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0CB" w:rsidRDefault="00FC70CB" w:rsidP="00FC70CB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2757170</wp:posOffset>
            </wp:positionH>
            <wp:positionV relativeFrom="paragraph">
              <wp:posOffset>-417830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C70CB" w:rsidRDefault="00FC70CB" w:rsidP="00FC70CB">
      <w:pPr>
        <w:pStyle w:val="a3"/>
        <w:jc w:val="center"/>
        <w:rPr>
          <w:b/>
          <w:sz w:val="28"/>
          <w:szCs w:val="28"/>
        </w:rPr>
      </w:pPr>
    </w:p>
    <w:p w:rsidR="00FC70CB" w:rsidRDefault="00FC70CB" w:rsidP="00FC70CB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СЕВЕРНОГО РАЙОНА</w:t>
      </w:r>
    </w:p>
    <w:p w:rsidR="00FC70CB" w:rsidRDefault="00FC70CB" w:rsidP="00FC70CB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FC70CB" w:rsidRDefault="00FC70CB" w:rsidP="00FC70CB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второго созыва</w:t>
      </w:r>
    </w:p>
    <w:p w:rsidR="00FC70CB" w:rsidRDefault="00FC70CB" w:rsidP="00FC70CB">
      <w:pPr>
        <w:pStyle w:val="a3"/>
        <w:jc w:val="center"/>
        <w:rPr>
          <w:b/>
          <w:sz w:val="28"/>
          <w:szCs w:val="28"/>
        </w:rPr>
      </w:pPr>
    </w:p>
    <w:p w:rsidR="00FC70CB" w:rsidRDefault="00FC70CB" w:rsidP="00FC70CB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FC70CB" w:rsidRDefault="00FC70CB" w:rsidP="00FC70CB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27</w:t>
      </w:r>
      <w:r w:rsidRPr="00ED4019">
        <w:rPr>
          <w:b/>
          <w:sz w:val="28"/>
          <w:szCs w:val="28"/>
        </w:rPr>
        <w:t>-й сессии</w:t>
      </w:r>
    </w:p>
    <w:p w:rsidR="00FC70CB" w:rsidRPr="00ED4019" w:rsidRDefault="00FC70CB" w:rsidP="00FC70CB">
      <w:pPr>
        <w:pStyle w:val="a3"/>
        <w:jc w:val="center"/>
        <w:rPr>
          <w:sz w:val="28"/>
          <w:szCs w:val="28"/>
        </w:rPr>
      </w:pPr>
    </w:p>
    <w:p w:rsidR="00FC70CB" w:rsidRPr="00ED4019" w:rsidRDefault="00FC70CB" w:rsidP="00FC70CB">
      <w:pPr>
        <w:rPr>
          <w:sz w:val="28"/>
          <w:szCs w:val="28"/>
        </w:rPr>
      </w:pPr>
      <w:r>
        <w:rPr>
          <w:sz w:val="28"/>
          <w:szCs w:val="28"/>
        </w:rPr>
        <w:t>24.06</w:t>
      </w:r>
      <w:r w:rsidRPr="00ED4019">
        <w:rPr>
          <w:sz w:val="28"/>
          <w:szCs w:val="28"/>
        </w:rPr>
        <w:t>.201</w:t>
      </w:r>
      <w:r>
        <w:rPr>
          <w:sz w:val="28"/>
          <w:szCs w:val="28"/>
        </w:rPr>
        <w:t>4</w:t>
      </w:r>
      <w:r w:rsidRPr="00ED4019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</w:t>
      </w:r>
      <w:r w:rsidR="009B04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ED4019">
        <w:rPr>
          <w:sz w:val="28"/>
          <w:szCs w:val="28"/>
        </w:rPr>
        <w:t xml:space="preserve"> с</w:t>
      </w:r>
      <w:proofErr w:type="gramStart"/>
      <w:r w:rsidRPr="00ED4019">
        <w:rPr>
          <w:sz w:val="28"/>
          <w:szCs w:val="28"/>
        </w:rPr>
        <w:t>.С</w:t>
      </w:r>
      <w:proofErr w:type="gramEnd"/>
      <w:r w:rsidRPr="00ED4019">
        <w:rPr>
          <w:sz w:val="28"/>
          <w:szCs w:val="28"/>
        </w:rPr>
        <w:t xml:space="preserve">еверное             </w:t>
      </w:r>
      <w:r w:rsidR="009B048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№ </w:t>
      </w:r>
      <w:r w:rsidR="009B048C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</w:p>
    <w:p w:rsidR="00FC70CB" w:rsidRDefault="00FC70CB" w:rsidP="00FC70CB">
      <w:pPr>
        <w:jc w:val="center"/>
        <w:rPr>
          <w:b/>
        </w:rPr>
      </w:pPr>
    </w:p>
    <w:p w:rsidR="00383AB1" w:rsidRDefault="00FC70CB" w:rsidP="00FC70CB">
      <w:pPr>
        <w:jc w:val="center"/>
        <w:rPr>
          <w:sz w:val="28"/>
          <w:szCs w:val="28"/>
        </w:rPr>
      </w:pPr>
      <w:r w:rsidRPr="008A7B01">
        <w:rPr>
          <w:sz w:val="28"/>
          <w:szCs w:val="28"/>
        </w:rPr>
        <w:t>О</w:t>
      </w:r>
      <w:r>
        <w:rPr>
          <w:sz w:val="28"/>
          <w:szCs w:val="28"/>
        </w:rPr>
        <w:t>б</w:t>
      </w:r>
      <w:r w:rsidRPr="008A7B01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организации оказания</w:t>
      </w:r>
      <w:r w:rsidRPr="008A7B01">
        <w:rPr>
          <w:sz w:val="28"/>
          <w:szCs w:val="28"/>
        </w:rPr>
        <w:t xml:space="preserve"> медицинск</w:t>
      </w:r>
      <w:r>
        <w:rPr>
          <w:sz w:val="28"/>
          <w:szCs w:val="28"/>
        </w:rPr>
        <w:t>ой</w:t>
      </w:r>
      <w:r w:rsidRPr="008A7B01">
        <w:rPr>
          <w:sz w:val="28"/>
          <w:szCs w:val="28"/>
        </w:rPr>
        <w:t xml:space="preserve"> </w:t>
      </w:r>
      <w:r>
        <w:rPr>
          <w:sz w:val="28"/>
          <w:szCs w:val="28"/>
        </w:rPr>
        <w:t>помощи</w:t>
      </w:r>
      <w:r w:rsidRPr="008A7B01">
        <w:rPr>
          <w:sz w:val="28"/>
          <w:szCs w:val="28"/>
        </w:rPr>
        <w:t xml:space="preserve"> </w:t>
      </w:r>
      <w:r>
        <w:rPr>
          <w:sz w:val="28"/>
          <w:szCs w:val="28"/>
        </w:rPr>
        <w:t>населению</w:t>
      </w:r>
      <w:r w:rsidRPr="008A7B01">
        <w:rPr>
          <w:sz w:val="28"/>
          <w:szCs w:val="28"/>
        </w:rPr>
        <w:t xml:space="preserve"> </w:t>
      </w:r>
    </w:p>
    <w:p w:rsidR="00FC70CB" w:rsidRDefault="00FC70CB" w:rsidP="00FC70CB">
      <w:pPr>
        <w:jc w:val="center"/>
        <w:rPr>
          <w:sz w:val="28"/>
          <w:szCs w:val="28"/>
        </w:rPr>
      </w:pPr>
      <w:r w:rsidRPr="008A7B01">
        <w:rPr>
          <w:sz w:val="28"/>
          <w:szCs w:val="28"/>
        </w:rPr>
        <w:t>Северного района Новосибирской области</w:t>
      </w:r>
    </w:p>
    <w:p w:rsidR="00FC70CB" w:rsidRPr="008A7B01" w:rsidRDefault="00FC70CB" w:rsidP="00FC70CB">
      <w:pPr>
        <w:jc w:val="center"/>
        <w:rPr>
          <w:sz w:val="28"/>
          <w:szCs w:val="28"/>
        </w:rPr>
      </w:pPr>
    </w:p>
    <w:p w:rsidR="00FC70CB" w:rsidRDefault="00FC70CB" w:rsidP="009B048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Заслушав и обсудив информацию об</w:t>
      </w:r>
      <w:r w:rsidRPr="008A7B01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организации оказания</w:t>
      </w:r>
      <w:r w:rsidRPr="008A7B01">
        <w:rPr>
          <w:sz w:val="28"/>
          <w:szCs w:val="28"/>
        </w:rPr>
        <w:t xml:space="preserve"> медицинск</w:t>
      </w:r>
      <w:r>
        <w:rPr>
          <w:sz w:val="28"/>
          <w:szCs w:val="28"/>
        </w:rPr>
        <w:t>ой</w:t>
      </w:r>
      <w:r w:rsidRPr="008A7B01">
        <w:rPr>
          <w:sz w:val="28"/>
          <w:szCs w:val="28"/>
        </w:rPr>
        <w:t xml:space="preserve"> </w:t>
      </w:r>
      <w:r>
        <w:rPr>
          <w:sz w:val="28"/>
          <w:szCs w:val="28"/>
        </w:rPr>
        <w:t>помощи</w:t>
      </w:r>
      <w:r w:rsidRPr="008A7B01">
        <w:rPr>
          <w:sz w:val="28"/>
          <w:szCs w:val="28"/>
        </w:rPr>
        <w:t xml:space="preserve"> </w:t>
      </w:r>
      <w:r>
        <w:rPr>
          <w:sz w:val="28"/>
          <w:szCs w:val="28"/>
        </w:rPr>
        <w:t>населению</w:t>
      </w:r>
      <w:r w:rsidRPr="008A7B01">
        <w:rPr>
          <w:sz w:val="28"/>
          <w:szCs w:val="28"/>
        </w:rPr>
        <w:t xml:space="preserve"> Северного района Новосибирской области</w:t>
      </w:r>
      <w:r>
        <w:rPr>
          <w:sz w:val="28"/>
          <w:szCs w:val="28"/>
        </w:rPr>
        <w:t xml:space="preserve">, Совет </w:t>
      </w:r>
      <w:r w:rsidR="009B048C">
        <w:rPr>
          <w:sz w:val="28"/>
          <w:szCs w:val="28"/>
        </w:rPr>
        <w:t>д</w:t>
      </w:r>
      <w:r>
        <w:rPr>
          <w:sz w:val="28"/>
          <w:szCs w:val="28"/>
        </w:rPr>
        <w:t>епутатов Северного района Новосибирской области</w:t>
      </w:r>
    </w:p>
    <w:p w:rsidR="00FC70CB" w:rsidRDefault="00FC70CB" w:rsidP="009B048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>РЕШИЛ:</w:t>
      </w:r>
    </w:p>
    <w:p w:rsidR="00FC70CB" w:rsidRPr="008A7B01" w:rsidRDefault="00FC70CB" w:rsidP="009B048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Информацию об</w:t>
      </w:r>
      <w:r w:rsidRPr="008A7B01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организации оказания</w:t>
      </w:r>
      <w:r w:rsidRPr="008A7B01">
        <w:rPr>
          <w:sz w:val="28"/>
          <w:szCs w:val="28"/>
        </w:rPr>
        <w:t xml:space="preserve"> медицинск</w:t>
      </w:r>
      <w:r>
        <w:rPr>
          <w:sz w:val="28"/>
          <w:szCs w:val="28"/>
        </w:rPr>
        <w:t>ой</w:t>
      </w:r>
      <w:r w:rsidRPr="008A7B01">
        <w:rPr>
          <w:sz w:val="28"/>
          <w:szCs w:val="28"/>
        </w:rPr>
        <w:t xml:space="preserve"> </w:t>
      </w:r>
      <w:r>
        <w:rPr>
          <w:sz w:val="28"/>
          <w:szCs w:val="28"/>
        </w:rPr>
        <w:t>помощи</w:t>
      </w:r>
      <w:r w:rsidRPr="008A7B01">
        <w:rPr>
          <w:sz w:val="28"/>
          <w:szCs w:val="28"/>
        </w:rPr>
        <w:t xml:space="preserve"> </w:t>
      </w:r>
      <w:r>
        <w:rPr>
          <w:sz w:val="28"/>
          <w:szCs w:val="28"/>
        </w:rPr>
        <w:t>населению</w:t>
      </w:r>
      <w:r w:rsidRPr="008A7B01">
        <w:rPr>
          <w:sz w:val="28"/>
          <w:szCs w:val="28"/>
        </w:rPr>
        <w:t xml:space="preserve"> Северного района Новосибирской области</w:t>
      </w:r>
      <w:r>
        <w:rPr>
          <w:sz w:val="28"/>
          <w:szCs w:val="28"/>
        </w:rPr>
        <w:t xml:space="preserve"> принять к сведению (прилагается).</w:t>
      </w:r>
    </w:p>
    <w:p w:rsidR="00FC70CB" w:rsidRDefault="00FC70CB" w:rsidP="009B048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C70CB" w:rsidRDefault="00FC70CB" w:rsidP="009B048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FC70CB" w:rsidRDefault="00FC70CB" w:rsidP="00FC70CB">
      <w:pPr>
        <w:jc w:val="both"/>
        <w:rPr>
          <w:sz w:val="28"/>
          <w:szCs w:val="28"/>
        </w:rPr>
      </w:pPr>
    </w:p>
    <w:tbl>
      <w:tblPr>
        <w:tblW w:w="10173" w:type="dxa"/>
        <w:tblLook w:val="04A0"/>
      </w:tblPr>
      <w:tblGrid>
        <w:gridCol w:w="9889"/>
        <w:gridCol w:w="284"/>
      </w:tblGrid>
      <w:tr w:rsidR="00FC70CB" w:rsidTr="00817DFB">
        <w:trPr>
          <w:trHeight w:val="1995"/>
        </w:trPr>
        <w:tc>
          <w:tcPr>
            <w:tcW w:w="9889" w:type="dxa"/>
            <w:hideMark/>
          </w:tcPr>
          <w:p w:rsidR="00FC70CB" w:rsidRDefault="00FC70CB" w:rsidP="009B048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Совета                                         </w:t>
            </w:r>
            <w:r w:rsidR="009B048C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    И.В. </w:t>
            </w:r>
            <w:proofErr w:type="spellStart"/>
            <w:r>
              <w:rPr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284" w:type="dxa"/>
          </w:tcPr>
          <w:p w:rsidR="00FC70CB" w:rsidRDefault="00FC70CB" w:rsidP="00817DFB">
            <w:pPr>
              <w:pStyle w:val="a3"/>
              <w:jc w:val="right"/>
              <w:rPr>
                <w:sz w:val="28"/>
                <w:szCs w:val="28"/>
              </w:rPr>
            </w:pPr>
          </w:p>
        </w:tc>
      </w:tr>
    </w:tbl>
    <w:p w:rsidR="00FC70CB" w:rsidRDefault="00FC70CB" w:rsidP="003353FD">
      <w:pPr>
        <w:shd w:val="clear" w:color="auto" w:fill="FFFFFF"/>
        <w:spacing w:line="317" w:lineRule="exact"/>
        <w:ind w:firstLine="709"/>
        <w:jc w:val="center"/>
        <w:rPr>
          <w:rFonts w:eastAsia="Times New Roman"/>
          <w:color w:val="000000"/>
          <w:spacing w:val="-3"/>
          <w:sz w:val="28"/>
          <w:szCs w:val="28"/>
        </w:rPr>
      </w:pPr>
    </w:p>
    <w:p w:rsidR="00FC70CB" w:rsidRDefault="00FC70CB">
      <w:pPr>
        <w:widowControl/>
        <w:autoSpaceDE/>
        <w:autoSpaceDN/>
        <w:adjustRightInd/>
        <w:spacing w:after="200" w:line="276" w:lineRule="auto"/>
        <w:rPr>
          <w:rFonts w:eastAsia="Times New Roman"/>
          <w:color w:val="000000"/>
          <w:spacing w:val="-3"/>
          <w:sz w:val="28"/>
          <w:szCs w:val="28"/>
        </w:rPr>
      </w:pPr>
      <w:r>
        <w:rPr>
          <w:rFonts w:eastAsia="Times New Roman"/>
          <w:color w:val="000000"/>
          <w:spacing w:val="-3"/>
          <w:sz w:val="28"/>
          <w:szCs w:val="28"/>
        </w:rPr>
        <w:br w:type="page"/>
      </w:r>
    </w:p>
    <w:p w:rsidR="009B048C" w:rsidRDefault="009B048C" w:rsidP="00874088">
      <w:pPr>
        <w:ind w:left="5103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9B048C" w:rsidRDefault="009B048C" w:rsidP="00874088">
      <w:pPr>
        <w:ind w:left="5103"/>
        <w:rPr>
          <w:sz w:val="28"/>
          <w:szCs w:val="28"/>
        </w:rPr>
      </w:pPr>
      <w:r>
        <w:rPr>
          <w:sz w:val="28"/>
          <w:szCs w:val="28"/>
        </w:rPr>
        <w:t>к решению Совета депутатов Северного района Новосибирской области</w:t>
      </w:r>
      <w:r w:rsidR="00874088">
        <w:rPr>
          <w:sz w:val="28"/>
          <w:szCs w:val="28"/>
        </w:rPr>
        <w:t xml:space="preserve"> </w:t>
      </w:r>
      <w:r>
        <w:rPr>
          <w:sz w:val="28"/>
          <w:szCs w:val="28"/>
        </w:rPr>
        <w:t>от 24.06.2014 № 5</w:t>
      </w:r>
    </w:p>
    <w:p w:rsidR="009B048C" w:rsidRDefault="009B048C" w:rsidP="009B048C">
      <w:pPr>
        <w:ind w:left="4820"/>
        <w:rPr>
          <w:sz w:val="28"/>
          <w:szCs w:val="28"/>
        </w:rPr>
      </w:pPr>
    </w:p>
    <w:p w:rsidR="009B048C" w:rsidRDefault="009B048C" w:rsidP="009B048C">
      <w:pPr>
        <w:jc w:val="center"/>
        <w:rPr>
          <w:sz w:val="28"/>
          <w:szCs w:val="28"/>
        </w:rPr>
      </w:pPr>
    </w:p>
    <w:p w:rsidR="009B048C" w:rsidRDefault="009B048C" w:rsidP="009B048C">
      <w:pPr>
        <w:jc w:val="center"/>
        <w:rPr>
          <w:sz w:val="28"/>
          <w:szCs w:val="28"/>
        </w:rPr>
      </w:pPr>
      <w:r>
        <w:rPr>
          <w:sz w:val="28"/>
          <w:szCs w:val="28"/>
        </w:rPr>
        <w:t>ИНФОРМАЦИЯ</w:t>
      </w:r>
    </w:p>
    <w:p w:rsidR="009B048C" w:rsidRDefault="009B048C" w:rsidP="009B048C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организации оказания</w:t>
      </w:r>
      <w:r w:rsidRPr="008A7B01">
        <w:rPr>
          <w:sz w:val="28"/>
          <w:szCs w:val="28"/>
        </w:rPr>
        <w:t xml:space="preserve"> медицинск</w:t>
      </w:r>
      <w:r>
        <w:rPr>
          <w:sz w:val="28"/>
          <w:szCs w:val="28"/>
        </w:rPr>
        <w:t>ой</w:t>
      </w:r>
      <w:r w:rsidRPr="008A7B01">
        <w:rPr>
          <w:sz w:val="28"/>
          <w:szCs w:val="28"/>
        </w:rPr>
        <w:t xml:space="preserve"> </w:t>
      </w:r>
      <w:r>
        <w:rPr>
          <w:sz w:val="28"/>
          <w:szCs w:val="28"/>
        </w:rPr>
        <w:t>помощи</w:t>
      </w:r>
      <w:r w:rsidRPr="008A7B01">
        <w:rPr>
          <w:sz w:val="28"/>
          <w:szCs w:val="28"/>
        </w:rPr>
        <w:t xml:space="preserve"> </w:t>
      </w:r>
      <w:r>
        <w:rPr>
          <w:sz w:val="28"/>
          <w:szCs w:val="28"/>
        </w:rPr>
        <w:t>населению</w:t>
      </w:r>
      <w:r w:rsidRPr="008A7B01">
        <w:rPr>
          <w:sz w:val="28"/>
          <w:szCs w:val="28"/>
        </w:rPr>
        <w:t xml:space="preserve"> Северного района </w:t>
      </w:r>
    </w:p>
    <w:p w:rsidR="009B048C" w:rsidRDefault="009B048C" w:rsidP="009B048C">
      <w:pPr>
        <w:jc w:val="center"/>
        <w:rPr>
          <w:sz w:val="28"/>
          <w:szCs w:val="28"/>
        </w:rPr>
      </w:pPr>
      <w:r w:rsidRPr="008A7B01">
        <w:rPr>
          <w:sz w:val="28"/>
          <w:szCs w:val="28"/>
        </w:rPr>
        <w:t>Новосибирской области</w:t>
      </w:r>
    </w:p>
    <w:p w:rsidR="009B048C" w:rsidRDefault="009B048C" w:rsidP="003353FD">
      <w:pPr>
        <w:pStyle w:val="a3"/>
        <w:ind w:firstLine="709"/>
        <w:jc w:val="both"/>
        <w:rPr>
          <w:rFonts w:eastAsia="Times New Roman"/>
          <w:sz w:val="28"/>
          <w:szCs w:val="28"/>
        </w:rPr>
      </w:pPr>
    </w:p>
    <w:p w:rsidR="009F511D" w:rsidRPr="003353FD" w:rsidRDefault="009F511D" w:rsidP="003353FD">
      <w:pPr>
        <w:pStyle w:val="a3"/>
        <w:ind w:firstLine="709"/>
        <w:jc w:val="both"/>
        <w:rPr>
          <w:sz w:val="28"/>
          <w:szCs w:val="28"/>
        </w:rPr>
      </w:pPr>
      <w:r w:rsidRPr="003353FD">
        <w:rPr>
          <w:rFonts w:eastAsia="Times New Roman"/>
          <w:sz w:val="28"/>
          <w:szCs w:val="28"/>
        </w:rPr>
        <w:t xml:space="preserve">Сеть учреждений здравоохранения Северного района </w:t>
      </w:r>
      <w:r w:rsidRPr="003353FD">
        <w:rPr>
          <w:rFonts w:eastAsia="Times New Roman"/>
          <w:bCs/>
          <w:sz w:val="28"/>
          <w:szCs w:val="28"/>
        </w:rPr>
        <w:t>за</w:t>
      </w:r>
      <w:r w:rsidRPr="003353FD">
        <w:rPr>
          <w:rFonts w:eastAsia="Times New Roman"/>
          <w:b/>
          <w:bCs/>
          <w:sz w:val="28"/>
          <w:szCs w:val="28"/>
        </w:rPr>
        <w:t xml:space="preserve"> </w:t>
      </w:r>
      <w:r w:rsidRPr="003353FD">
        <w:rPr>
          <w:rFonts w:eastAsia="Times New Roman"/>
          <w:sz w:val="28"/>
          <w:szCs w:val="28"/>
        </w:rPr>
        <w:t xml:space="preserve">последние три года сохраняет </w:t>
      </w:r>
      <w:r w:rsidRPr="003353FD">
        <w:rPr>
          <w:rFonts w:eastAsia="Times New Roman"/>
          <w:spacing w:val="-1"/>
          <w:sz w:val="28"/>
          <w:szCs w:val="28"/>
        </w:rPr>
        <w:t>прежнюю структуру:</w:t>
      </w:r>
    </w:p>
    <w:p w:rsidR="009F511D" w:rsidRPr="003353FD" w:rsidRDefault="009F511D" w:rsidP="003353FD">
      <w:pPr>
        <w:pStyle w:val="a3"/>
        <w:ind w:firstLine="709"/>
        <w:jc w:val="both"/>
        <w:rPr>
          <w:sz w:val="28"/>
          <w:szCs w:val="28"/>
        </w:rPr>
      </w:pPr>
      <w:r w:rsidRPr="003353FD">
        <w:rPr>
          <w:sz w:val="28"/>
          <w:szCs w:val="28"/>
        </w:rPr>
        <w:t>-</w:t>
      </w:r>
      <w:r w:rsidRPr="003353FD">
        <w:rPr>
          <w:rFonts w:eastAsia="Times New Roman"/>
          <w:sz w:val="28"/>
          <w:szCs w:val="28"/>
        </w:rPr>
        <w:t>Стационар ЦРБ, поликлиника;</w:t>
      </w:r>
    </w:p>
    <w:p w:rsidR="009F511D" w:rsidRPr="003353FD" w:rsidRDefault="009F511D" w:rsidP="003353FD">
      <w:pPr>
        <w:pStyle w:val="a3"/>
        <w:ind w:firstLine="709"/>
        <w:jc w:val="both"/>
        <w:rPr>
          <w:sz w:val="28"/>
          <w:szCs w:val="28"/>
        </w:rPr>
      </w:pPr>
      <w:r w:rsidRPr="003353FD">
        <w:rPr>
          <w:spacing w:val="-1"/>
          <w:sz w:val="28"/>
          <w:szCs w:val="28"/>
        </w:rPr>
        <w:t>-</w:t>
      </w:r>
      <w:proofErr w:type="spellStart"/>
      <w:proofErr w:type="gramStart"/>
      <w:r w:rsidRPr="003353FD">
        <w:rPr>
          <w:rFonts w:eastAsia="Times New Roman"/>
          <w:spacing w:val="-1"/>
          <w:sz w:val="28"/>
          <w:szCs w:val="28"/>
        </w:rPr>
        <w:t>Верх-Красноярская</w:t>
      </w:r>
      <w:proofErr w:type="spellEnd"/>
      <w:proofErr w:type="gramEnd"/>
      <w:r w:rsidRPr="003353FD">
        <w:rPr>
          <w:rFonts w:eastAsia="Times New Roman"/>
          <w:spacing w:val="-1"/>
          <w:sz w:val="28"/>
          <w:szCs w:val="28"/>
        </w:rPr>
        <w:t xml:space="preserve"> УБ;</w:t>
      </w:r>
    </w:p>
    <w:p w:rsidR="009F511D" w:rsidRPr="003353FD" w:rsidRDefault="009F511D" w:rsidP="003353FD">
      <w:pPr>
        <w:pStyle w:val="a3"/>
        <w:ind w:firstLine="709"/>
        <w:jc w:val="both"/>
        <w:rPr>
          <w:sz w:val="28"/>
          <w:szCs w:val="28"/>
        </w:rPr>
      </w:pPr>
      <w:r w:rsidRPr="003353FD">
        <w:rPr>
          <w:spacing w:val="-1"/>
          <w:sz w:val="28"/>
          <w:szCs w:val="28"/>
        </w:rPr>
        <w:t>-</w:t>
      </w:r>
      <w:proofErr w:type="spellStart"/>
      <w:r w:rsidRPr="003353FD">
        <w:rPr>
          <w:rFonts w:eastAsia="Times New Roman"/>
          <w:spacing w:val="-1"/>
          <w:sz w:val="28"/>
          <w:szCs w:val="28"/>
        </w:rPr>
        <w:t>Чувашинская</w:t>
      </w:r>
      <w:proofErr w:type="spellEnd"/>
      <w:r w:rsidRPr="003353FD">
        <w:rPr>
          <w:rFonts w:eastAsia="Times New Roman"/>
          <w:spacing w:val="-1"/>
          <w:sz w:val="28"/>
          <w:szCs w:val="28"/>
        </w:rPr>
        <w:t xml:space="preserve"> УБ;</w:t>
      </w:r>
    </w:p>
    <w:p w:rsidR="009F511D" w:rsidRPr="003353FD" w:rsidRDefault="009F511D" w:rsidP="003353FD">
      <w:pPr>
        <w:pStyle w:val="a3"/>
        <w:ind w:firstLine="709"/>
        <w:jc w:val="both"/>
        <w:rPr>
          <w:sz w:val="28"/>
          <w:szCs w:val="28"/>
        </w:rPr>
      </w:pPr>
      <w:r w:rsidRPr="003353FD">
        <w:rPr>
          <w:sz w:val="28"/>
          <w:szCs w:val="28"/>
        </w:rPr>
        <w:t>-</w:t>
      </w:r>
      <w:proofErr w:type="spellStart"/>
      <w:r w:rsidRPr="003353FD">
        <w:rPr>
          <w:rFonts w:eastAsia="Times New Roman"/>
          <w:sz w:val="28"/>
          <w:szCs w:val="28"/>
        </w:rPr>
        <w:t>Биазинская</w:t>
      </w:r>
      <w:proofErr w:type="spellEnd"/>
      <w:r w:rsidRPr="003353FD">
        <w:rPr>
          <w:rFonts w:eastAsia="Times New Roman"/>
          <w:sz w:val="28"/>
          <w:szCs w:val="28"/>
        </w:rPr>
        <w:t xml:space="preserve"> УБ;</w:t>
      </w:r>
    </w:p>
    <w:p w:rsidR="009F511D" w:rsidRPr="003353FD" w:rsidRDefault="009F511D" w:rsidP="003353FD">
      <w:pPr>
        <w:pStyle w:val="a3"/>
        <w:ind w:firstLine="709"/>
        <w:jc w:val="both"/>
        <w:rPr>
          <w:sz w:val="28"/>
          <w:szCs w:val="28"/>
        </w:rPr>
      </w:pPr>
      <w:r w:rsidRPr="003353FD">
        <w:rPr>
          <w:spacing w:val="-1"/>
          <w:sz w:val="28"/>
          <w:szCs w:val="28"/>
        </w:rPr>
        <w:t xml:space="preserve">-18 </w:t>
      </w:r>
      <w:r w:rsidRPr="003353FD">
        <w:rPr>
          <w:rFonts w:eastAsia="Times New Roman"/>
          <w:spacing w:val="-1"/>
          <w:sz w:val="28"/>
          <w:szCs w:val="28"/>
        </w:rPr>
        <w:t>фельдшерско-акушерских пунктов.</w:t>
      </w:r>
    </w:p>
    <w:p w:rsidR="009F511D" w:rsidRPr="003353FD" w:rsidRDefault="009F511D" w:rsidP="003353FD">
      <w:pPr>
        <w:pStyle w:val="a3"/>
        <w:ind w:firstLine="709"/>
        <w:jc w:val="both"/>
        <w:rPr>
          <w:sz w:val="28"/>
          <w:szCs w:val="28"/>
        </w:rPr>
      </w:pPr>
      <w:proofErr w:type="spellStart"/>
      <w:r w:rsidRPr="003353FD">
        <w:rPr>
          <w:rFonts w:eastAsia="Times New Roman"/>
          <w:sz w:val="28"/>
          <w:szCs w:val="28"/>
        </w:rPr>
        <w:t>Параклиническая</w:t>
      </w:r>
      <w:proofErr w:type="spellEnd"/>
      <w:r w:rsidRPr="003353FD">
        <w:rPr>
          <w:rFonts w:eastAsia="Times New Roman"/>
          <w:sz w:val="28"/>
          <w:szCs w:val="28"/>
        </w:rPr>
        <w:t xml:space="preserve"> служба представлена кабинетами: функциональной диагностики, </w:t>
      </w:r>
      <w:r w:rsidRPr="003353FD">
        <w:rPr>
          <w:rFonts w:eastAsia="Times New Roman"/>
          <w:spacing w:val="3"/>
          <w:sz w:val="28"/>
          <w:szCs w:val="28"/>
        </w:rPr>
        <w:t xml:space="preserve">рентгенологическим кабинетом, кабинетом ФЛГ; клинико-диагностической лабораторией; </w:t>
      </w:r>
      <w:r w:rsidRPr="003353FD">
        <w:rPr>
          <w:rFonts w:eastAsia="Times New Roman"/>
          <w:spacing w:val="-1"/>
          <w:sz w:val="28"/>
          <w:szCs w:val="28"/>
        </w:rPr>
        <w:t>кабинетами УЗИ, ФГДС.</w:t>
      </w:r>
    </w:p>
    <w:p w:rsidR="009F511D" w:rsidRPr="003353FD" w:rsidRDefault="009F511D" w:rsidP="003353FD">
      <w:pPr>
        <w:pStyle w:val="a3"/>
        <w:ind w:firstLine="709"/>
        <w:jc w:val="both"/>
        <w:rPr>
          <w:sz w:val="28"/>
          <w:szCs w:val="28"/>
        </w:rPr>
      </w:pPr>
      <w:r w:rsidRPr="003353FD">
        <w:rPr>
          <w:rFonts w:eastAsia="Times New Roman"/>
          <w:spacing w:val="-2"/>
          <w:sz w:val="28"/>
          <w:szCs w:val="28"/>
        </w:rPr>
        <w:t xml:space="preserve">Численность населения в 2013 году уменьшилась во всех возрастных группах. За последние </w:t>
      </w:r>
      <w:r w:rsidRPr="003353FD">
        <w:rPr>
          <w:rFonts w:eastAsia="Times New Roman"/>
          <w:sz w:val="28"/>
          <w:szCs w:val="28"/>
        </w:rPr>
        <w:t>три года тенденция к снижению численности населения в районе продолжает сохраняться.</w:t>
      </w:r>
    </w:p>
    <w:p w:rsidR="009F511D" w:rsidRDefault="009F511D" w:rsidP="009F511D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9F511D" w:rsidRPr="003353FD" w:rsidRDefault="009F511D" w:rsidP="003353FD">
      <w:pPr>
        <w:pStyle w:val="a3"/>
        <w:ind w:firstLine="709"/>
        <w:rPr>
          <w:b/>
          <w:sz w:val="28"/>
          <w:szCs w:val="28"/>
        </w:rPr>
      </w:pPr>
      <w:r w:rsidRPr="003353FD">
        <w:rPr>
          <w:rFonts w:eastAsia="Times New Roman"/>
          <w:b/>
          <w:sz w:val="28"/>
          <w:szCs w:val="28"/>
        </w:rPr>
        <w:t>Обеспеченность медицинскими кадрами.</w:t>
      </w:r>
    </w:p>
    <w:p w:rsidR="003353FD" w:rsidRPr="003353FD" w:rsidRDefault="009F511D" w:rsidP="003353FD">
      <w:pPr>
        <w:pStyle w:val="a3"/>
        <w:rPr>
          <w:rFonts w:eastAsia="Times New Roman"/>
          <w:spacing w:val="2"/>
          <w:sz w:val="28"/>
          <w:szCs w:val="28"/>
        </w:rPr>
      </w:pPr>
      <w:r w:rsidRPr="003353FD">
        <w:rPr>
          <w:rFonts w:eastAsia="Times New Roman"/>
          <w:spacing w:val="2"/>
          <w:sz w:val="28"/>
          <w:szCs w:val="28"/>
        </w:rPr>
        <w:t>Количество врачебных ставок    (</w:t>
      </w:r>
      <w:proofErr w:type="spellStart"/>
      <w:r w:rsidRPr="003353FD">
        <w:rPr>
          <w:rFonts w:eastAsia="Times New Roman"/>
          <w:spacing w:val="2"/>
          <w:sz w:val="28"/>
          <w:szCs w:val="28"/>
        </w:rPr>
        <w:t>ОМС+бюджет</w:t>
      </w:r>
      <w:proofErr w:type="spellEnd"/>
      <w:r w:rsidRPr="003353FD">
        <w:rPr>
          <w:rFonts w:eastAsia="Times New Roman"/>
          <w:spacing w:val="2"/>
          <w:sz w:val="28"/>
          <w:szCs w:val="28"/>
        </w:rPr>
        <w:t xml:space="preserve">)- всего 47,75. </w:t>
      </w:r>
    </w:p>
    <w:p w:rsidR="009F511D" w:rsidRPr="003353FD" w:rsidRDefault="003353FD" w:rsidP="003353FD">
      <w:pPr>
        <w:pStyle w:val="a3"/>
        <w:rPr>
          <w:sz w:val="28"/>
          <w:szCs w:val="28"/>
        </w:rPr>
      </w:pPr>
      <w:r w:rsidRPr="003353FD">
        <w:rPr>
          <w:rFonts w:eastAsia="Times New Roman"/>
          <w:spacing w:val="8"/>
          <w:sz w:val="28"/>
          <w:szCs w:val="28"/>
        </w:rPr>
        <w:t xml:space="preserve">Занятых ставок - 41,50. </w:t>
      </w:r>
      <w:r w:rsidR="009F511D" w:rsidRPr="003353FD">
        <w:rPr>
          <w:rFonts w:eastAsia="Times New Roman"/>
          <w:spacing w:val="1"/>
          <w:sz w:val="28"/>
          <w:szCs w:val="28"/>
        </w:rPr>
        <w:t xml:space="preserve">Физических лиц (количество) -25. </w:t>
      </w:r>
    </w:p>
    <w:p w:rsidR="009B048C" w:rsidRDefault="009F511D" w:rsidP="009B048C">
      <w:pPr>
        <w:pStyle w:val="a3"/>
        <w:rPr>
          <w:rFonts w:eastAsia="Times New Roman"/>
          <w:sz w:val="28"/>
          <w:szCs w:val="28"/>
        </w:rPr>
      </w:pPr>
      <w:r w:rsidRPr="003353FD">
        <w:rPr>
          <w:rFonts w:eastAsia="Times New Roman"/>
          <w:sz w:val="28"/>
          <w:szCs w:val="28"/>
        </w:rPr>
        <w:t>Число жителей на одного врача - 379ч (по области -170,5).</w:t>
      </w:r>
    </w:p>
    <w:p w:rsidR="009B048C" w:rsidRDefault="009B048C" w:rsidP="009B048C">
      <w:pPr>
        <w:pStyle w:val="a3"/>
        <w:rPr>
          <w:rFonts w:eastAsia="Times New Roman"/>
          <w:b/>
          <w:bCs/>
          <w:color w:val="000000"/>
          <w:spacing w:val="-2"/>
          <w:sz w:val="28"/>
          <w:szCs w:val="28"/>
        </w:rPr>
      </w:pPr>
    </w:p>
    <w:p w:rsidR="009F511D" w:rsidRPr="009F511D" w:rsidRDefault="009F511D" w:rsidP="009B048C">
      <w:pPr>
        <w:pStyle w:val="a3"/>
        <w:rPr>
          <w:sz w:val="28"/>
          <w:szCs w:val="28"/>
        </w:rPr>
      </w:pPr>
      <w:r w:rsidRPr="009F511D">
        <w:rPr>
          <w:rFonts w:eastAsia="Times New Roman"/>
          <w:b/>
          <w:bCs/>
          <w:color w:val="000000"/>
          <w:spacing w:val="-2"/>
          <w:sz w:val="28"/>
          <w:szCs w:val="28"/>
        </w:rPr>
        <w:t>Укомплектованность штатными должностями. Врачи</w:t>
      </w:r>
    </w:p>
    <w:p w:rsidR="009F511D" w:rsidRPr="009F511D" w:rsidRDefault="009F511D" w:rsidP="009F511D">
      <w:pPr>
        <w:spacing w:after="230" w:line="1" w:lineRule="exact"/>
        <w:ind w:firstLine="709"/>
        <w:jc w:val="both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395"/>
        <w:gridCol w:w="1133"/>
        <w:gridCol w:w="1142"/>
        <w:gridCol w:w="1162"/>
      </w:tblGrid>
      <w:tr w:rsidR="009F511D" w:rsidRPr="009F511D" w:rsidTr="00EA1CD2">
        <w:trPr>
          <w:trHeight w:hRule="exact" w:val="307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9F511D" w:rsidRDefault="009F511D" w:rsidP="00EA1CD2">
            <w:pPr>
              <w:shd w:val="clear" w:color="auto" w:fill="FFFFFF"/>
              <w:spacing w:line="276" w:lineRule="auto"/>
              <w:ind w:firstLine="102"/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F511D" w:rsidRPr="009F511D" w:rsidRDefault="009F511D" w:rsidP="00EA1CD2">
            <w:pPr>
              <w:shd w:val="clear" w:color="auto" w:fill="FFFFFF"/>
              <w:spacing w:line="276" w:lineRule="auto"/>
              <w:ind w:firstLine="102"/>
              <w:jc w:val="both"/>
              <w:rPr>
                <w:sz w:val="28"/>
                <w:szCs w:val="28"/>
              </w:rPr>
            </w:pPr>
            <w:r w:rsidRPr="009F511D">
              <w:rPr>
                <w:b/>
                <w:bCs/>
                <w:color w:val="000000"/>
                <w:spacing w:val="-9"/>
                <w:sz w:val="28"/>
                <w:szCs w:val="28"/>
              </w:rPr>
              <w:t>2011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F511D" w:rsidRPr="009F511D" w:rsidRDefault="009F511D" w:rsidP="00EA1CD2">
            <w:pPr>
              <w:shd w:val="clear" w:color="auto" w:fill="FFFFFF"/>
              <w:spacing w:line="276" w:lineRule="auto"/>
              <w:ind w:firstLine="102"/>
              <w:jc w:val="both"/>
              <w:rPr>
                <w:sz w:val="28"/>
                <w:szCs w:val="28"/>
              </w:rPr>
            </w:pPr>
            <w:r w:rsidRPr="009F511D">
              <w:rPr>
                <w:b/>
                <w:bCs/>
                <w:color w:val="000000"/>
                <w:spacing w:val="-4"/>
                <w:sz w:val="28"/>
                <w:szCs w:val="28"/>
              </w:rPr>
              <w:t>2012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F511D" w:rsidRPr="009F511D" w:rsidRDefault="009F511D" w:rsidP="00EA1CD2">
            <w:pPr>
              <w:shd w:val="clear" w:color="auto" w:fill="FFFFFF"/>
              <w:spacing w:line="276" w:lineRule="auto"/>
              <w:ind w:firstLine="102"/>
              <w:jc w:val="both"/>
              <w:rPr>
                <w:sz w:val="28"/>
                <w:szCs w:val="28"/>
              </w:rPr>
            </w:pPr>
            <w:r w:rsidRPr="009F511D">
              <w:rPr>
                <w:b/>
                <w:bCs/>
                <w:color w:val="000000"/>
                <w:spacing w:val="-7"/>
                <w:sz w:val="28"/>
                <w:szCs w:val="28"/>
              </w:rPr>
              <w:t>2013</w:t>
            </w:r>
          </w:p>
        </w:tc>
      </w:tr>
      <w:tr w:rsidR="009F511D" w:rsidRPr="009F511D" w:rsidTr="00EA1CD2">
        <w:trPr>
          <w:trHeight w:hRule="exact" w:val="278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F511D" w:rsidRPr="009F511D" w:rsidRDefault="009F511D" w:rsidP="00EA1CD2">
            <w:pPr>
              <w:shd w:val="clear" w:color="auto" w:fill="FFFFFF"/>
              <w:spacing w:line="276" w:lineRule="auto"/>
              <w:ind w:firstLine="102"/>
              <w:jc w:val="both"/>
              <w:rPr>
                <w:sz w:val="28"/>
                <w:szCs w:val="28"/>
              </w:rPr>
            </w:pPr>
            <w:r w:rsidRPr="009F511D">
              <w:rPr>
                <w:rFonts w:eastAsia="Times New Roman"/>
                <w:color w:val="000000"/>
                <w:spacing w:val="-4"/>
                <w:sz w:val="28"/>
                <w:szCs w:val="28"/>
              </w:rPr>
              <w:t>Район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F511D" w:rsidRPr="009F511D" w:rsidRDefault="009F511D" w:rsidP="00EA1CD2">
            <w:pPr>
              <w:shd w:val="clear" w:color="auto" w:fill="FFFFFF"/>
              <w:spacing w:line="276" w:lineRule="auto"/>
              <w:ind w:firstLine="102"/>
              <w:jc w:val="both"/>
              <w:rPr>
                <w:sz w:val="28"/>
                <w:szCs w:val="28"/>
              </w:rPr>
            </w:pPr>
            <w:r w:rsidRPr="009F511D">
              <w:rPr>
                <w:color w:val="000000"/>
                <w:spacing w:val="-4"/>
                <w:sz w:val="28"/>
                <w:szCs w:val="28"/>
              </w:rPr>
              <w:t>89,0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F511D" w:rsidRPr="009F511D" w:rsidRDefault="009F511D" w:rsidP="00EA1CD2">
            <w:pPr>
              <w:shd w:val="clear" w:color="auto" w:fill="FFFFFF"/>
              <w:spacing w:line="276" w:lineRule="auto"/>
              <w:ind w:firstLine="102"/>
              <w:jc w:val="both"/>
              <w:rPr>
                <w:sz w:val="28"/>
                <w:szCs w:val="28"/>
              </w:rPr>
            </w:pPr>
            <w:r w:rsidRPr="009F511D">
              <w:rPr>
                <w:color w:val="000000"/>
                <w:spacing w:val="-8"/>
                <w:sz w:val="28"/>
                <w:szCs w:val="28"/>
              </w:rPr>
              <w:t>89,7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F511D" w:rsidRPr="009F511D" w:rsidRDefault="009F511D" w:rsidP="00EA1CD2">
            <w:pPr>
              <w:shd w:val="clear" w:color="auto" w:fill="FFFFFF"/>
              <w:spacing w:line="276" w:lineRule="auto"/>
              <w:ind w:firstLine="102"/>
              <w:jc w:val="both"/>
              <w:rPr>
                <w:sz w:val="28"/>
                <w:szCs w:val="28"/>
              </w:rPr>
            </w:pPr>
            <w:r w:rsidRPr="009F511D">
              <w:rPr>
                <w:color w:val="000000"/>
                <w:spacing w:val="-6"/>
                <w:sz w:val="28"/>
                <w:szCs w:val="28"/>
              </w:rPr>
              <w:t>86,9</w:t>
            </w:r>
          </w:p>
        </w:tc>
      </w:tr>
      <w:tr w:rsidR="009F511D" w:rsidRPr="009F511D" w:rsidTr="00EA1CD2">
        <w:trPr>
          <w:trHeight w:hRule="exact" w:val="288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F511D" w:rsidRPr="009F511D" w:rsidRDefault="009F511D" w:rsidP="00EA1CD2">
            <w:pPr>
              <w:shd w:val="clear" w:color="auto" w:fill="FFFFFF"/>
              <w:spacing w:line="276" w:lineRule="auto"/>
              <w:ind w:firstLine="102"/>
              <w:jc w:val="both"/>
              <w:rPr>
                <w:sz w:val="28"/>
                <w:szCs w:val="28"/>
              </w:rPr>
            </w:pPr>
            <w:r w:rsidRPr="009F511D">
              <w:rPr>
                <w:rFonts w:eastAsia="Times New Roman"/>
                <w:color w:val="000000"/>
                <w:spacing w:val="-2"/>
                <w:sz w:val="28"/>
                <w:szCs w:val="28"/>
              </w:rPr>
              <w:t>Всего по районам области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F511D" w:rsidRPr="009F511D" w:rsidRDefault="009F511D" w:rsidP="00EA1CD2">
            <w:pPr>
              <w:shd w:val="clear" w:color="auto" w:fill="FFFFFF"/>
              <w:spacing w:line="276" w:lineRule="auto"/>
              <w:ind w:firstLine="102"/>
              <w:jc w:val="both"/>
              <w:rPr>
                <w:sz w:val="28"/>
                <w:szCs w:val="28"/>
              </w:rPr>
            </w:pPr>
            <w:r w:rsidRPr="009F511D">
              <w:rPr>
                <w:color w:val="000000"/>
                <w:spacing w:val="-4"/>
                <w:sz w:val="28"/>
                <w:szCs w:val="28"/>
              </w:rPr>
              <w:t>89,0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F511D" w:rsidRPr="009F511D" w:rsidRDefault="009F511D" w:rsidP="00EA1CD2">
            <w:pPr>
              <w:shd w:val="clear" w:color="auto" w:fill="FFFFFF"/>
              <w:spacing w:line="276" w:lineRule="auto"/>
              <w:ind w:firstLine="102"/>
              <w:jc w:val="both"/>
              <w:rPr>
                <w:sz w:val="28"/>
                <w:szCs w:val="28"/>
              </w:rPr>
            </w:pPr>
            <w:r w:rsidRPr="009F511D">
              <w:rPr>
                <w:color w:val="000000"/>
                <w:spacing w:val="-4"/>
                <w:sz w:val="28"/>
                <w:szCs w:val="28"/>
              </w:rPr>
              <w:t>84,2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F511D" w:rsidRPr="009F511D" w:rsidRDefault="009F511D" w:rsidP="00EA1CD2">
            <w:pPr>
              <w:shd w:val="clear" w:color="auto" w:fill="FFFFFF"/>
              <w:spacing w:line="276" w:lineRule="auto"/>
              <w:ind w:firstLine="102"/>
              <w:jc w:val="both"/>
              <w:rPr>
                <w:sz w:val="28"/>
                <w:szCs w:val="28"/>
              </w:rPr>
            </w:pPr>
            <w:r w:rsidRPr="009F511D">
              <w:rPr>
                <w:color w:val="000000"/>
                <w:spacing w:val="-6"/>
                <w:sz w:val="28"/>
                <w:szCs w:val="28"/>
              </w:rPr>
              <w:t>85,7</w:t>
            </w:r>
          </w:p>
        </w:tc>
      </w:tr>
      <w:tr w:rsidR="009F511D" w:rsidRPr="009F511D" w:rsidTr="00EA1CD2">
        <w:trPr>
          <w:trHeight w:hRule="exact" w:val="298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F511D" w:rsidRPr="009F511D" w:rsidRDefault="009F511D" w:rsidP="00EA1CD2">
            <w:pPr>
              <w:shd w:val="clear" w:color="auto" w:fill="FFFFFF"/>
              <w:spacing w:line="276" w:lineRule="auto"/>
              <w:ind w:firstLine="102"/>
              <w:jc w:val="both"/>
              <w:rPr>
                <w:sz w:val="28"/>
                <w:szCs w:val="28"/>
              </w:rPr>
            </w:pPr>
            <w:r w:rsidRPr="009F511D">
              <w:rPr>
                <w:rFonts w:eastAsia="Times New Roman"/>
                <w:color w:val="000000"/>
                <w:spacing w:val="-3"/>
                <w:sz w:val="28"/>
                <w:szCs w:val="28"/>
              </w:rPr>
              <w:t>Новосибирская область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F511D" w:rsidRPr="009F511D" w:rsidRDefault="009F511D" w:rsidP="00EA1CD2">
            <w:pPr>
              <w:shd w:val="clear" w:color="auto" w:fill="FFFFFF"/>
              <w:spacing w:line="276" w:lineRule="auto"/>
              <w:ind w:firstLine="102"/>
              <w:jc w:val="both"/>
              <w:rPr>
                <w:sz w:val="28"/>
                <w:szCs w:val="28"/>
              </w:rPr>
            </w:pPr>
            <w:r w:rsidRPr="009F511D">
              <w:rPr>
                <w:color w:val="000000"/>
                <w:spacing w:val="-4"/>
                <w:sz w:val="28"/>
                <w:szCs w:val="28"/>
              </w:rPr>
              <w:t>93,2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F511D" w:rsidRPr="009F511D" w:rsidRDefault="009F511D" w:rsidP="00EA1CD2">
            <w:pPr>
              <w:shd w:val="clear" w:color="auto" w:fill="FFFFFF"/>
              <w:spacing w:line="276" w:lineRule="auto"/>
              <w:ind w:firstLine="102"/>
              <w:jc w:val="both"/>
              <w:rPr>
                <w:sz w:val="28"/>
                <w:szCs w:val="28"/>
              </w:rPr>
            </w:pPr>
            <w:r w:rsidRPr="009F511D">
              <w:rPr>
                <w:color w:val="000000"/>
                <w:spacing w:val="-8"/>
                <w:sz w:val="28"/>
                <w:szCs w:val="28"/>
              </w:rPr>
              <w:t>90,3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F511D" w:rsidRPr="009F511D" w:rsidRDefault="009F511D" w:rsidP="00EA1CD2">
            <w:pPr>
              <w:shd w:val="clear" w:color="auto" w:fill="FFFFFF"/>
              <w:spacing w:line="276" w:lineRule="auto"/>
              <w:ind w:firstLine="102"/>
              <w:jc w:val="both"/>
              <w:rPr>
                <w:sz w:val="28"/>
                <w:szCs w:val="28"/>
              </w:rPr>
            </w:pPr>
            <w:r w:rsidRPr="009F511D">
              <w:rPr>
                <w:color w:val="000000"/>
                <w:spacing w:val="-8"/>
                <w:sz w:val="28"/>
                <w:szCs w:val="28"/>
              </w:rPr>
              <w:t>88,3</w:t>
            </w:r>
          </w:p>
        </w:tc>
      </w:tr>
      <w:tr w:rsidR="009F511D" w:rsidRPr="009F511D" w:rsidTr="00EA1CD2">
        <w:trPr>
          <w:trHeight w:val="806"/>
        </w:trPr>
        <w:tc>
          <w:tcPr>
            <w:tcW w:w="7832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:rsidR="00EA1CD2" w:rsidRDefault="00EA1CD2" w:rsidP="009F511D">
            <w:pPr>
              <w:shd w:val="clear" w:color="auto" w:fill="FFFFFF"/>
              <w:spacing w:line="276" w:lineRule="auto"/>
              <w:ind w:firstLine="709"/>
              <w:jc w:val="both"/>
              <w:rPr>
                <w:rFonts w:eastAsia="Times New Roman"/>
                <w:b/>
                <w:bCs/>
                <w:color w:val="000000"/>
                <w:spacing w:val="-2"/>
                <w:sz w:val="28"/>
                <w:szCs w:val="28"/>
              </w:rPr>
            </w:pPr>
          </w:p>
          <w:p w:rsidR="009F511D" w:rsidRPr="009F511D" w:rsidRDefault="009F511D" w:rsidP="009F511D">
            <w:pPr>
              <w:shd w:val="clear" w:color="auto" w:fill="FFFFFF"/>
              <w:spacing w:line="276" w:lineRule="auto"/>
              <w:ind w:firstLine="709"/>
              <w:jc w:val="both"/>
              <w:rPr>
                <w:sz w:val="28"/>
                <w:szCs w:val="28"/>
              </w:rPr>
            </w:pPr>
            <w:r w:rsidRPr="009F511D">
              <w:rPr>
                <w:rFonts w:eastAsia="Times New Roman"/>
                <w:b/>
                <w:bCs/>
                <w:color w:val="000000"/>
                <w:spacing w:val="-2"/>
                <w:sz w:val="28"/>
                <w:szCs w:val="28"/>
              </w:rPr>
              <w:t>Укомплектованность физическими лицами. Врачи</w:t>
            </w:r>
          </w:p>
        </w:tc>
      </w:tr>
      <w:tr w:rsidR="009F511D" w:rsidRPr="009F511D" w:rsidTr="00EA1CD2">
        <w:trPr>
          <w:trHeight w:hRule="exact" w:val="278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9F511D" w:rsidRDefault="009F511D" w:rsidP="00EA1CD2">
            <w:pPr>
              <w:shd w:val="clear" w:color="auto" w:fill="FFFFFF"/>
              <w:spacing w:line="276" w:lineRule="auto"/>
              <w:ind w:firstLine="102"/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F511D" w:rsidRPr="009F511D" w:rsidRDefault="009F511D" w:rsidP="00EA1CD2">
            <w:pPr>
              <w:shd w:val="clear" w:color="auto" w:fill="FFFFFF"/>
              <w:spacing w:line="276" w:lineRule="auto"/>
              <w:ind w:firstLine="102"/>
              <w:jc w:val="both"/>
              <w:rPr>
                <w:sz w:val="28"/>
                <w:szCs w:val="28"/>
              </w:rPr>
            </w:pPr>
            <w:r w:rsidRPr="009F511D">
              <w:rPr>
                <w:b/>
                <w:bCs/>
                <w:color w:val="000000"/>
                <w:spacing w:val="1"/>
                <w:sz w:val="28"/>
                <w:szCs w:val="28"/>
              </w:rPr>
              <w:t>2011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F511D" w:rsidRPr="009F511D" w:rsidRDefault="009F511D" w:rsidP="00EA1CD2">
            <w:pPr>
              <w:shd w:val="clear" w:color="auto" w:fill="FFFFFF"/>
              <w:spacing w:line="276" w:lineRule="auto"/>
              <w:ind w:firstLine="102"/>
              <w:jc w:val="both"/>
              <w:rPr>
                <w:sz w:val="28"/>
                <w:szCs w:val="28"/>
              </w:rPr>
            </w:pPr>
            <w:r w:rsidRPr="009F511D">
              <w:rPr>
                <w:b/>
                <w:bCs/>
                <w:color w:val="000000"/>
                <w:spacing w:val="-7"/>
                <w:sz w:val="28"/>
                <w:szCs w:val="28"/>
              </w:rPr>
              <w:t>2012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F511D" w:rsidRPr="009F511D" w:rsidRDefault="009F511D" w:rsidP="00EA1CD2">
            <w:pPr>
              <w:shd w:val="clear" w:color="auto" w:fill="FFFFFF"/>
              <w:spacing w:line="276" w:lineRule="auto"/>
              <w:ind w:firstLine="102"/>
              <w:jc w:val="both"/>
              <w:rPr>
                <w:sz w:val="28"/>
                <w:szCs w:val="28"/>
              </w:rPr>
            </w:pPr>
            <w:r w:rsidRPr="009F511D">
              <w:rPr>
                <w:b/>
                <w:bCs/>
                <w:color w:val="000000"/>
                <w:spacing w:val="-4"/>
                <w:sz w:val="28"/>
                <w:szCs w:val="28"/>
              </w:rPr>
              <w:t>2013</w:t>
            </w:r>
          </w:p>
        </w:tc>
      </w:tr>
      <w:tr w:rsidR="009F511D" w:rsidRPr="009F511D" w:rsidTr="00EA1CD2">
        <w:trPr>
          <w:trHeight w:hRule="exact" w:val="278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F511D" w:rsidRPr="009F511D" w:rsidRDefault="009F511D" w:rsidP="00EA1CD2">
            <w:pPr>
              <w:shd w:val="clear" w:color="auto" w:fill="FFFFFF"/>
              <w:spacing w:line="276" w:lineRule="auto"/>
              <w:ind w:firstLine="102"/>
              <w:jc w:val="both"/>
              <w:rPr>
                <w:sz w:val="28"/>
                <w:szCs w:val="28"/>
              </w:rPr>
            </w:pPr>
            <w:r w:rsidRPr="009F511D">
              <w:rPr>
                <w:rFonts w:eastAsia="Times New Roman"/>
                <w:color w:val="000000"/>
                <w:spacing w:val="-4"/>
                <w:sz w:val="28"/>
                <w:szCs w:val="28"/>
              </w:rPr>
              <w:t>Район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F511D" w:rsidRPr="009F511D" w:rsidRDefault="009F511D" w:rsidP="00EA1CD2">
            <w:pPr>
              <w:shd w:val="clear" w:color="auto" w:fill="FFFFFF"/>
              <w:spacing w:line="276" w:lineRule="auto"/>
              <w:ind w:firstLine="102"/>
              <w:jc w:val="both"/>
              <w:rPr>
                <w:sz w:val="28"/>
                <w:szCs w:val="28"/>
              </w:rPr>
            </w:pPr>
            <w:r w:rsidRPr="009F511D">
              <w:rPr>
                <w:color w:val="000000"/>
                <w:spacing w:val="-6"/>
                <w:sz w:val="28"/>
                <w:szCs w:val="28"/>
              </w:rPr>
              <w:t>50,5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F511D" w:rsidRPr="009F511D" w:rsidRDefault="009F511D" w:rsidP="00EA1CD2">
            <w:pPr>
              <w:shd w:val="clear" w:color="auto" w:fill="FFFFFF"/>
              <w:spacing w:line="276" w:lineRule="auto"/>
              <w:ind w:firstLine="102"/>
              <w:jc w:val="both"/>
              <w:rPr>
                <w:sz w:val="28"/>
                <w:szCs w:val="28"/>
              </w:rPr>
            </w:pPr>
            <w:r w:rsidRPr="009F511D">
              <w:rPr>
                <w:color w:val="000000"/>
                <w:spacing w:val="-1"/>
                <w:sz w:val="28"/>
                <w:szCs w:val="28"/>
              </w:rPr>
              <w:t>47,9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F511D" w:rsidRPr="009F511D" w:rsidRDefault="009F511D" w:rsidP="00EA1CD2">
            <w:pPr>
              <w:shd w:val="clear" w:color="auto" w:fill="FFFFFF"/>
              <w:spacing w:line="276" w:lineRule="auto"/>
              <w:ind w:firstLine="102"/>
              <w:jc w:val="both"/>
              <w:rPr>
                <w:sz w:val="28"/>
                <w:szCs w:val="28"/>
              </w:rPr>
            </w:pPr>
            <w:r w:rsidRPr="009F511D">
              <w:rPr>
                <w:color w:val="000000"/>
                <w:spacing w:val="-1"/>
                <w:sz w:val="28"/>
                <w:szCs w:val="28"/>
              </w:rPr>
              <w:t>42,9</w:t>
            </w:r>
          </w:p>
        </w:tc>
      </w:tr>
      <w:tr w:rsidR="009F511D" w:rsidRPr="009F511D" w:rsidTr="00EA1CD2">
        <w:trPr>
          <w:trHeight w:hRule="exact" w:val="288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F511D" w:rsidRPr="009F511D" w:rsidRDefault="009F511D" w:rsidP="00EA1CD2">
            <w:pPr>
              <w:shd w:val="clear" w:color="auto" w:fill="FFFFFF"/>
              <w:spacing w:line="276" w:lineRule="auto"/>
              <w:ind w:firstLine="102"/>
              <w:jc w:val="both"/>
              <w:rPr>
                <w:sz w:val="28"/>
                <w:szCs w:val="28"/>
              </w:rPr>
            </w:pPr>
            <w:r w:rsidRPr="009F511D">
              <w:rPr>
                <w:rFonts w:eastAsia="Times New Roman"/>
                <w:color w:val="000000"/>
                <w:spacing w:val="-3"/>
                <w:sz w:val="28"/>
                <w:szCs w:val="28"/>
              </w:rPr>
              <w:t>Всего по районам области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F511D" w:rsidRPr="009F511D" w:rsidRDefault="009F511D" w:rsidP="00EA1CD2">
            <w:pPr>
              <w:shd w:val="clear" w:color="auto" w:fill="FFFFFF"/>
              <w:spacing w:line="276" w:lineRule="auto"/>
              <w:ind w:firstLine="102"/>
              <w:jc w:val="both"/>
              <w:rPr>
                <w:sz w:val="28"/>
                <w:szCs w:val="28"/>
              </w:rPr>
            </w:pPr>
            <w:r w:rsidRPr="009F511D">
              <w:rPr>
                <w:color w:val="000000"/>
                <w:spacing w:val="-6"/>
                <w:sz w:val="28"/>
                <w:szCs w:val="28"/>
              </w:rPr>
              <w:t>55,6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F511D" w:rsidRPr="009F511D" w:rsidRDefault="009F511D" w:rsidP="00EA1CD2">
            <w:pPr>
              <w:shd w:val="clear" w:color="auto" w:fill="FFFFFF"/>
              <w:spacing w:line="276" w:lineRule="auto"/>
              <w:ind w:firstLine="102"/>
              <w:jc w:val="both"/>
              <w:rPr>
                <w:sz w:val="28"/>
                <w:szCs w:val="28"/>
              </w:rPr>
            </w:pPr>
            <w:r w:rsidRPr="009F511D">
              <w:rPr>
                <w:color w:val="000000"/>
                <w:spacing w:val="-11"/>
                <w:sz w:val="28"/>
                <w:szCs w:val="28"/>
              </w:rPr>
              <w:t>53,3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F511D" w:rsidRPr="009F511D" w:rsidRDefault="009F511D" w:rsidP="00EA1CD2">
            <w:pPr>
              <w:shd w:val="clear" w:color="auto" w:fill="FFFFFF"/>
              <w:spacing w:line="276" w:lineRule="auto"/>
              <w:ind w:firstLine="102"/>
              <w:jc w:val="both"/>
              <w:rPr>
                <w:sz w:val="28"/>
                <w:szCs w:val="28"/>
              </w:rPr>
            </w:pPr>
            <w:r w:rsidRPr="009F511D">
              <w:rPr>
                <w:color w:val="000000"/>
                <w:spacing w:val="-6"/>
                <w:sz w:val="28"/>
                <w:szCs w:val="28"/>
              </w:rPr>
              <w:t>53,6</w:t>
            </w:r>
          </w:p>
        </w:tc>
      </w:tr>
      <w:tr w:rsidR="009F511D" w:rsidRPr="009F511D" w:rsidTr="00EA1CD2">
        <w:trPr>
          <w:trHeight w:hRule="exact" w:val="307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F511D" w:rsidRPr="009F511D" w:rsidRDefault="009F511D" w:rsidP="00EA1CD2">
            <w:pPr>
              <w:shd w:val="clear" w:color="auto" w:fill="FFFFFF"/>
              <w:spacing w:line="276" w:lineRule="auto"/>
              <w:ind w:firstLine="102"/>
              <w:jc w:val="both"/>
              <w:rPr>
                <w:sz w:val="28"/>
                <w:szCs w:val="28"/>
              </w:rPr>
            </w:pPr>
            <w:r w:rsidRPr="009F511D">
              <w:rPr>
                <w:rFonts w:eastAsia="Times New Roman"/>
                <w:color w:val="000000"/>
                <w:spacing w:val="-3"/>
                <w:sz w:val="28"/>
                <w:szCs w:val="28"/>
              </w:rPr>
              <w:t>Новосибирская область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F511D" w:rsidRPr="009F511D" w:rsidRDefault="009F511D" w:rsidP="00EA1CD2">
            <w:pPr>
              <w:shd w:val="clear" w:color="auto" w:fill="FFFFFF"/>
              <w:spacing w:line="276" w:lineRule="auto"/>
              <w:ind w:firstLine="102"/>
              <w:jc w:val="both"/>
              <w:rPr>
                <w:sz w:val="28"/>
                <w:szCs w:val="28"/>
              </w:rPr>
            </w:pPr>
            <w:r w:rsidRPr="009F511D">
              <w:rPr>
                <w:color w:val="000000"/>
                <w:spacing w:val="-8"/>
                <w:sz w:val="28"/>
                <w:szCs w:val="28"/>
              </w:rPr>
              <w:t>59,2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F511D" w:rsidRPr="009F511D" w:rsidRDefault="009F511D" w:rsidP="00EA1CD2">
            <w:pPr>
              <w:shd w:val="clear" w:color="auto" w:fill="FFFFFF"/>
              <w:spacing w:line="276" w:lineRule="auto"/>
              <w:ind w:firstLine="102"/>
              <w:jc w:val="both"/>
              <w:rPr>
                <w:sz w:val="28"/>
                <w:szCs w:val="28"/>
              </w:rPr>
            </w:pPr>
            <w:r w:rsidRPr="009F511D">
              <w:rPr>
                <w:color w:val="000000"/>
                <w:spacing w:val="-6"/>
                <w:sz w:val="28"/>
                <w:szCs w:val="28"/>
              </w:rPr>
              <w:t>59,9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F511D" w:rsidRPr="009F511D" w:rsidRDefault="009F511D" w:rsidP="00EA1CD2">
            <w:pPr>
              <w:shd w:val="clear" w:color="auto" w:fill="FFFFFF"/>
              <w:spacing w:line="276" w:lineRule="auto"/>
              <w:ind w:firstLine="102"/>
              <w:jc w:val="both"/>
              <w:rPr>
                <w:sz w:val="28"/>
                <w:szCs w:val="28"/>
              </w:rPr>
            </w:pPr>
            <w:r w:rsidRPr="009F511D">
              <w:rPr>
                <w:color w:val="000000"/>
                <w:spacing w:val="-4"/>
                <w:sz w:val="28"/>
                <w:szCs w:val="28"/>
              </w:rPr>
              <w:t>56,6</w:t>
            </w:r>
          </w:p>
        </w:tc>
      </w:tr>
    </w:tbl>
    <w:p w:rsidR="009F511D" w:rsidRPr="009F511D" w:rsidRDefault="009F511D" w:rsidP="009F511D">
      <w:pPr>
        <w:shd w:val="clear" w:color="auto" w:fill="FFFFFF"/>
        <w:spacing w:before="538"/>
        <w:ind w:firstLine="709"/>
        <w:jc w:val="both"/>
        <w:rPr>
          <w:sz w:val="28"/>
          <w:szCs w:val="28"/>
        </w:rPr>
      </w:pPr>
      <w:r w:rsidRPr="009F511D">
        <w:rPr>
          <w:rFonts w:eastAsia="Times New Roman"/>
          <w:color w:val="000000"/>
          <w:sz w:val="28"/>
          <w:szCs w:val="28"/>
        </w:rPr>
        <w:t>Укомплектованность врачами по физическим лицам ниже средн</w:t>
      </w:r>
      <w:proofErr w:type="gramStart"/>
      <w:r w:rsidRPr="009F511D">
        <w:rPr>
          <w:rFonts w:eastAsia="Times New Roman"/>
          <w:color w:val="000000"/>
          <w:sz w:val="28"/>
          <w:szCs w:val="28"/>
        </w:rPr>
        <w:t>е-</w:t>
      </w:r>
      <w:proofErr w:type="gramEnd"/>
      <w:r w:rsidR="00EA1CD2">
        <w:rPr>
          <w:rFonts w:eastAsia="Times New Roman"/>
          <w:color w:val="000000"/>
          <w:sz w:val="28"/>
          <w:szCs w:val="28"/>
        </w:rPr>
        <w:t xml:space="preserve"> </w:t>
      </w:r>
      <w:r w:rsidRPr="009F511D">
        <w:rPr>
          <w:rFonts w:eastAsia="Times New Roman"/>
          <w:color w:val="000000"/>
          <w:sz w:val="28"/>
          <w:szCs w:val="28"/>
        </w:rPr>
        <w:t>областного показателя.</w:t>
      </w:r>
    </w:p>
    <w:p w:rsidR="009F511D" w:rsidRPr="00EA1CD2" w:rsidRDefault="009F511D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sz w:val="28"/>
          <w:szCs w:val="28"/>
        </w:rPr>
        <w:t xml:space="preserve">За период 2013 года ухудшилась ситуация с врачебными кадрами. К </w:t>
      </w:r>
      <w:r w:rsidRPr="00EA1CD2">
        <w:rPr>
          <w:rFonts w:eastAsia="Times New Roman"/>
          <w:sz w:val="28"/>
          <w:szCs w:val="28"/>
        </w:rPr>
        <w:lastRenderedPageBreak/>
        <w:t xml:space="preserve">имеющемуся дефициту </w:t>
      </w:r>
      <w:r w:rsidRPr="00EA1CD2">
        <w:rPr>
          <w:rFonts w:eastAsia="Times New Roman"/>
          <w:spacing w:val="4"/>
          <w:sz w:val="28"/>
          <w:szCs w:val="28"/>
        </w:rPr>
        <w:t xml:space="preserve">врачебных кадров (врача фтизиатра, врача клинической лабораторной диагностики, </w:t>
      </w:r>
      <w:r w:rsidRPr="00EA1CD2">
        <w:rPr>
          <w:rFonts w:eastAsia="Times New Roman"/>
          <w:bCs/>
          <w:spacing w:val="4"/>
          <w:sz w:val="28"/>
          <w:szCs w:val="28"/>
        </w:rPr>
        <w:t>врача</w:t>
      </w:r>
      <w:r w:rsidRPr="00EA1CD2">
        <w:rPr>
          <w:rFonts w:eastAsia="Times New Roman"/>
          <w:b/>
          <w:bCs/>
          <w:spacing w:val="4"/>
          <w:sz w:val="28"/>
          <w:szCs w:val="28"/>
        </w:rPr>
        <w:t xml:space="preserve"> </w:t>
      </w:r>
      <w:r w:rsidRPr="00EA1CD2">
        <w:rPr>
          <w:rFonts w:eastAsia="Times New Roman"/>
          <w:sz w:val="28"/>
          <w:szCs w:val="28"/>
        </w:rPr>
        <w:t>онколога), присоединились два участковых терапевта.</w:t>
      </w:r>
    </w:p>
    <w:p w:rsidR="009F511D" w:rsidRPr="00EA1CD2" w:rsidRDefault="009F511D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spacing w:val="-2"/>
          <w:sz w:val="28"/>
          <w:szCs w:val="28"/>
        </w:rPr>
        <w:t>В 2013 году подготовку на циклах тематического усовершенствования прошли 9 специалистов.</w:t>
      </w:r>
    </w:p>
    <w:p w:rsidR="009F511D" w:rsidRDefault="009F511D" w:rsidP="00EA1CD2">
      <w:pPr>
        <w:pStyle w:val="a3"/>
        <w:ind w:firstLine="709"/>
        <w:jc w:val="both"/>
        <w:rPr>
          <w:rFonts w:eastAsia="Times New Roman"/>
          <w:spacing w:val="1"/>
          <w:sz w:val="28"/>
          <w:szCs w:val="28"/>
        </w:rPr>
      </w:pPr>
      <w:proofErr w:type="gramStart"/>
      <w:r w:rsidRPr="00EA1CD2">
        <w:rPr>
          <w:rFonts w:eastAsia="Times New Roman"/>
          <w:spacing w:val="1"/>
          <w:sz w:val="28"/>
          <w:szCs w:val="28"/>
        </w:rPr>
        <w:t>Аттестованы</w:t>
      </w:r>
      <w:proofErr w:type="gramEnd"/>
      <w:r w:rsidRPr="00EA1CD2">
        <w:rPr>
          <w:rFonts w:eastAsia="Times New Roman"/>
          <w:spacing w:val="1"/>
          <w:sz w:val="28"/>
          <w:szCs w:val="28"/>
        </w:rPr>
        <w:t xml:space="preserve"> 3 специалиста.</w:t>
      </w:r>
    </w:p>
    <w:p w:rsidR="00EA1CD2" w:rsidRDefault="00EA1CD2" w:rsidP="00EA1CD2">
      <w:pPr>
        <w:pStyle w:val="a3"/>
        <w:ind w:firstLine="709"/>
        <w:jc w:val="both"/>
        <w:rPr>
          <w:sz w:val="28"/>
          <w:szCs w:val="28"/>
        </w:rPr>
      </w:pPr>
    </w:p>
    <w:p w:rsidR="009F511D" w:rsidRPr="009F511D" w:rsidRDefault="00EA1CD2" w:rsidP="00720860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b/>
          <w:sz w:val="28"/>
          <w:szCs w:val="28"/>
        </w:rPr>
        <w:t>Удельный вес аттестованных врачей</w:t>
      </w:r>
      <w:proofErr w:type="gramStart"/>
      <w:r w:rsidRPr="00EA1CD2">
        <w:rPr>
          <w:b/>
          <w:sz w:val="28"/>
          <w:szCs w:val="28"/>
        </w:rPr>
        <w:t xml:space="preserve"> (%)</w:t>
      </w:r>
      <w:proofErr w:type="gramEnd"/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101"/>
        <w:gridCol w:w="1133"/>
        <w:gridCol w:w="1133"/>
        <w:gridCol w:w="1152"/>
      </w:tblGrid>
      <w:tr w:rsidR="009F511D" w:rsidRPr="009F511D" w:rsidTr="009F511D">
        <w:trPr>
          <w:trHeight w:hRule="exact" w:val="278"/>
        </w:trPr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9F511D" w:rsidRDefault="009F511D" w:rsidP="00EA1CD2">
            <w:pPr>
              <w:shd w:val="clear" w:color="auto" w:fill="FFFFFF"/>
              <w:spacing w:line="276" w:lineRule="auto"/>
              <w:ind w:firstLine="102"/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F511D" w:rsidRPr="009F511D" w:rsidRDefault="009F511D" w:rsidP="00EA1CD2">
            <w:pPr>
              <w:shd w:val="clear" w:color="auto" w:fill="FFFFFF"/>
              <w:spacing w:line="276" w:lineRule="auto"/>
              <w:ind w:firstLine="102"/>
              <w:jc w:val="both"/>
              <w:rPr>
                <w:sz w:val="28"/>
                <w:szCs w:val="28"/>
              </w:rPr>
            </w:pPr>
            <w:r w:rsidRPr="009F511D">
              <w:rPr>
                <w:b/>
                <w:bCs/>
                <w:color w:val="000000"/>
                <w:spacing w:val="-7"/>
                <w:sz w:val="28"/>
                <w:szCs w:val="28"/>
              </w:rPr>
              <w:t>2011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F511D" w:rsidRPr="009F511D" w:rsidRDefault="009F511D" w:rsidP="00EA1CD2">
            <w:pPr>
              <w:shd w:val="clear" w:color="auto" w:fill="FFFFFF"/>
              <w:spacing w:line="276" w:lineRule="auto"/>
              <w:ind w:firstLine="102"/>
              <w:jc w:val="both"/>
              <w:rPr>
                <w:sz w:val="28"/>
                <w:szCs w:val="28"/>
              </w:rPr>
            </w:pPr>
            <w:r w:rsidRPr="009F511D">
              <w:rPr>
                <w:b/>
                <w:bCs/>
                <w:color w:val="000000"/>
                <w:spacing w:val="-4"/>
                <w:sz w:val="28"/>
                <w:szCs w:val="28"/>
              </w:rPr>
              <w:t>2012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F511D" w:rsidRPr="009F511D" w:rsidRDefault="009F511D" w:rsidP="00EA1CD2">
            <w:pPr>
              <w:shd w:val="clear" w:color="auto" w:fill="FFFFFF"/>
              <w:spacing w:line="276" w:lineRule="auto"/>
              <w:ind w:firstLine="102"/>
              <w:jc w:val="both"/>
              <w:rPr>
                <w:sz w:val="28"/>
                <w:szCs w:val="28"/>
              </w:rPr>
            </w:pPr>
            <w:r w:rsidRPr="009F511D">
              <w:rPr>
                <w:b/>
                <w:bCs/>
                <w:color w:val="000000"/>
                <w:spacing w:val="6"/>
                <w:sz w:val="28"/>
                <w:szCs w:val="28"/>
              </w:rPr>
              <w:t>2013</w:t>
            </w:r>
          </w:p>
        </w:tc>
      </w:tr>
      <w:tr w:rsidR="009F511D" w:rsidRPr="009F511D" w:rsidTr="009F511D">
        <w:trPr>
          <w:trHeight w:hRule="exact" w:val="288"/>
        </w:trPr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F511D" w:rsidRPr="00EA1CD2" w:rsidRDefault="009F511D" w:rsidP="00EA1CD2">
            <w:pPr>
              <w:shd w:val="clear" w:color="auto" w:fill="FFFFFF"/>
              <w:spacing w:line="276" w:lineRule="auto"/>
              <w:ind w:firstLine="102"/>
              <w:jc w:val="both"/>
              <w:rPr>
                <w:sz w:val="28"/>
                <w:szCs w:val="28"/>
              </w:rPr>
            </w:pPr>
            <w:r w:rsidRPr="00EA1CD2">
              <w:rPr>
                <w:rFonts w:eastAsia="Times New Roman"/>
                <w:color w:val="000000"/>
                <w:spacing w:val="-2"/>
                <w:sz w:val="28"/>
                <w:szCs w:val="28"/>
              </w:rPr>
              <w:t>Район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F511D" w:rsidRPr="00EA1CD2" w:rsidRDefault="009F511D" w:rsidP="00EA1CD2">
            <w:pPr>
              <w:shd w:val="clear" w:color="auto" w:fill="FFFFFF"/>
              <w:spacing w:line="276" w:lineRule="auto"/>
              <w:ind w:right="225" w:firstLine="102"/>
              <w:jc w:val="both"/>
              <w:rPr>
                <w:sz w:val="28"/>
                <w:szCs w:val="28"/>
              </w:rPr>
            </w:pPr>
            <w:r w:rsidRPr="00EA1CD2">
              <w:rPr>
                <w:color w:val="000000"/>
                <w:sz w:val="28"/>
                <w:szCs w:val="28"/>
              </w:rPr>
              <w:t>69,2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F511D" w:rsidRPr="00EA1CD2" w:rsidRDefault="009F511D" w:rsidP="00EA1CD2">
            <w:pPr>
              <w:shd w:val="clear" w:color="auto" w:fill="FFFFFF"/>
              <w:spacing w:line="276" w:lineRule="auto"/>
              <w:ind w:firstLine="102"/>
              <w:jc w:val="both"/>
              <w:rPr>
                <w:sz w:val="28"/>
                <w:szCs w:val="28"/>
              </w:rPr>
            </w:pPr>
            <w:r w:rsidRPr="00EA1CD2">
              <w:rPr>
                <w:color w:val="000000"/>
                <w:spacing w:val="-4"/>
                <w:sz w:val="28"/>
                <w:szCs w:val="28"/>
              </w:rPr>
              <w:t>56,0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F511D" w:rsidRPr="00EA1CD2" w:rsidRDefault="009F511D" w:rsidP="00EA1CD2">
            <w:pPr>
              <w:shd w:val="clear" w:color="auto" w:fill="FFFFFF"/>
              <w:spacing w:line="276" w:lineRule="auto"/>
              <w:ind w:firstLine="102"/>
              <w:jc w:val="both"/>
              <w:rPr>
                <w:sz w:val="28"/>
                <w:szCs w:val="28"/>
              </w:rPr>
            </w:pPr>
            <w:r w:rsidRPr="00EA1CD2">
              <w:rPr>
                <w:color w:val="000000"/>
                <w:spacing w:val="-4"/>
                <w:sz w:val="28"/>
                <w:szCs w:val="28"/>
              </w:rPr>
              <w:t>56,0</w:t>
            </w:r>
          </w:p>
        </w:tc>
      </w:tr>
      <w:tr w:rsidR="009F511D" w:rsidRPr="009F511D" w:rsidTr="009F511D">
        <w:trPr>
          <w:trHeight w:hRule="exact" w:val="278"/>
        </w:trPr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F511D" w:rsidRPr="00EA1CD2" w:rsidRDefault="009F511D" w:rsidP="00EA1CD2">
            <w:pPr>
              <w:shd w:val="clear" w:color="auto" w:fill="FFFFFF"/>
              <w:spacing w:line="276" w:lineRule="auto"/>
              <w:ind w:firstLine="102"/>
              <w:jc w:val="both"/>
              <w:rPr>
                <w:sz w:val="28"/>
                <w:szCs w:val="28"/>
              </w:rPr>
            </w:pPr>
            <w:r w:rsidRPr="00EA1CD2">
              <w:rPr>
                <w:rFonts w:eastAsia="Times New Roman"/>
                <w:bCs/>
                <w:color w:val="000000"/>
                <w:spacing w:val="-3"/>
                <w:sz w:val="28"/>
                <w:szCs w:val="28"/>
              </w:rPr>
              <w:t>По районам области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F511D" w:rsidRPr="00EA1CD2" w:rsidRDefault="009F511D" w:rsidP="00EA1CD2">
            <w:pPr>
              <w:shd w:val="clear" w:color="auto" w:fill="FFFFFF"/>
              <w:spacing w:line="276" w:lineRule="auto"/>
              <w:ind w:right="225" w:firstLine="102"/>
              <w:jc w:val="both"/>
              <w:rPr>
                <w:sz w:val="28"/>
                <w:szCs w:val="28"/>
              </w:rPr>
            </w:pPr>
            <w:r w:rsidRPr="00EA1CD2">
              <w:rPr>
                <w:bCs/>
                <w:color w:val="000000"/>
                <w:spacing w:val="-5"/>
                <w:sz w:val="28"/>
                <w:szCs w:val="28"/>
              </w:rPr>
              <w:t>53,6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F511D" w:rsidRPr="00EA1CD2" w:rsidRDefault="009F511D" w:rsidP="00EA1CD2">
            <w:pPr>
              <w:shd w:val="clear" w:color="auto" w:fill="FFFFFF"/>
              <w:spacing w:line="276" w:lineRule="auto"/>
              <w:ind w:firstLine="102"/>
              <w:jc w:val="both"/>
              <w:rPr>
                <w:sz w:val="28"/>
                <w:szCs w:val="28"/>
              </w:rPr>
            </w:pPr>
            <w:r w:rsidRPr="00EA1CD2">
              <w:rPr>
                <w:bCs/>
                <w:color w:val="000000"/>
                <w:spacing w:val="-6"/>
                <w:sz w:val="28"/>
                <w:szCs w:val="28"/>
              </w:rPr>
              <w:t>51,4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F511D" w:rsidRPr="00EA1CD2" w:rsidRDefault="009F511D" w:rsidP="00EA1CD2">
            <w:pPr>
              <w:shd w:val="clear" w:color="auto" w:fill="FFFFFF"/>
              <w:spacing w:line="276" w:lineRule="auto"/>
              <w:ind w:firstLine="102"/>
              <w:jc w:val="both"/>
              <w:rPr>
                <w:sz w:val="28"/>
                <w:szCs w:val="28"/>
              </w:rPr>
            </w:pPr>
            <w:r w:rsidRPr="00EA1CD2">
              <w:rPr>
                <w:bCs/>
                <w:color w:val="000000"/>
                <w:spacing w:val="-4"/>
                <w:sz w:val="28"/>
                <w:szCs w:val="28"/>
              </w:rPr>
              <w:t>49,7</w:t>
            </w:r>
          </w:p>
        </w:tc>
      </w:tr>
      <w:tr w:rsidR="009F511D" w:rsidRPr="009F511D" w:rsidTr="009F511D">
        <w:trPr>
          <w:trHeight w:hRule="exact" w:val="317"/>
        </w:trPr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F511D" w:rsidRPr="00EA1CD2" w:rsidRDefault="009F511D" w:rsidP="00EA1CD2">
            <w:pPr>
              <w:shd w:val="clear" w:color="auto" w:fill="FFFFFF"/>
              <w:spacing w:line="276" w:lineRule="auto"/>
              <w:ind w:firstLine="102"/>
              <w:jc w:val="both"/>
              <w:rPr>
                <w:sz w:val="28"/>
                <w:szCs w:val="28"/>
              </w:rPr>
            </w:pPr>
            <w:r w:rsidRPr="00EA1CD2">
              <w:rPr>
                <w:rFonts w:eastAsia="Times New Roman"/>
                <w:bCs/>
                <w:color w:val="000000"/>
                <w:spacing w:val="-4"/>
                <w:sz w:val="28"/>
                <w:szCs w:val="28"/>
              </w:rPr>
              <w:t>В целом по территории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F511D" w:rsidRPr="00EA1CD2" w:rsidRDefault="009F511D" w:rsidP="00EA1CD2">
            <w:pPr>
              <w:shd w:val="clear" w:color="auto" w:fill="FFFFFF"/>
              <w:spacing w:line="276" w:lineRule="auto"/>
              <w:ind w:right="225" w:firstLine="102"/>
              <w:jc w:val="both"/>
              <w:rPr>
                <w:sz w:val="28"/>
                <w:szCs w:val="28"/>
              </w:rPr>
            </w:pPr>
            <w:r w:rsidRPr="00EA1CD2">
              <w:rPr>
                <w:bCs/>
                <w:color w:val="000000"/>
                <w:sz w:val="28"/>
                <w:szCs w:val="28"/>
              </w:rPr>
              <w:t>54,8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F511D" w:rsidRPr="00EA1CD2" w:rsidRDefault="009F511D" w:rsidP="00EA1CD2">
            <w:pPr>
              <w:shd w:val="clear" w:color="auto" w:fill="FFFFFF"/>
              <w:spacing w:line="276" w:lineRule="auto"/>
              <w:ind w:firstLine="102"/>
              <w:jc w:val="both"/>
              <w:rPr>
                <w:sz w:val="28"/>
                <w:szCs w:val="28"/>
              </w:rPr>
            </w:pPr>
            <w:r w:rsidRPr="00EA1CD2">
              <w:rPr>
                <w:bCs/>
                <w:color w:val="000000"/>
                <w:spacing w:val="-4"/>
                <w:sz w:val="28"/>
                <w:szCs w:val="28"/>
              </w:rPr>
              <w:t>56,3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F511D" w:rsidRPr="00EA1CD2" w:rsidRDefault="009F511D" w:rsidP="00EA1CD2">
            <w:pPr>
              <w:shd w:val="clear" w:color="auto" w:fill="FFFFFF"/>
              <w:spacing w:line="276" w:lineRule="auto"/>
              <w:ind w:firstLine="102"/>
              <w:jc w:val="both"/>
              <w:rPr>
                <w:sz w:val="28"/>
                <w:szCs w:val="28"/>
              </w:rPr>
            </w:pPr>
            <w:r w:rsidRPr="00EA1CD2">
              <w:rPr>
                <w:bCs/>
                <w:color w:val="000000"/>
                <w:spacing w:val="-4"/>
                <w:sz w:val="28"/>
                <w:szCs w:val="28"/>
              </w:rPr>
              <w:t>54,8</w:t>
            </w:r>
          </w:p>
        </w:tc>
      </w:tr>
    </w:tbl>
    <w:p w:rsidR="00EA1CD2" w:rsidRDefault="00EA1CD2" w:rsidP="00EA1CD2">
      <w:pPr>
        <w:pStyle w:val="a3"/>
        <w:rPr>
          <w:rFonts w:eastAsia="Times New Roman"/>
          <w:sz w:val="28"/>
          <w:szCs w:val="28"/>
        </w:rPr>
      </w:pPr>
    </w:p>
    <w:p w:rsidR="009F511D" w:rsidRDefault="009F511D" w:rsidP="00EA1CD2">
      <w:pPr>
        <w:pStyle w:val="a3"/>
        <w:ind w:firstLine="709"/>
        <w:rPr>
          <w:rFonts w:eastAsia="Times New Roman"/>
          <w:spacing w:val="-3"/>
          <w:sz w:val="28"/>
          <w:szCs w:val="28"/>
        </w:rPr>
      </w:pPr>
      <w:r w:rsidRPr="00EA1CD2">
        <w:rPr>
          <w:rFonts w:eastAsia="Times New Roman"/>
          <w:sz w:val="28"/>
          <w:szCs w:val="28"/>
        </w:rPr>
        <w:t xml:space="preserve">Удельный вес аттестованных врачей сохраняется на уровне 12 года и выше уровня областного </w:t>
      </w:r>
      <w:r w:rsidRPr="00EA1CD2">
        <w:rPr>
          <w:rFonts w:eastAsia="Times New Roman"/>
          <w:spacing w:val="-3"/>
          <w:sz w:val="28"/>
          <w:szCs w:val="28"/>
        </w:rPr>
        <w:t>показателя.</w:t>
      </w:r>
    </w:p>
    <w:p w:rsidR="00720860" w:rsidRDefault="00720860" w:rsidP="00EA1CD2">
      <w:pPr>
        <w:pStyle w:val="a3"/>
        <w:ind w:firstLine="709"/>
        <w:rPr>
          <w:rFonts w:eastAsia="Times New Roman"/>
          <w:spacing w:val="-3"/>
          <w:sz w:val="28"/>
          <w:szCs w:val="28"/>
        </w:rPr>
      </w:pPr>
    </w:p>
    <w:p w:rsidR="00720860" w:rsidRPr="00EA1CD2" w:rsidRDefault="00720860" w:rsidP="00EA1CD2">
      <w:pPr>
        <w:pStyle w:val="a3"/>
        <w:ind w:firstLine="709"/>
        <w:rPr>
          <w:sz w:val="28"/>
          <w:szCs w:val="28"/>
        </w:rPr>
      </w:pPr>
      <w:r w:rsidRPr="00720860">
        <w:rPr>
          <w:b/>
          <w:sz w:val="28"/>
          <w:szCs w:val="28"/>
        </w:rPr>
        <w:t>Удельный вес врачей, имеющих сертификаты</w:t>
      </w:r>
      <w:proofErr w:type="gramStart"/>
      <w:r w:rsidRPr="00720860">
        <w:rPr>
          <w:b/>
          <w:sz w:val="28"/>
          <w:szCs w:val="28"/>
        </w:rPr>
        <w:t xml:space="preserve"> (%)</w:t>
      </w:r>
      <w:proofErr w:type="gramEnd"/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651"/>
        <w:gridCol w:w="1258"/>
        <w:gridCol w:w="182"/>
        <w:gridCol w:w="960"/>
        <w:gridCol w:w="173"/>
        <w:gridCol w:w="1133"/>
        <w:gridCol w:w="1152"/>
      </w:tblGrid>
      <w:tr w:rsidR="009F511D" w:rsidRPr="009F511D" w:rsidTr="009F511D">
        <w:trPr>
          <w:trHeight w:hRule="exact" w:val="278"/>
        </w:trPr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9F511D" w:rsidRPr="009F511D" w:rsidRDefault="009F511D" w:rsidP="00720860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9F511D" w:rsidRPr="009F511D" w:rsidRDefault="009F511D" w:rsidP="009F511D">
            <w:pPr>
              <w:shd w:val="clear" w:color="auto" w:fill="FFFFFF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9F511D" w:rsidRDefault="009F511D" w:rsidP="009F511D">
            <w:pPr>
              <w:shd w:val="clear" w:color="auto" w:fill="FFFFFF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9F511D" w:rsidRPr="009F511D" w:rsidRDefault="009F511D" w:rsidP="00720860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9F511D">
              <w:rPr>
                <w:b/>
                <w:bCs/>
                <w:color w:val="000000"/>
                <w:spacing w:val="-9"/>
                <w:sz w:val="28"/>
                <w:szCs w:val="28"/>
              </w:rPr>
              <w:t>2011</w:t>
            </w:r>
          </w:p>
        </w:tc>
        <w:tc>
          <w:tcPr>
            <w:tcW w:w="17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9F511D" w:rsidRDefault="009F511D" w:rsidP="009F511D">
            <w:pPr>
              <w:shd w:val="clear" w:color="auto" w:fill="FFFFFF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9F511D" w:rsidRDefault="009F511D" w:rsidP="00720860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9F511D">
              <w:rPr>
                <w:color w:val="000000"/>
                <w:spacing w:val="1"/>
                <w:sz w:val="28"/>
                <w:szCs w:val="28"/>
              </w:rPr>
              <w:t>2012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9F511D" w:rsidRDefault="009F511D" w:rsidP="00720860">
            <w:pPr>
              <w:shd w:val="clear" w:color="auto" w:fill="FFFFFF"/>
              <w:ind w:hanging="10"/>
              <w:jc w:val="both"/>
              <w:rPr>
                <w:sz w:val="28"/>
                <w:szCs w:val="28"/>
              </w:rPr>
            </w:pPr>
            <w:r w:rsidRPr="009F511D">
              <w:rPr>
                <w:b/>
                <w:bCs/>
                <w:color w:val="000000"/>
                <w:spacing w:val="-7"/>
                <w:sz w:val="28"/>
                <w:szCs w:val="28"/>
              </w:rPr>
              <w:t>2013</w:t>
            </w:r>
          </w:p>
        </w:tc>
      </w:tr>
      <w:tr w:rsidR="009F511D" w:rsidRPr="009F511D" w:rsidTr="009F511D">
        <w:trPr>
          <w:trHeight w:hRule="exact" w:val="317"/>
        </w:trPr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9F511D" w:rsidRPr="009F511D" w:rsidRDefault="009F511D" w:rsidP="009F511D">
            <w:pPr>
              <w:shd w:val="clear" w:color="auto" w:fill="FFFFFF"/>
              <w:ind w:firstLine="709"/>
              <w:jc w:val="both"/>
              <w:rPr>
                <w:sz w:val="28"/>
                <w:szCs w:val="28"/>
              </w:rPr>
            </w:pPr>
            <w:r w:rsidRPr="009F511D">
              <w:rPr>
                <w:rFonts w:eastAsia="Times New Roman"/>
                <w:color w:val="000000"/>
                <w:spacing w:val="-4"/>
                <w:sz w:val="28"/>
                <w:szCs w:val="28"/>
              </w:rPr>
              <w:t>Район</w:t>
            </w:r>
          </w:p>
        </w:tc>
        <w:tc>
          <w:tcPr>
            <w:tcW w:w="12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9F511D" w:rsidRPr="009F511D" w:rsidRDefault="009F511D" w:rsidP="009F511D">
            <w:pPr>
              <w:shd w:val="clear" w:color="auto" w:fill="FFFFFF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9F511D" w:rsidRDefault="009F511D" w:rsidP="009F511D">
            <w:pPr>
              <w:shd w:val="clear" w:color="auto" w:fill="FFFFFF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9F511D" w:rsidRPr="009F511D" w:rsidRDefault="009F511D" w:rsidP="00720860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9F511D">
              <w:rPr>
                <w:color w:val="000000"/>
                <w:spacing w:val="-6"/>
                <w:sz w:val="28"/>
                <w:szCs w:val="28"/>
              </w:rPr>
              <w:t>84,6</w:t>
            </w:r>
          </w:p>
        </w:tc>
        <w:tc>
          <w:tcPr>
            <w:tcW w:w="17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9F511D" w:rsidRDefault="009F511D" w:rsidP="009F511D">
            <w:pPr>
              <w:shd w:val="clear" w:color="auto" w:fill="FFFFFF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9F511D" w:rsidRDefault="009F511D" w:rsidP="00720860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9F511D">
              <w:rPr>
                <w:color w:val="000000"/>
                <w:spacing w:val="-10"/>
                <w:sz w:val="28"/>
                <w:szCs w:val="28"/>
              </w:rPr>
              <w:t>100,0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9F511D" w:rsidRDefault="009F511D" w:rsidP="00720860">
            <w:pPr>
              <w:shd w:val="clear" w:color="auto" w:fill="FFFFFF"/>
              <w:ind w:hanging="10"/>
              <w:jc w:val="both"/>
              <w:rPr>
                <w:sz w:val="28"/>
                <w:szCs w:val="28"/>
              </w:rPr>
            </w:pPr>
            <w:r w:rsidRPr="009F511D">
              <w:rPr>
                <w:color w:val="000000"/>
                <w:spacing w:val="-4"/>
                <w:sz w:val="28"/>
                <w:szCs w:val="28"/>
              </w:rPr>
              <w:t>96,0</w:t>
            </w:r>
          </w:p>
        </w:tc>
      </w:tr>
    </w:tbl>
    <w:p w:rsidR="00720860" w:rsidRDefault="00720860" w:rsidP="00EA1CD2">
      <w:pPr>
        <w:pStyle w:val="a3"/>
        <w:ind w:firstLine="709"/>
        <w:jc w:val="both"/>
        <w:rPr>
          <w:rFonts w:eastAsia="Times New Roman"/>
          <w:sz w:val="28"/>
          <w:szCs w:val="28"/>
        </w:rPr>
      </w:pPr>
    </w:p>
    <w:p w:rsidR="009F511D" w:rsidRDefault="009F511D" w:rsidP="00EA1CD2">
      <w:pPr>
        <w:pStyle w:val="a3"/>
        <w:ind w:firstLine="709"/>
        <w:jc w:val="both"/>
        <w:rPr>
          <w:rFonts w:eastAsia="Times New Roman"/>
          <w:spacing w:val="-1"/>
          <w:sz w:val="28"/>
          <w:szCs w:val="28"/>
        </w:rPr>
      </w:pPr>
      <w:r w:rsidRPr="00EA1CD2">
        <w:rPr>
          <w:rFonts w:eastAsia="Times New Roman"/>
          <w:sz w:val="28"/>
          <w:szCs w:val="28"/>
        </w:rPr>
        <w:t>Практически</w:t>
      </w:r>
      <w:r w:rsidR="00720860">
        <w:rPr>
          <w:rFonts w:eastAsia="Times New Roman"/>
          <w:sz w:val="28"/>
          <w:szCs w:val="28"/>
        </w:rPr>
        <w:t xml:space="preserve"> </w:t>
      </w:r>
      <w:r w:rsidRPr="00EA1CD2">
        <w:rPr>
          <w:rFonts w:eastAsia="Times New Roman"/>
          <w:sz w:val="28"/>
          <w:szCs w:val="28"/>
        </w:rPr>
        <w:t>на</w:t>
      </w:r>
      <w:r w:rsidR="00720860">
        <w:rPr>
          <w:rFonts w:eastAsia="Times New Roman"/>
          <w:sz w:val="28"/>
          <w:szCs w:val="28"/>
        </w:rPr>
        <w:t xml:space="preserve"> </w:t>
      </w:r>
      <w:r w:rsidRPr="00EA1CD2">
        <w:rPr>
          <w:rFonts w:eastAsia="Times New Roman"/>
          <w:sz w:val="28"/>
          <w:szCs w:val="28"/>
        </w:rPr>
        <w:t>отчетный</w:t>
      </w:r>
      <w:r w:rsidR="00720860">
        <w:rPr>
          <w:rFonts w:eastAsia="Times New Roman"/>
          <w:sz w:val="28"/>
          <w:szCs w:val="28"/>
        </w:rPr>
        <w:t xml:space="preserve"> </w:t>
      </w:r>
      <w:r w:rsidRPr="00EA1CD2">
        <w:rPr>
          <w:rFonts w:eastAsia="Times New Roman"/>
          <w:sz w:val="28"/>
          <w:szCs w:val="28"/>
        </w:rPr>
        <w:t>период</w:t>
      </w:r>
      <w:r w:rsidR="00720860">
        <w:rPr>
          <w:rFonts w:eastAsia="Times New Roman"/>
          <w:sz w:val="28"/>
          <w:szCs w:val="28"/>
        </w:rPr>
        <w:t xml:space="preserve"> </w:t>
      </w:r>
      <w:r w:rsidRPr="00720860">
        <w:rPr>
          <w:rFonts w:eastAsia="Times New Roman"/>
          <w:bCs/>
          <w:sz w:val="28"/>
          <w:szCs w:val="28"/>
        </w:rPr>
        <w:t>все</w:t>
      </w:r>
      <w:r w:rsidRPr="00EA1CD2">
        <w:rPr>
          <w:rFonts w:eastAsia="Times New Roman"/>
          <w:b/>
          <w:bCs/>
          <w:sz w:val="28"/>
          <w:szCs w:val="28"/>
        </w:rPr>
        <w:t xml:space="preserve"> </w:t>
      </w:r>
      <w:r w:rsidRPr="00EA1CD2">
        <w:rPr>
          <w:rFonts w:eastAsia="Times New Roman"/>
          <w:sz w:val="28"/>
          <w:szCs w:val="28"/>
        </w:rPr>
        <w:t>специалисты сертифицированы,</w:t>
      </w:r>
      <w:r w:rsidR="00720860">
        <w:rPr>
          <w:rFonts w:eastAsia="Times New Roman"/>
          <w:sz w:val="28"/>
          <w:szCs w:val="28"/>
        </w:rPr>
        <w:t xml:space="preserve"> </w:t>
      </w:r>
      <w:r w:rsidRPr="00EA1CD2">
        <w:rPr>
          <w:rFonts w:eastAsia="Times New Roman"/>
          <w:sz w:val="28"/>
          <w:szCs w:val="28"/>
        </w:rPr>
        <w:t xml:space="preserve">за  исключением </w:t>
      </w:r>
      <w:r w:rsidRPr="00EA1CD2">
        <w:rPr>
          <w:rFonts w:eastAsia="Times New Roman"/>
          <w:spacing w:val="-1"/>
          <w:sz w:val="28"/>
          <w:szCs w:val="28"/>
        </w:rPr>
        <w:t xml:space="preserve">временно не </w:t>
      </w:r>
      <w:proofErr w:type="gramStart"/>
      <w:r w:rsidRPr="00EA1CD2">
        <w:rPr>
          <w:rFonts w:eastAsia="Times New Roman"/>
          <w:spacing w:val="-1"/>
          <w:sz w:val="28"/>
          <w:szCs w:val="28"/>
        </w:rPr>
        <w:t>работающих</w:t>
      </w:r>
      <w:proofErr w:type="gramEnd"/>
      <w:r w:rsidRPr="00EA1CD2">
        <w:rPr>
          <w:rFonts w:eastAsia="Times New Roman"/>
          <w:spacing w:val="-1"/>
          <w:sz w:val="28"/>
          <w:szCs w:val="28"/>
        </w:rPr>
        <w:t xml:space="preserve"> (декретные отпуска).</w:t>
      </w:r>
    </w:p>
    <w:p w:rsidR="00720860" w:rsidRPr="00EA1CD2" w:rsidRDefault="00720860" w:rsidP="00EA1CD2">
      <w:pPr>
        <w:pStyle w:val="a3"/>
        <w:ind w:firstLine="709"/>
        <w:jc w:val="both"/>
        <w:rPr>
          <w:sz w:val="28"/>
          <w:szCs w:val="28"/>
        </w:rPr>
      </w:pPr>
    </w:p>
    <w:p w:rsidR="009F511D" w:rsidRPr="00EA1CD2" w:rsidRDefault="009F511D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b/>
          <w:bCs/>
          <w:spacing w:val="-3"/>
          <w:sz w:val="28"/>
          <w:szCs w:val="28"/>
        </w:rPr>
        <w:t xml:space="preserve">Обеспеченность средним медицинским персоналом </w:t>
      </w:r>
      <w:r w:rsidRPr="00EA1CD2">
        <w:rPr>
          <w:rFonts w:eastAsia="Times New Roman"/>
          <w:b/>
          <w:bCs/>
          <w:spacing w:val="-1"/>
          <w:sz w:val="28"/>
          <w:szCs w:val="28"/>
        </w:rPr>
        <w:t>на 10 000 населения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091"/>
        <w:gridCol w:w="1133"/>
        <w:gridCol w:w="1133"/>
        <w:gridCol w:w="1152"/>
      </w:tblGrid>
      <w:tr w:rsidR="009F511D" w:rsidRPr="00EA1CD2" w:rsidTr="009F511D">
        <w:trPr>
          <w:trHeight w:hRule="exact" w:val="307"/>
        </w:trPr>
        <w:tc>
          <w:tcPr>
            <w:tcW w:w="3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EA1CD2" w:rsidRDefault="009F511D" w:rsidP="00720860">
            <w:pPr>
              <w:pStyle w:val="a3"/>
              <w:ind w:hanging="40"/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EA1CD2" w:rsidRDefault="009F511D" w:rsidP="00720860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b/>
                <w:bCs/>
                <w:spacing w:val="-9"/>
                <w:sz w:val="28"/>
                <w:szCs w:val="28"/>
              </w:rPr>
              <w:t>2011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EA1CD2" w:rsidRDefault="009F511D" w:rsidP="00720860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b/>
                <w:bCs/>
                <w:sz w:val="28"/>
                <w:szCs w:val="28"/>
              </w:rPr>
              <w:t>2012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EA1CD2" w:rsidRDefault="009F511D" w:rsidP="00720860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9"/>
                <w:sz w:val="28"/>
                <w:szCs w:val="28"/>
              </w:rPr>
              <w:t>2013</w:t>
            </w:r>
          </w:p>
        </w:tc>
      </w:tr>
      <w:tr w:rsidR="009F511D" w:rsidRPr="00EA1CD2" w:rsidTr="009F511D">
        <w:trPr>
          <w:trHeight w:hRule="exact" w:val="288"/>
        </w:trPr>
        <w:tc>
          <w:tcPr>
            <w:tcW w:w="3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EA1CD2" w:rsidRDefault="009F511D" w:rsidP="00720860">
            <w:pPr>
              <w:pStyle w:val="a3"/>
              <w:ind w:hanging="40"/>
              <w:jc w:val="both"/>
              <w:rPr>
                <w:sz w:val="28"/>
                <w:szCs w:val="28"/>
              </w:rPr>
            </w:pPr>
            <w:r w:rsidRPr="00EA1CD2">
              <w:rPr>
                <w:rFonts w:eastAsia="Times New Roman"/>
                <w:spacing w:val="-4"/>
                <w:sz w:val="28"/>
                <w:szCs w:val="28"/>
              </w:rPr>
              <w:t>Район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EA1CD2" w:rsidRDefault="009F511D" w:rsidP="00720860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10"/>
                <w:sz w:val="28"/>
                <w:szCs w:val="28"/>
              </w:rPr>
              <w:t>111,4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EA1CD2" w:rsidRDefault="009F511D" w:rsidP="00720860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10"/>
                <w:sz w:val="28"/>
                <w:szCs w:val="28"/>
              </w:rPr>
              <w:t>124,7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EA1CD2" w:rsidRDefault="009F511D" w:rsidP="00720860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6"/>
                <w:sz w:val="28"/>
                <w:szCs w:val="28"/>
              </w:rPr>
              <w:t>113,2</w:t>
            </w:r>
          </w:p>
        </w:tc>
      </w:tr>
      <w:tr w:rsidR="009F511D" w:rsidRPr="00EA1CD2" w:rsidTr="009F511D">
        <w:trPr>
          <w:trHeight w:hRule="exact" w:val="288"/>
        </w:trPr>
        <w:tc>
          <w:tcPr>
            <w:tcW w:w="3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EA1CD2" w:rsidRDefault="009F511D" w:rsidP="00720860">
            <w:pPr>
              <w:pStyle w:val="a3"/>
              <w:ind w:hanging="40"/>
              <w:jc w:val="both"/>
              <w:rPr>
                <w:sz w:val="28"/>
                <w:szCs w:val="28"/>
              </w:rPr>
            </w:pPr>
            <w:r w:rsidRPr="00EA1CD2">
              <w:rPr>
                <w:rFonts w:eastAsia="Times New Roman"/>
                <w:b/>
                <w:bCs/>
                <w:spacing w:val="-3"/>
                <w:sz w:val="28"/>
                <w:szCs w:val="28"/>
              </w:rPr>
              <w:t>По районам области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EA1CD2" w:rsidRDefault="009F511D" w:rsidP="00720860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1"/>
                <w:sz w:val="28"/>
                <w:szCs w:val="28"/>
              </w:rPr>
              <w:t>79,6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EA1CD2" w:rsidRDefault="009F511D" w:rsidP="00720860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6"/>
                <w:sz w:val="28"/>
                <w:szCs w:val="28"/>
              </w:rPr>
              <w:t>78,4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EA1CD2" w:rsidRDefault="009F511D" w:rsidP="00720860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1"/>
                <w:sz w:val="28"/>
                <w:szCs w:val="28"/>
              </w:rPr>
              <w:t>76,8</w:t>
            </w:r>
          </w:p>
        </w:tc>
      </w:tr>
      <w:tr w:rsidR="009F511D" w:rsidRPr="00EA1CD2" w:rsidTr="009F511D">
        <w:trPr>
          <w:trHeight w:hRule="exact" w:val="317"/>
        </w:trPr>
        <w:tc>
          <w:tcPr>
            <w:tcW w:w="3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EA1CD2" w:rsidRDefault="009F511D" w:rsidP="00720860">
            <w:pPr>
              <w:pStyle w:val="a3"/>
              <w:ind w:hanging="40"/>
              <w:jc w:val="both"/>
              <w:rPr>
                <w:sz w:val="28"/>
                <w:szCs w:val="28"/>
              </w:rPr>
            </w:pPr>
            <w:r w:rsidRPr="00EA1CD2">
              <w:rPr>
                <w:rFonts w:eastAsia="Times New Roman"/>
                <w:b/>
                <w:bCs/>
                <w:spacing w:val="-3"/>
                <w:sz w:val="28"/>
                <w:szCs w:val="28"/>
              </w:rPr>
              <w:t>В целом по территории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EA1CD2" w:rsidRDefault="009F511D" w:rsidP="00720860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6"/>
                <w:sz w:val="28"/>
                <w:szCs w:val="28"/>
              </w:rPr>
              <w:t>89,2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EA1CD2" w:rsidRDefault="00720860" w:rsidP="00720860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pacing w:val="-18"/>
                <w:sz w:val="28"/>
                <w:szCs w:val="28"/>
              </w:rPr>
              <w:t>8</w:t>
            </w:r>
            <w:r w:rsidR="009F511D" w:rsidRPr="00EA1CD2">
              <w:rPr>
                <w:spacing w:val="-18"/>
                <w:sz w:val="28"/>
                <w:szCs w:val="28"/>
              </w:rPr>
              <w:t>7,7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EA1CD2" w:rsidRDefault="009F511D" w:rsidP="00720860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4"/>
                <w:sz w:val="28"/>
                <w:szCs w:val="28"/>
              </w:rPr>
              <w:t>86,0</w:t>
            </w:r>
          </w:p>
        </w:tc>
      </w:tr>
    </w:tbl>
    <w:p w:rsidR="00720860" w:rsidRDefault="00720860" w:rsidP="00EA1CD2">
      <w:pPr>
        <w:pStyle w:val="a3"/>
        <w:ind w:firstLine="709"/>
        <w:jc w:val="both"/>
        <w:rPr>
          <w:rFonts w:eastAsia="Times New Roman"/>
          <w:spacing w:val="8"/>
          <w:sz w:val="28"/>
          <w:szCs w:val="28"/>
        </w:rPr>
      </w:pPr>
    </w:p>
    <w:p w:rsidR="009F511D" w:rsidRPr="00EA1CD2" w:rsidRDefault="009F511D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spacing w:val="8"/>
          <w:sz w:val="28"/>
          <w:szCs w:val="28"/>
        </w:rPr>
        <w:t>Показатель обеспеченности средним медицинским персоналом снизился, в основном за счет персонала ФАП и УБ.</w:t>
      </w:r>
    </w:p>
    <w:p w:rsidR="009F511D" w:rsidRDefault="009F511D" w:rsidP="00EA1CD2">
      <w:pPr>
        <w:pStyle w:val="a3"/>
        <w:ind w:firstLine="709"/>
        <w:jc w:val="both"/>
        <w:rPr>
          <w:rFonts w:eastAsia="Times New Roman"/>
          <w:spacing w:val="-2"/>
          <w:sz w:val="28"/>
          <w:szCs w:val="28"/>
        </w:rPr>
      </w:pPr>
      <w:r w:rsidRPr="00EA1CD2">
        <w:rPr>
          <w:rFonts w:eastAsia="Times New Roman"/>
          <w:spacing w:val="-1"/>
          <w:sz w:val="28"/>
          <w:szCs w:val="28"/>
        </w:rPr>
        <w:t xml:space="preserve">Число жителей а одного среднего медицинского работника -88,3, что выше </w:t>
      </w:r>
      <w:proofErr w:type="spellStart"/>
      <w:r w:rsidRPr="00EA1CD2">
        <w:rPr>
          <w:rFonts w:eastAsia="Times New Roman"/>
          <w:spacing w:val="-1"/>
          <w:sz w:val="28"/>
          <w:szCs w:val="28"/>
        </w:rPr>
        <w:t>средне-областного</w:t>
      </w:r>
      <w:proofErr w:type="spellEnd"/>
      <w:r w:rsidRPr="00EA1CD2">
        <w:rPr>
          <w:rFonts w:eastAsia="Times New Roman"/>
          <w:spacing w:val="-1"/>
          <w:sz w:val="28"/>
          <w:szCs w:val="28"/>
        </w:rPr>
        <w:t xml:space="preserve"> показателя </w:t>
      </w:r>
      <w:proofErr w:type="gramStart"/>
      <w:r w:rsidRPr="00EA1CD2">
        <w:rPr>
          <w:rFonts w:eastAsia="Times New Roman"/>
          <w:spacing w:val="-2"/>
          <w:sz w:val="28"/>
          <w:szCs w:val="28"/>
        </w:rPr>
        <w:t xml:space="preserve">( </w:t>
      </w:r>
      <w:proofErr w:type="gramEnd"/>
      <w:r w:rsidRPr="00EA1CD2">
        <w:rPr>
          <w:rFonts w:eastAsia="Times New Roman"/>
          <w:spacing w:val="-2"/>
          <w:sz w:val="28"/>
          <w:szCs w:val="28"/>
        </w:rPr>
        <w:t>по области 83,6).</w:t>
      </w:r>
    </w:p>
    <w:p w:rsidR="00720860" w:rsidRPr="00EA1CD2" w:rsidRDefault="00720860" w:rsidP="00EA1CD2">
      <w:pPr>
        <w:pStyle w:val="a3"/>
        <w:ind w:firstLine="709"/>
        <w:jc w:val="both"/>
        <w:rPr>
          <w:sz w:val="28"/>
          <w:szCs w:val="28"/>
        </w:rPr>
      </w:pPr>
    </w:p>
    <w:p w:rsidR="009F511D" w:rsidRPr="00EA1CD2" w:rsidRDefault="009F511D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b/>
          <w:bCs/>
          <w:spacing w:val="-1"/>
          <w:sz w:val="28"/>
          <w:szCs w:val="28"/>
        </w:rPr>
        <w:t>Укомплектованность штатными должностями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091"/>
        <w:gridCol w:w="1142"/>
        <w:gridCol w:w="1133"/>
        <w:gridCol w:w="1162"/>
      </w:tblGrid>
      <w:tr w:rsidR="009F511D" w:rsidRPr="00EA1CD2" w:rsidTr="009F511D">
        <w:trPr>
          <w:trHeight w:hRule="exact" w:val="298"/>
        </w:trPr>
        <w:tc>
          <w:tcPr>
            <w:tcW w:w="3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EA1CD2" w:rsidRDefault="009F511D" w:rsidP="00EA1CD2">
            <w:pPr>
              <w:pStyle w:val="a3"/>
              <w:ind w:firstLine="709"/>
              <w:jc w:val="both"/>
              <w:rPr>
                <w:sz w:val="28"/>
                <w:szCs w:val="28"/>
              </w:rPr>
            </w:pPr>
            <w:r w:rsidRPr="00EA1CD2">
              <w:rPr>
                <w:rFonts w:eastAsia="Times New Roman"/>
                <w:sz w:val="28"/>
                <w:szCs w:val="28"/>
              </w:rPr>
              <w:t>Год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EA1CD2" w:rsidRDefault="009F511D" w:rsidP="00720860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b/>
                <w:bCs/>
                <w:spacing w:val="-9"/>
                <w:sz w:val="28"/>
                <w:szCs w:val="28"/>
              </w:rPr>
              <w:t>2011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EA1CD2" w:rsidRDefault="009F511D" w:rsidP="00720860">
            <w:pPr>
              <w:pStyle w:val="a3"/>
              <w:ind w:hanging="20"/>
              <w:jc w:val="both"/>
              <w:rPr>
                <w:sz w:val="28"/>
                <w:szCs w:val="28"/>
              </w:rPr>
            </w:pPr>
            <w:r w:rsidRPr="00EA1CD2">
              <w:rPr>
                <w:b/>
                <w:bCs/>
                <w:spacing w:val="-9"/>
                <w:sz w:val="28"/>
                <w:szCs w:val="28"/>
              </w:rPr>
              <w:t>2012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EA1CD2" w:rsidRDefault="009F511D" w:rsidP="00720860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b/>
                <w:bCs/>
                <w:spacing w:val="-7"/>
                <w:sz w:val="28"/>
                <w:szCs w:val="28"/>
              </w:rPr>
              <w:t>2013</w:t>
            </w:r>
          </w:p>
        </w:tc>
      </w:tr>
      <w:tr w:rsidR="009F511D" w:rsidRPr="00EA1CD2" w:rsidTr="009F511D">
        <w:trPr>
          <w:trHeight w:hRule="exact" w:val="288"/>
        </w:trPr>
        <w:tc>
          <w:tcPr>
            <w:tcW w:w="3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EA1CD2" w:rsidRDefault="009F511D" w:rsidP="00EA1CD2">
            <w:pPr>
              <w:pStyle w:val="a3"/>
              <w:ind w:firstLine="709"/>
              <w:jc w:val="both"/>
              <w:rPr>
                <w:sz w:val="28"/>
                <w:szCs w:val="28"/>
              </w:rPr>
            </w:pPr>
            <w:r w:rsidRPr="00EA1CD2">
              <w:rPr>
                <w:rFonts w:eastAsia="Times New Roman"/>
                <w:sz w:val="28"/>
                <w:szCs w:val="28"/>
              </w:rPr>
              <w:t>ЦРБ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EA1CD2" w:rsidRDefault="009F511D" w:rsidP="00720860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6"/>
                <w:sz w:val="28"/>
                <w:szCs w:val="28"/>
              </w:rPr>
              <w:t>86,6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EA1CD2" w:rsidRDefault="009F511D" w:rsidP="00720860">
            <w:pPr>
              <w:pStyle w:val="a3"/>
              <w:ind w:hanging="20"/>
              <w:jc w:val="both"/>
              <w:rPr>
                <w:sz w:val="28"/>
                <w:szCs w:val="28"/>
              </w:rPr>
            </w:pPr>
            <w:r w:rsidRPr="00EA1CD2">
              <w:rPr>
                <w:spacing w:val="-6"/>
                <w:sz w:val="28"/>
                <w:szCs w:val="28"/>
              </w:rPr>
              <w:t>86,6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EA1CD2" w:rsidRDefault="009F511D" w:rsidP="00720860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8"/>
                <w:sz w:val="28"/>
                <w:szCs w:val="28"/>
              </w:rPr>
              <w:t>86,3</w:t>
            </w:r>
          </w:p>
        </w:tc>
      </w:tr>
      <w:tr w:rsidR="009F511D" w:rsidRPr="00EA1CD2" w:rsidTr="009F511D">
        <w:trPr>
          <w:trHeight w:hRule="exact" w:val="278"/>
        </w:trPr>
        <w:tc>
          <w:tcPr>
            <w:tcW w:w="3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EA1CD2" w:rsidRDefault="009F511D" w:rsidP="00EA1CD2">
            <w:pPr>
              <w:pStyle w:val="a3"/>
              <w:ind w:firstLine="709"/>
              <w:jc w:val="both"/>
              <w:rPr>
                <w:sz w:val="28"/>
                <w:szCs w:val="28"/>
              </w:rPr>
            </w:pPr>
            <w:r w:rsidRPr="00EA1CD2">
              <w:rPr>
                <w:rFonts w:eastAsia="Times New Roman"/>
                <w:spacing w:val="-4"/>
                <w:sz w:val="28"/>
                <w:szCs w:val="28"/>
              </w:rPr>
              <w:t>Районы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EA1CD2" w:rsidRDefault="009F511D" w:rsidP="00720860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11"/>
                <w:sz w:val="28"/>
                <w:szCs w:val="28"/>
              </w:rPr>
              <w:t>94,1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EA1CD2" w:rsidRDefault="009F511D" w:rsidP="00720860">
            <w:pPr>
              <w:pStyle w:val="a3"/>
              <w:ind w:hanging="20"/>
              <w:jc w:val="both"/>
              <w:rPr>
                <w:sz w:val="28"/>
                <w:szCs w:val="28"/>
              </w:rPr>
            </w:pPr>
            <w:r w:rsidRPr="00EA1CD2">
              <w:rPr>
                <w:spacing w:val="-11"/>
                <w:sz w:val="28"/>
                <w:szCs w:val="28"/>
              </w:rPr>
              <w:t>92,1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EA1CD2" w:rsidRDefault="009F511D" w:rsidP="00720860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6"/>
                <w:sz w:val="28"/>
                <w:szCs w:val="28"/>
              </w:rPr>
              <w:t>91,3</w:t>
            </w:r>
          </w:p>
        </w:tc>
      </w:tr>
      <w:tr w:rsidR="009F511D" w:rsidRPr="00EA1CD2" w:rsidTr="009F511D">
        <w:trPr>
          <w:trHeight w:hRule="exact" w:val="298"/>
        </w:trPr>
        <w:tc>
          <w:tcPr>
            <w:tcW w:w="3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EA1CD2" w:rsidRDefault="009F511D" w:rsidP="00EA1CD2">
            <w:pPr>
              <w:pStyle w:val="a3"/>
              <w:ind w:firstLine="709"/>
              <w:jc w:val="both"/>
              <w:rPr>
                <w:sz w:val="28"/>
                <w:szCs w:val="28"/>
              </w:rPr>
            </w:pPr>
            <w:r w:rsidRPr="00EA1CD2">
              <w:rPr>
                <w:rFonts w:eastAsia="Times New Roman"/>
                <w:spacing w:val="-4"/>
                <w:sz w:val="28"/>
                <w:szCs w:val="28"/>
              </w:rPr>
              <w:t>Область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EA1CD2" w:rsidRDefault="009F511D" w:rsidP="00720860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8"/>
                <w:sz w:val="28"/>
                <w:szCs w:val="28"/>
              </w:rPr>
              <w:t>95,3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EA1CD2" w:rsidRDefault="009F511D" w:rsidP="00720860">
            <w:pPr>
              <w:pStyle w:val="a3"/>
              <w:ind w:hanging="20"/>
              <w:jc w:val="both"/>
              <w:rPr>
                <w:sz w:val="28"/>
                <w:szCs w:val="28"/>
              </w:rPr>
            </w:pPr>
            <w:r w:rsidRPr="00EA1CD2">
              <w:rPr>
                <w:spacing w:val="-8"/>
                <w:sz w:val="28"/>
                <w:szCs w:val="28"/>
              </w:rPr>
              <w:t>93,5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EA1CD2" w:rsidRDefault="009F511D" w:rsidP="00720860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4"/>
                <w:sz w:val="28"/>
                <w:szCs w:val="28"/>
              </w:rPr>
              <w:t>91,6</w:t>
            </w:r>
          </w:p>
        </w:tc>
      </w:tr>
    </w:tbl>
    <w:p w:rsidR="00720860" w:rsidRDefault="00720860" w:rsidP="00EA1CD2">
      <w:pPr>
        <w:pStyle w:val="a3"/>
        <w:ind w:firstLine="709"/>
        <w:jc w:val="both"/>
        <w:rPr>
          <w:rFonts w:eastAsia="Times New Roman"/>
          <w:spacing w:val="-2"/>
          <w:sz w:val="28"/>
          <w:szCs w:val="28"/>
        </w:rPr>
      </w:pPr>
    </w:p>
    <w:p w:rsidR="009F511D" w:rsidRDefault="009F511D" w:rsidP="00EA1CD2">
      <w:pPr>
        <w:pStyle w:val="a3"/>
        <w:ind w:firstLine="709"/>
        <w:jc w:val="both"/>
        <w:rPr>
          <w:rFonts w:eastAsia="Times New Roman"/>
          <w:spacing w:val="-2"/>
          <w:sz w:val="28"/>
          <w:szCs w:val="28"/>
        </w:rPr>
      </w:pPr>
      <w:r w:rsidRPr="00EA1CD2">
        <w:rPr>
          <w:rFonts w:eastAsia="Times New Roman"/>
          <w:spacing w:val="-2"/>
          <w:sz w:val="28"/>
          <w:szCs w:val="28"/>
        </w:rPr>
        <w:t>Укомплектованность средним медицинским персоналом в течение последних трех лет стабильная, за счет совмещений.</w:t>
      </w:r>
    </w:p>
    <w:p w:rsidR="00720860" w:rsidRPr="00EA1CD2" w:rsidRDefault="00720860" w:rsidP="00EA1CD2">
      <w:pPr>
        <w:pStyle w:val="a3"/>
        <w:ind w:firstLine="709"/>
        <w:jc w:val="both"/>
        <w:rPr>
          <w:sz w:val="28"/>
          <w:szCs w:val="28"/>
        </w:rPr>
      </w:pPr>
    </w:p>
    <w:p w:rsidR="009F511D" w:rsidRPr="00EA1CD2" w:rsidRDefault="009F511D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b/>
          <w:bCs/>
          <w:spacing w:val="-1"/>
          <w:sz w:val="28"/>
          <w:szCs w:val="28"/>
        </w:rPr>
        <w:t>Удельный</w:t>
      </w:r>
      <w:r w:rsidR="00720860"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 w:rsidRPr="00EA1CD2">
        <w:rPr>
          <w:rFonts w:eastAsia="Times New Roman"/>
          <w:b/>
          <w:bCs/>
          <w:spacing w:val="-1"/>
          <w:sz w:val="28"/>
          <w:szCs w:val="28"/>
        </w:rPr>
        <w:t xml:space="preserve">вес </w:t>
      </w:r>
      <w:r w:rsidRPr="00EA1CD2">
        <w:rPr>
          <w:rFonts w:eastAsia="Times New Roman"/>
          <w:b/>
          <w:bCs/>
          <w:spacing w:val="-2"/>
          <w:sz w:val="28"/>
          <w:szCs w:val="28"/>
        </w:rPr>
        <w:t>среднего медицинского персонала, имеющего сертификаты</w:t>
      </w:r>
      <w:proofErr w:type="gramStart"/>
      <w:r w:rsidRPr="00EA1CD2">
        <w:rPr>
          <w:rFonts w:eastAsia="Times New Roman"/>
          <w:b/>
          <w:bCs/>
          <w:spacing w:val="-2"/>
          <w:sz w:val="28"/>
          <w:szCs w:val="28"/>
        </w:rPr>
        <w:t xml:space="preserve"> </w:t>
      </w:r>
      <w:r w:rsidRPr="00EA1CD2">
        <w:rPr>
          <w:rFonts w:eastAsia="Times New Roman"/>
          <w:spacing w:val="-2"/>
          <w:sz w:val="28"/>
          <w:szCs w:val="28"/>
        </w:rPr>
        <w:t>(%)</w:t>
      </w:r>
      <w:proofErr w:type="gramEnd"/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082"/>
        <w:gridCol w:w="1133"/>
        <w:gridCol w:w="1133"/>
        <w:gridCol w:w="1152"/>
      </w:tblGrid>
      <w:tr w:rsidR="009F511D" w:rsidRPr="00EA1CD2" w:rsidTr="009F511D">
        <w:trPr>
          <w:trHeight w:hRule="exact" w:val="298"/>
        </w:trPr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EA1CD2" w:rsidRDefault="009F511D" w:rsidP="00EA1CD2">
            <w:pPr>
              <w:pStyle w:val="a3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EA1CD2" w:rsidRDefault="009F511D" w:rsidP="00720860">
            <w:pPr>
              <w:pStyle w:val="a3"/>
              <w:ind w:hanging="3"/>
              <w:jc w:val="both"/>
              <w:rPr>
                <w:sz w:val="28"/>
                <w:szCs w:val="28"/>
              </w:rPr>
            </w:pPr>
            <w:r w:rsidRPr="00EA1CD2">
              <w:rPr>
                <w:spacing w:val="-4"/>
                <w:sz w:val="28"/>
                <w:szCs w:val="28"/>
              </w:rPr>
              <w:t>2011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EA1CD2" w:rsidRDefault="009F511D" w:rsidP="00720860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z w:val="28"/>
                <w:szCs w:val="28"/>
              </w:rPr>
              <w:t>2012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EA1CD2" w:rsidRDefault="009F511D" w:rsidP="00720860">
            <w:pPr>
              <w:pStyle w:val="a3"/>
              <w:ind w:hanging="1"/>
              <w:jc w:val="both"/>
              <w:rPr>
                <w:sz w:val="28"/>
                <w:szCs w:val="28"/>
              </w:rPr>
            </w:pPr>
            <w:r w:rsidRPr="00EA1CD2">
              <w:rPr>
                <w:sz w:val="28"/>
                <w:szCs w:val="28"/>
              </w:rPr>
              <w:t>2013</w:t>
            </w:r>
          </w:p>
        </w:tc>
      </w:tr>
      <w:tr w:rsidR="009F511D" w:rsidRPr="00EA1CD2" w:rsidTr="009F511D">
        <w:trPr>
          <w:trHeight w:hRule="exact" w:val="307"/>
        </w:trPr>
        <w:tc>
          <w:tcPr>
            <w:tcW w:w="3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EA1CD2" w:rsidRDefault="009F511D" w:rsidP="00EA1CD2">
            <w:pPr>
              <w:pStyle w:val="a3"/>
              <w:ind w:firstLine="709"/>
              <w:jc w:val="both"/>
              <w:rPr>
                <w:sz w:val="28"/>
                <w:szCs w:val="28"/>
              </w:rPr>
            </w:pPr>
            <w:r w:rsidRPr="00EA1CD2">
              <w:rPr>
                <w:rFonts w:eastAsia="Times New Roman"/>
                <w:spacing w:val="-6"/>
                <w:sz w:val="28"/>
                <w:szCs w:val="28"/>
              </w:rPr>
              <w:lastRenderedPageBreak/>
              <w:t>Район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EA1CD2" w:rsidRDefault="009F511D" w:rsidP="00720860">
            <w:pPr>
              <w:pStyle w:val="a3"/>
              <w:ind w:hanging="3"/>
              <w:jc w:val="both"/>
              <w:rPr>
                <w:sz w:val="28"/>
                <w:szCs w:val="28"/>
              </w:rPr>
            </w:pPr>
            <w:r w:rsidRPr="00EA1CD2">
              <w:rPr>
                <w:spacing w:val="-8"/>
                <w:sz w:val="28"/>
                <w:szCs w:val="28"/>
              </w:rPr>
              <w:t>91,5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EA1CD2" w:rsidRDefault="009F511D" w:rsidP="00720860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6"/>
                <w:sz w:val="28"/>
                <w:szCs w:val="28"/>
              </w:rPr>
              <w:t>99,0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EA1CD2" w:rsidRDefault="009F511D" w:rsidP="00720860">
            <w:pPr>
              <w:pStyle w:val="a3"/>
              <w:ind w:hanging="1"/>
              <w:jc w:val="both"/>
              <w:rPr>
                <w:sz w:val="28"/>
                <w:szCs w:val="28"/>
              </w:rPr>
            </w:pPr>
            <w:r w:rsidRPr="00EA1CD2">
              <w:rPr>
                <w:spacing w:val="-4"/>
                <w:sz w:val="28"/>
                <w:szCs w:val="28"/>
              </w:rPr>
              <w:t>94,0</w:t>
            </w:r>
          </w:p>
        </w:tc>
      </w:tr>
    </w:tbl>
    <w:p w:rsidR="00720860" w:rsidRDefault="00720860" w:rsidP="00EA1CD2">
      <w:pPr>
        <w:pStyle w:val="a3"/>
        <w:ind w:firstLine="709"/>
        <w:jc w:val="both"/>
        <w:rPr>
          <w:rFonts w:eastAsia="Times New Roman"/>
          <w:spacing w:val="-1"/>
          <w:sz w:val="28"/>
          <w:szCs w:val="28"/>
        </w:rPr>
      </w:pPr>
    </w:p>
    <w:p w:rsidR="009F511D" w:rsidRDefault="009F511D" w:rsidP="00EA1CD2">
      <w:pPr>
        <w:pStyle w:val="a3"/>
        <w:ind w:firstLine="709"/>
        <w:jc w:val="both"/>
        <w:rPr>
          <w:rFonts w:eastAsia="Times New Roman"/>
          <w:spacing w:val="-1"/>
          <w:sz w:val="28"/>
          <w:szCs w:val="28"/>
        </w:rPr>
      </w:pPr>
      <w:r w:rsidRPr="00EA1CD2">
        <w:rPr>
          <w:rFonts w:eastAsia="Times New Roman"/>
          <w:spacing w:val="-1"/>
          <w:sz w:val="28"/>
          <w:szCs w:val="28"/>
        </w:rPr>
        <w:t>В 2013году прошли обучение на сертификационных циклах 24 средних медицинских работника.</w:t>
      </w:r>
    </w:p>
    <w:p w:rsidR="00720860" w:rsidRPr="00EA1CD2" w:rsidRDefault="00720860" w:rsidP="00EA1CD2">
      <w:pPr>
        <w:pStyle w:val="a3"/>
        <w:ind w:firstLine="709"/>
        <w:jc w:val="both"/>
        <w:rPr>
          <w:sz w:val="28"/>
          <w:szCs w:val="28"/>
        </w:rPr>
      </w:pPr>
    </w:p>
    <w:p w:rsidR="009F511D" w:rsidRPr="00EA1CD2" w:rsidRDefault="009F511D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b/>
          <w:bCs/>
          <w:spacing w:val="-1"/>
          <w:sz w:val="28"/>
          <w:szCs w:val="28"/>
        </w:rPr>
        <w:t xml:space="preserve">Удельный вес аттестованного </w:t>
      </w:r>
      <w:r w:rsidRPr="00EA1CD2">
        <w:rPr>
          <w:rFonts w:eastAsia="Times New Roman"/>
          <w:b/>
          <w:bCs/>
          <w:spacing w:val="-2"/>
          <w:sz w:val="28"/>
          <w:szCs w:val="28"/>
        </w:rPr>
        <w:t>среднего медицинского персонала</w:t>
      </w:r>
      <w:proofErr w:type="gramStart"/>
      <w:r w:rsidRPr="00EA1CD2">
        <w:rPr>
          <w:rFonts w:eastAsia="Times New Roman"/>
          <w:b/>
          <w:bCs/>
          <w:spacing w:val="-2"/>
          <w:sz w:val="28"/>
          <w:szCs w:val="28"/>
        </w:rPr>
        <w:t xml:space="preserve"> </w:t>
      </w:r>
      <w:r w:rsidRPr="00EA1CD2">
        <w:rPr>
          <w:rFonts w:eastAsia="Times New Roman"/>
          <w:spacing w:val="-2"/>
          <w:sz w:val="28"/>
          <w:szCs w:val="28"/>
        </w:rPr>
        <w:t>(%)</w:t>
      </w:r>
      <w:proofErr w:type="gramEnd"/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091"/>
        <w:gridCol w:w="1133"/>
        <w:gridCol w:w="1133"/>
        <w:gridCol w:w="1152"/>
      </w:tblGrid>
      <w:tr w:rsidR="009F511D" w:rsidRPr="00EA1CD2" w:rsidTr="009F511D">
        <w:trPr>
          <w:trHeight w:hRule="exact" w:val="307"/>
        </w:trPr>
        <w:tc>
          <w:tcPr>
            <w:tcW w:w="3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EA1CD2" w:rsidRDefault="009F511D" w:rsidP="00EA1CD2">
            <w:pPr>
              <w:pStyle w:val="a3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EA1CD2" w:rsidRDefault="009F511D" w:rsidP="00720860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b/>
                <w:bCs/>
                <w:spacing w:val="-12"/>
                <w:sz w:val="28"/>
                <w:szCs w:val="28"/>
              </w:rPr>
              <w:t>2011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EA1CD2" w:rsidRDefault="009F511D" w:rsidP="00720860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b/>
                <w:bCs/>
                <w:spacing w:val="-7"/>
                <w:sz w:val="28"/>
                <w:szCs w:val="28"/>
              </w:rPr>
              <w:t>2012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EA1CD2" w:rsidRDefault="009F511D" w:rsidP="00720860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b/>
                <w:bCs/>
                <w:spacing w:val="-7"/>
                <w:sz w:val="28"/>
                <w:szCs w:val="28"/>
              </w:rPr>
              <w:t>2013</w:t>
            </w:r>
          </w:p>
        </w:tc>
      </w:tr>
      <w:tr w:rsidR="009F511D" w:rsidRPr="00EA1CD2" w:rsidTr="009F511D">
        <w:trPr>
          <w:trHeight w:hRule="exact" w:val="288"/>
        </w:trPr>
        <w:tc>
          <w:tcPr>
            <w:tcW w:w="3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EA1CD2" w:rsidRDefault="009F511D" w:rsidP="00720860">
            <w:pPr>
              <w:pStyle w:val="a3"/>
              <w:ind w:firstLine="102"/>
              <w:jc w:val="both"/>
              <w:rPr>
                <w:sz w:val="28"/>
                <w:szCs w:val="28"/>
              </w:rPr>
            </w:pPr>
            <w:r w:rsidRPr="00EA1CD2">
              <w:rPr>
                <w:rFonts w:eastAsia="Times New Roman"/>
                <w:spacing w:val="-2"/>
                <w:sz w:val="28"/>
                <w:szCs w:val="28"/>
              </w:rPr>
              <w:t>Район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EA1CD2" w:rsidRDefault="009F511D" w:rsidP="00720860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11"/>
                <w:sz w:val="28"/>
                <w:szCs w:val="28"/>
              </w:rPr>
              <w:t>62,1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EA1CD2" w:rsidRDefault="009F511D" w:rsidP="00720860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6"/>
                <w:sz w:val="28"/>
                <w:szCs w:val="28"/>
              </w:rPr>
              <w:t>79,0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EA1CD2" w:rsidRDefault="009F511D" w:rsidP="00720860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4"/>
                <w:sz w:val="28"/>
                <w:szCs w:val="28"/>
              </w:rPr>
              <w:t>62,0</w:t>
            </w:r>
          </w:p>
        </w:tc>
      </w:tr>
      <w:tr w:rsidR="009F511D" w:rsidRPr="00EA1CD2" w:rsidTr="009F511D">
        <w:trPr>
          <w:trHeight w:hRule="exact" w:val="278"/>
        </w:trPr>
        <w:tc>
          <w:tcPr>
            <w:tcW w:w="3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EA1CD2" w:rsidRDefault="009F511D" w:rsidP="00720860">
            <w:pPr>
              <w:pStyle w:val="a3"/>
              <w:ind w:firstLine="102"/>
              <w:jc w:val="both"/>
              <w:rPr>
                <w:sz w:val="28"/>
                <w:szCs w:val="28"/>
              </w:rPr>
            </w:pPr>
            <w:r w:rsidRPr="00EA1CD2">
              <w:rPr>
                <w:rFonts w:eastAsia="Times New Roman"/>
                <w:b/>
                <w:bCs/>
                <w:spacing w:val="-3"/>
                <w:sz w:val="28"/>
                <w:szCs w:val="28"/>
              </w:rPr>
              <w:t>По районам области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EA1CD2" w:rsidRDefault="009F511D" w:rsidP="00720860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4"/>
                <w:sz w:val="28"/>
                <w:szCs w:val="28"/>
              </w:rPr>
              <w:t>68,3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EA1CD2" w:rsidRDefault="009F511D" w:rsidP="00720860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6"/>
                <w:sz w:val="28"/>
                <w:szCs w:val="28"/>
              </w:rPr>
              <w:t>67,2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EA1CD2" w:rsidRDefault="009F511D" w:rsidP="00720860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4"/>
                <w:sz w:val="28"/>
                <w:szCs w:val="28"/>
              </w:rPr>
              <w:t>66,9</w:t>
            </w:r>
          </w:p>
        </w:tc>
      </w:tr>
      <w:tr w:rsidR="009F511D" w:rsidRPr="00EA1CD2" w:rsidTr="009F511D">
        <w:trPr>
          <w:trHeight w:hRule="exact" w:val="326"/>
        </w:trPr>
        <w:tc>
          <w:tcPr>
            <w:tcW w:w="3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EA1CD2" w:rsidRDefault="009F511D" w:rsidP="00720860">
            <w:pPr>
              <w:pStyle w:val="a3"/>
              <w:ind w:firstLine="102"/>
              <w:jc w:val="both"/>
              <w:rPr>
                <w:sz w:val="28"/>
                <w:szCs w:val="28"/>
              </w:rPr>
            </w:pPr>
            <w:r w:rsidRPr="00EA1CD2">
              <w:rPr>
                <w:rFonts w:eastAsia="Times New Roman"/>
                <w:b/>
                <w:bCs/>
                <w:spacing w:val="-4"/>
                <w:sz w:val="28"/>
                <w:szCs w:val="28"/>
              </w:rPr>
              <w:t>В целом по территории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EA1CD2" w:rsidRDefault="009F511D" w:rsidP="00720860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6"/>
                <w:sz w:val="28"/>
                <w:szCs w:val="28"/>
              </w:rPr>
              <w:t>70,2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EA1CD2" w:rsidRDefault="009F511D" w:rsidP="00720860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6"/>
                <w:sz w:val="28"/>
                <w:szCs w:val="28"/>
              </w:rPr>
              <w:t>69,2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EA1CD2" w:rsidRDefault="009F511D" w:rsidP="00720860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15"/>
                <w:sz w:val="28"/>
                <w:szCs w:val="28"/>
              </w:rPr>
              <w:t>67,6</w:t>
            </w:r>
          </w:p>
        </w:tc>
      </w:tr>
    </w:tbl>
    <w:p w:rsidR="00720860" w:rsidRDefault="00720860" w:rsidP="00EA1CD2">
      <w:pPr>
        <w:pStyle w:val="a3"/>
        <w:ind w:firstLine="709"/>
        <w:jc w:val="both"/>
        <w:rPr>
          <w:rFonts w:eastAsia="Times New Roman"/>
          <w:spacing w:val="-1"/>
          <w:sz w:val="28"/>
          <w:szCs w:val="28"/>
        </w:rPr>
      </w:pPr>
    </w:p>
    <w:p w:rsidR="009F511D" w:rsidRPr="00EA1CD2" w:rsidRDefault="009F511D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spacing w:val="-1"/>
          <w:sz w:val="28"/>
          <w:szCs w:val="28"/>
        </w:rPr>
        <w:t>Удельный вес аттестованного среднего медицинского персонала снизился по причине нахождения работников в декретных отпусках и пенсионным возрастом.</w:t>
      </w:r>
    </w:p>
    <w:p w:rsidR="009F511D" w:rsidRPr="00EA1CD2" w:rsidRDefault="009F511D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spacing w:val="2"/>
          <w:sz w:val="28"/>
          <w:szCs w:val="28"/>
        </w:rPr>
        <w:t xml:space="preserve">За период 2013 года защитились: на первую квалификационную категорию -1 сотрудник, </w:t>
      </w:r>
      <w:r w:rsidRPr="00EA1CD2">
        <w:rPr>
          <w:rFonts w:eastAsia="Times New Roman"/>
          <w:sz w:val="28"/>
          <w:szCs w:val="28"/>
        </w:rPr>
        <w:t>вторую квалификационную категорию - 2 сотрудника и высшую квалификационную категорию -</w:t>
      </w:r>
      <w:r w:rsidRPr="00EA1CD2">
        <w:rPr>
          <w:rFonts w:eastAsia="Times New Roman"/>
          <w:spacing w:val="-4"/>
          <w:sz w:val="28"/>
          <w:szCs w:val="28"/>
        </w:rPr>
        <w:t>13 сотрудников.</w:t>
      </w:r>
    </w:p>
    <w:p w:rsidR="009F511D" w:rsidRPr="00EA1CD2" w:rsidRDefault="009F511D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i/>
          <w:iCs/>
          <w:spacing w:val="8"/>
          <w:sz w:val="28"/>
          <w:szCs w:val="28"/>
        </w:rPr>
        <w:t>Укомплектованность ФАП:</w:t>
      </w:r>
    </w:p>
    <w:p w:rsidR="00816FCE" w:rsidRDefault="009F511D" w:rsidP="00EA1CD2">
      <w:pPr>
        <w:pStyle w:val="a3"/>
        <w:ind w:firstLine="709"/>
        <w:jc w:val="both"/>
        <w:rPr>
          <w:rFonts w:eastAsia="Times New Roman"/>
          <w:spacing w:val="3"/>
          <w:sz w:val="28"/>
          <w:szCs w:val="28"/>
        </w:rPr>
      </w:pPr>
      <w:r w:rsidRPr="00816FCE">
        <w:rPr>
          <w:bCs/>
          <w:spacing w:val="3"/>
          <w:sz w:val="28"/>
          <w:szCs w:val="28"/>
        </w:rPr>
        <w:t>2011</w:t>
      </w:r>
      <w:r w:rsidRPr="00816FCE">
        <w:rPr>
          <w:rFonts w:eastAsia="Times New Roman"/>
          <w:bCs/>
          <w:spacing w:val="3"/>
          <w:sz w:val="28"/>
          <w:szCs w:val="28"/>
        </w:rPr>
        <w:t xml:space="preserve">г  </w:t>
      </w:r>
      <w:r w:rsidRPr="00EA1CD2">
        <w:rPr>
          <w:rFonts w:eastAsia="Times New Roman"/>
          <w:b/>
          <w:bCs/>
          <w:spacing w:val="3"/>
          <w:sz w:val="28"/>
          <w:szCs w:val="28"/>
        </w:rPr>
        <w:t xml:space="preserve">   </w:t>
      </w:r>
      <w:r w:rsidRPr="00EA1CD2">
        <w:rPr>
          <w:rFonts w:eastAsia="Times New Roman"/>
          <w:spacing w:val="3"/>
          <w:sz w:val="28"/>
          <w:szCs w:val="28"/>
        </w:rPr>
        <w:t>2012г     2013г</w:t>
      </w:r>
    </w:p>
    <w:p w:rsidR="009F511D" w:rsidRPr="00EA1CD2" w:rsidRDefault="009F511D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spacing w:val="3"/>
          <w:sz w:val="28"/>
          <w:szCs w:val="28"/>
        </w:rPr>
        <w:t>92,2%      92,2       79,1</w:t>
      </w:r>
    </w:p>
    <w:p w:rsidR="009F511D" w:rsidRPr="00EA1CD2" w:rsidRDefault="009F511D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sz w:val="28"/>
          <w:szCs w:val="28"/>
        </w:rPr>
        <w:t>Медицинские работники отсутствуют в 5-и ФАП, их работу выполняют совместители.</w:t>
      </w:r>
    </w:p>
    <w:p w:rsidR="009F511D" w:rsidRPr="00EA1CD2" w:rsidRDefault="009F511D" w:rsidP="00EA1CD2">
      <w:pPr>
        <w:pStyle w:val="a3"/>
        <w:ind w:firstLine="709"/>
        <w:jc w:val="both"/>
        <w:rPr>
          <w:rFonts w:eastAsia="Times New Roman"/>
          <w:b/>
          <w:bCs/>
          <w:spacing w:val="-2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091"/>
        <w:gridCol w:w="1133"/>
        <w:gridCol w:w="1133"/>
        <w:gridCol w:w="1152"/>
      </w:tblGrid>
      <w:tr w:rsidR="009F511D" w:rsidRPr="00816FCE" w:rsidTr="009F511D">
        <w:trPr>
          <w:trHeight w:hRule="exact" w:val="518"/>
        </w:trPr>
        <w:tc>
          <w:tcPr>
            <w:tcW w:w="6509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9F511D" w:rsidRPr="00816FCE" w:rsidRDefault="009F511D" w:rsidP="00816FCE">
            <w:pPr>
              <w:pStyle w:val="a3"/>
              <w:ind w:firstLine="669"/>
              <w:rPr>
                <w:b/>
                <w:sz w:val="28"/>
                <w:szCs w:val="28"/>
              </w:rPr>
            </w:pPr>
            <w:r w:rsidRPr="00816FCE">
              <w:rPr>
                <w:b/>
                <w:sz w:val="28"/>
                <w:szCs w:val="28"/>
              </w:rPr>
              <w:t>Рождаемость (на 1000 населения)</w:t>
            </w:r>
          </w:p>
        </w:tc>
      </w:tr>
      <w:tr w:rsidR="009F511D" w:rsidRPr="00816FCE" w:rsidTr="009F511D">
        <w:trPr>
          <w:trHeight w:hRule="exact" w:val="288"/>
        </w:trPr>
        <w:tc>
          <w:tcPr>
            <w:tcW w:w="3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816FCE" w:rsidRDefault="009F511D" w:rsidP="00816FCE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816FCE" w:rsidRDefault="009F511D" w:rsidP="00816FCE">
            <w:pPr>
              <w:pStyle w:val="a3"/>
              <w:rPr>
                <w:sz w:val="28"/>
                <w:szCs w:val="28"/>
              </w:rPr>
            </w:pPr>
            <w:r w:rsidRPr="00816FCE">
              <w:rPr>
                <w:sz w:val="28"/>
                <w:szCs w:val="28"/>
              </w:rPr>
              <w:t>2011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816FCE" w:rsidRDefault="009F511D" w:rsidP="00816FCE">
            <w:pPr>
              <w:pStyle w:val="a3"/>
              <w:rPr>
                <w:sz w:val="28"/>
                <w:szCs w:val="28"/>
              </w:rPr>
            </w:pPr>
            <w:r w:rsidRPr="00816FCE">
              <w:rPr>
                <w:sz w:val="28"/>
                <w:szCs w:val="28"/>
              </w:rPr>
              <w:t>2012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816FCE" w:rsidRDefault="009F511D" w:rsidP="00816FCE">
            <w:pPr>
              <w:pStyle w:val="a3"/>
              <w:rPr>
                <w:sz w:val="28"/>
                <w:szCs w:val="28"/>
              </w:rPr>
            </w:pPr>
            <w:r w:rsidRPr="00816FCE">
              <w:rPr>
                <w:sz w:val="28"/>
                <w:szCs w:val="28"/>
              </w:rPr>
              <w:t>201</w:t>
            </w:r>
            <w:r w:rsidR="00816FCE">
              <w:rPr>
                <w:sz w:val="28"/>
                <w:szCs w:val="28"/>
              </w:rPr>
              <w:t>3</w:t>
            </w:r>
          </w:p>
        </w:tc>
      </w:tr>
      <w:tr w:rsidR="009F511D" w:rsidRPr="00816FCE" w:rsidTr="009F511D">
        <w:trPr>
          <w:trHeight w:hRule="exact" w:val="278"/>
        </w:trPr>
        <w:tc>
          <w:tcPr>
            <w:tcW w:w="3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816FCE" w:rsidRDefault="009F511D" w:rsidP="00816FCE">
            <w:pPr>
              <w:pStyle w:val="a3"/>
              <w:rPr>
                <w:sz w:val="28"/>
                <w:szCs w:val="28"/>
              </w:rPr>
            </w:pPr>
            <w:r w:rsidRPr="00816FCE">
              <w:rPr>
                <w:sz w:val="28"/>
                <w:szCs w:val="28"/>
              </w:rPr>
              <w:t>Район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816FCE" w:rsidRDefault="009F511D" w:rsidP="00816FCE">
            <w:pPr>
              <w:pStyle w:val="a3"/>
              <w:rPr>
                <w:sz w:val="28"/>
                <w:szCs w:val="28"/>
              </w:rPr>
            </w:pPr>
            <w:r w:rsidRPr="00816FCE">
              <w:rPr>
                <w:sz w:val="28"/>
                <w:szCs w:val="28"/>
              </w:rPr>
              <w:t>13,1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816FCE" w:rsidRDefault="00816FCE" w:rsidP="00816FC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9F511D" w:rsidRPr="00816FCE">
              <w:rPr>
                <w:sz w:val="28"/>
                <w:szCs w:val="28"/>
              </w:rPr>
              <w:t>.7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816FCE" w:rsidRDefault="009F511D" w:rsidP="00816FCE">
            <w:pPr>
              <w:pStyle w:val="a3"/>
              <w:rPr>
                <w:sz w:val="28"/>
                <w:szCs w:val="28"/>
              </w:rPr>
            </w:pPr>
            <w:r w:rsidRPr="00816FCE">
              <w:rPr>
                <w:sz w:val="28"/>
                <w:szCs w:val="28"/>
              </w:rPr>
              <w:t>10,5</w:t>
            </w:r>
          </w:p>
        </w:tc>
      </w:tr>
      <w:tr w:rsidR="009F511D" w:rsidRPr="00816FCE" w:rsidTr="009F511D">
        <w:trPr>
          <w:trHeight w:hRule="exact" w:val="288"/>
        </w:trPr>
        <w:tc>
          <w:tcPr>
            <w:tcW w:w="3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816FCE" w:rsidRDefault="009F511D" w:rsidP="00816FCE">
            <w:pPr>
              <w:pStyle w:val="a3"/>
              <w:rPr>
                <w:sz w:val="28"/>
                <w:szCs w:val="28"/>
              </w:rPr>
            </w:pPr>
            <w:r w:rsidRPr="00816FCE">
              <w:rPr>
                <w:sz w:val="28"/>
                <w:szCs w:val="28"/>
              </w:rPr>
              <w:t>По районам области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816FCE" w:rsidRDefault="009F511D" w:rsidP="00816FCE">
            <w:pPr>
              <w:pStyle w:val="a3"/>
              <w:rPr>
                <w:sz w:val="28"/>
                <w:szCs w:val="28"/>
              </w:rPr>
            </w:pPr>
            <w:r w:rsidRPr="00816FCE">
              <w:rPr>
                <w:sz w:val="28"/>
                <w:szCs w:val="28"/>
              </w:rPr>
              <w:t>13,8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816FCE" w:rsidRDefault="009F511D" w:rsidP="00816FCE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816FCE" w:rsidRDefault="009F511D" w:rsidP="00816FCE">
            <w:pPr>
              <w:pStyle w:val="a3"/>
              <w:rPr>
                <w:sz w:val="28"/>
                <w:szCs w:val="28"/>
              </w:rPr>
            </w:pPr>
          </w:p>
        </w:tc>
      </w:tr>
      <w:tr w:rsidR="009F511D" w:rsidRPr="00816FCE" w:rsidTr="009F511D">
        <w:trPr>
          <w:trHeight w:hRule="exact" w:val="307"/>
        </w:trPr>
        <w:tc>
          <w:tcPr>
            <w:tcW w:w="3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816FCE" w:rsidRDefault="009F511D" w:rsidP="00816FCE">
            <w:pPr>
              <w:pStyle w:val="a3"/>
              <w:rPr>
                <w:sz w:val="28"/>
                <w:szCs w:val="28"/>
              </w:rPr>
            </w:pPr>
            <w:r w:rsidRPr="00816FCE">
              <w:rPr>
                <w:sz w:val="28"/>
                <w:szCs w:val="28"/>
              </w:rPr>
              <w:t>В целом по территории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816FCE" w:rsidRDefault="009F511D" w:rsidP="00816FCE">
            <w:pPr>
              <w:pStyle w:val="a3"/>
              <w:rPr>
                <w:sz w:val="28"/>
                <w:szCs w:val="28"/>
              </w:rPr>
            </w:pPr>
            <w:r w:rsidRPr="00816FCE">
              <w:rPr>
                <w:sz w:val="28"/>
                <w:szCs w:val="28"/>
              </w:rPr>
              <w:t>13,1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816FCE" w:rsidRDefault="009F511D" w:rsidP="00816FCE">
            <w:pPr>
              <w:pStyle w:val="a3"/>
              <w:rPr>
                <w:sz w:val="28"/>
                <w:szCs w:val="28"/>
              </w:rPr>
            </w:pPr>
            <w:r w:rsidRPr="00816FCE">
              <w:rPr>
                <w:sz w:val="28"/>
                <w:szCs w:val="28"/>
              </w:rPr>
              <w:t>13,1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816FCE" w:rsidRDefault="009F511D" w:rsidP="00816FCE">
            <w:pPr>
              <w:pStyle w:val="a3"/>
              <w:rPr>
                <w:sz w:val="28"/>
                <w:szCs w:val="28"/>
              </w:rPr>
            </w:pPr>
            <w:r w:rsidRPr="00816FCE">
              <w:rPr>
                <w:sz w:val="28"/>
                <w:szCs w:val="28"/>
              </w:rPr>
              <w:t>14,2</w:t>
            </w:r>
          </w:p>
        </w:tc>
      </w:tr>
    </w:tbl>
    <w:p w:rsidR="00816FCE" w:rsidRDefault="00816FCE" w:rsidP="00EA1CD2">
      <w:pPr>
        <w:pStyle w:val="a3"/>
        <w:ind w:firstLine="709"/>
        <w:jc w:val="both"/>
        <w:rPr>
          <w:rFonts w:eastAsia="Times New Roman"/>
          <w:spacing w:val="-1"/>
          <w:w w:val="98"/>
          <w:sz w:val="28"/>
          <w:szCs w:val="28"/>
        </w:rPr>
      </w:pPr>
    </w:p>
    <w:p w:rsidR="009F511D" w:rsidRDefault="009F511D" w:rsidP="00816FCE">
      <w:pPr>
        <w:pStyle w:val="a3"/>
        <w:ind w:firstLine="709"/>
        <w:rPr>
          <w:sz w:val="28"/>
          <w:szCs w:val="28"/>
        </w:rPr>
      </w:pPr>
      <w:r w:rsidRPr="00816FCE">
        <w:rPr>
          <w:sz w:val="28"/>
          <w:szCs w:val="28"/>
        </w:rPr>
        <w:t>Показатель рождаемости за последние три года снижается.</w:t>
      </w:r>
    </w:p>
    <w:p w:rsidR="00816FCE" w:rsidRDefault="00816FCE" w:rsidP="00816FCE">
      <w:pPr>
        <w:pStyle w:val="a3"/>
        <w:ind w:firstLine="709"/>
        <w:rPr>
          <w:b/>
          <w:sz w:val="28"/>
          <w:szCs w:val="28"/>
        </w:rPr>
      </w:pPr>
    </w:p>
    <w:p w:rsidR="009F511D" w:rsidRPr="00816FCE" w:rsidRDefault="00816FCE" w:rsidP="00816FCE">
      <w:pPr>
        <w:pStyle w:val="a3"/>
        <w:ind w:firstLine="709"/>
        <w:rPr>
          <w:sz w:val="28"/>
          <w:szCs w:val="28"/>
        </w:rPr>
      </w:pPr>
      <w:r w:rsidRPr="00816FCE">
        <w:rPr>
          <w:b/>
          <w:sz w:val="28"/>
          <w:szCs w:val="28"/>
        </w:rPr>
        <w:t>Смертность (на 1000 населения)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101"/>
        <w:gridCol w:w="1123"/>
        <w:gridCol w:w="1142"/>
        <w:gridCol w:w="1152"/>
      </w:tblGrid>
      <w:tr w:rsidR="009F511D" w:rsidRPr="00816FCE" w:rsidTr="009F511D">
        <w:trPr>
          <w:trHeight w:hRule="exact" w:val="288"/>
        </w:trPr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816FCE" w:rsidRDefault="009F511D" w:rsidP="00816FCE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816FCE" w:rsidRDefault="009F511D" w:rsidP="00816FCE">
            <w:pPr>
              <w:pStyle w:val="a3"/>
              <w:rPr>
                <w:sz w:val="28"/>
                <w:szCs w:val="28"/>
              </w:rPr>
            </w:pPr>
            <w:r w:rsidRPr="00816FCE">
              <w:rPr>
                <w:sz w:val="28"/>
                <w:szCs w:val="28"/>
              </w:rPr>
              <w:t>2011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816FCE" w:rsidRDefault="009F511D" w:rsidP="00816FCE">
            <w:pPr>
              <w:pStyle w:val="a3"/>
              <w:rPr>
                <w:sz w:val="28"/>
                <w:szCs w:val="28"/>
              </w:rPr>
            </w:pPr>
            <w:r w:rsidRPr="00816FCE">
              <w:rPr>
                <w:sz w:val="28"/>
                <w:szCs w:val="28"/>
              </w:rPr>
              <w:t>2012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816FCE" w:rsidRDefault="009F511D" w:rsidP="00816FCE">
            <w:pPr>
              <w:pStyle w:val="a3"/>
              <w:rPr>
                <w:sz w:val="28"/>
                <w:szCs w:val="28"/>
              </w:rPr>
            </w:pPr>
            <w:r w:rsidRPr="00816FCE">
              <w:rPr>
                <w:sz w:val="28"/>
                <w:szCs w:val="28"/>
              </w:rPr>
              <w:t>2013</w:t>
            </w:r>
          </w:p>
        </w:tc>
      </w:tr>
      <w:tr w:rsidR="009F511D" w:rsidRPr="00816FCE" w:rsidTr="009F511D">
        <w:trPr>
          <w:trHeight w:hRule="exact" w:val="278"/>
        </w:trPr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816FCE" w:rsidRDefault="009F511D" w:rsidP="00816FCE">
            <w:pPr>
              <w:pStyle w:val="a3"/>
              <w:rPr>
                <w:sz w:val="28"/>
                <w:szCs w:val="28"/>
              </w:rPr>
            </w:pPr>
            <w:r w:rsidRPr="00816FCE">
              <w:rPr>
                <w:sz w:val="28"/>
                <w:szCs w:val="28"/>
              </w:rPr>
              <w:t>Район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816FCE" w:rsidRDefault="009F511D" w:rsidP="00816FCE">
            <w:pPr>
              <w:pStyle w:val="a3"/>
              <w:rPr>
                <w:sz w:val="28"/>
                <w:szCs w:val="28"/>
              </w:rPr>
            </w:pPr>
            <w:r w:rsidRPr="00816FCE">
              <w:rPr>
                <w:sz w:val="28"/>
                <w:szCs w:val="28"/>
              </w:rPr>
              <w:t>13,5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816FCE" w:rsidRDefault="009F511D" w:rsidP="00816FCE">
            <w:pPr>
              <w:pStyle w:val="a3"/>
              <w:rPr>
                <w:sz w:val="28"/>
                <w:szCs w:val="28"/>
              </w:rPr>
            </w:pPr>
            <w:r w:rsidRPr="00816FCE">
              <w:rPr>
                <w:sz w:val="28"/>
                <w:szCs w:val="28"/>
              </w:rPr>
              <w:t>14,8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816FCE" w:rsidRDefault="009F511D" w:rsidP="00816FCE">
            <w:pPr>
              <w:pStyle w:val="a3"/>
              <w:rPr>
                <w:sz w:val="28"/>
                <w:szCs w:val="28"/>
              </w:rPr>
            </w:pPr>
            <w:r w:rsidRPr="00816FCE">
              <w:rPr>
                <w:sz w:val="28"/>
                <w:szCs w:val="28"/>
              </w:rPr>
              <w:t>14,6</w:t>
            </w:r>
          </w:p>
        </w:tc>
      </w:tr>
      <w:tr w:rsidR="009F511D" w:rsidRPr="00816FCE" w:rsidTr="009F511D">
        <w:trPr>
          <w:trHeight w:hRule="exact" w:val="288"/>
        </w:trPr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816FCE" w:rsidRDefault="009F511D" w:rsidP="00816FCE">
            <w:pPr>
              <w:pStyle w:val="a3"/>
              <w:rPr>
                <w:sz w:val="28"/>
                <w:szCs w:val="28"/>
              </w:rPr>
            </w:pPr>
            <w:r w:rsidRPr="00816FCE">
              <w:rPr>
                <w:sz w:val="28"/>
                <w:szCs w:val="28"/>
              </w:rPr>
              <w:t>По районам области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816FCE" w:rsidRDefault="009F511D" w:rsidP="00816FCE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816FCE" w:rsidRDefault="009F511D" w:rsidP="00816FCE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816FCE" w:rsidRDefault="009F511D" w:rsidP="00816FCE">
            <w:pPr>
              <w:pStyle w:val="a3"/>
              <w:rPr>
                <w:sz w:val="28"/>
                <w:szCs w:val="28"/>
              </w:rPr>
            </w:pPr>
          </w:p>
        </w:tc>
      </w:tr>
      <w:tr w:rsidR="009F511D" w:rsidRPr="00816FCE" w:rsidTr="009F511D">
        <w:trPr>
          <w:trHeight w:hRule="exact" w:val="317"/>
        </w:trPr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816FCE" w:rsidRDefault="009F511D" w:rsidP="00816FCE">
            <w:pPr>
              <w:pStyle w:val="a3"/>
              <w:rPr>
                <w:sz w:val="28"/>
                <w:szCs w:val="28"/>
              </w:rPr>
            </w:pPr>
            <w:r w:rsidRPr="00816FCE">
              <w:rPr>
                <w:sz w:val="28"/>
                <w:szCs w:val="28"/>
              </w:rPr>
              <w:t>В целом по территории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816FCE" w:rsidRDefault="009F511D" w:rsidP="00816FCE">
            <w:pPr>
              <w:pStyle w:val="a3"/>
              <w:rPr>
                <w:sz w:val="28"/>
                <w:szCs w:val="28"/>
              </w:rPr>
            </w:pPr>
            <w:r w:rsidRPr="00816FCE">
              <w:rPr>
                <w:sz w:val="28"/>
                <w:szCs w:val="28"/>
              </w:rPr>
              <w:t>13,7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816FCE" w:rsidRDefault="009F511D" w:rsidP="00816FCE">
            <w:pPr>
              <w:pStyle w:val="a3"/>
              <w:rPr>
                <w:sz w:val="28"/>
                <w:szCs w:val="28"/>
              </w:rPr>
            </w:pPr>
            <w:r w:rsidRPr="00816FCE">
              <w:rPr>
                <w:sz w:val="28"/>
                <w:szCs w:val="28"/>
              </w:rPr>
              <w:t>13,6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816FCE" w:rsidRDefault="009F511D" w:rsidP="00816FCE">
            <w:pPr>
              <w:pStyle w:val="a3"/>
              <w:rPr>
                <w:sz w:val="28"/>
                <w:szCs w:val="28"/>
              </w:rPr>
            </w:pPr>
            <w:r w:rsidRPr="00816FCE">
              <w:rPr>
                <w:sz w:val="28"/>
                <w:szCs w:val="28"/>
              </w:rPr>
              <w:t>13,6</w:t>
            </w:r>
          </w:p>
        </w:tc>
      </w:tr>
    </w:tbl>
    <w:p w:rsidR="00816FCE" w:rsidRDefault="00816FCE" w:rsidP="00816FCE">
      <w:pPr>
        <w:pStyle w:val="a3"/>
        <w:rPr>
          <w:rFonts w:eastAsia="Times New Roman"/>
          <w:w w:val="98"/>
          <w:sz w:val="28"/>
          <w:szCs w:val="28"/>
        </w:rPr>
      </w:pPr>
    </w:p>
    <w:p w:rsidR="009F511D" w:rsidRPr="00816FCE" w:rsidRDefault="009F511D" w:rsidP="00816FCE">
      <w:pPr>
        <w:pStyle w:val="a3"/>
        <w:ind w:firstLine="709"/>
        <w:rPr>
          <w:sz w:val="28"/>
          <w:szCs w:val="28"/>
        </w:rPr>
      </w:pPr>
      <w:r w:rsidRPr="00816FCE">
        <w:rPr>
          <w:sz w:val="28"/>
          <w:szCs w:val="28"/>
        </w:rPr>
        <w:t>Показатель смертности на уровне 2012 года, выше областного.</w:t>
      </w:r>
    </w:p>
    <w:p w:rsidR="00816FCE" w:rsidRDefault="00816FCE" w:rsidP="00816FCE">
      <w:pPr>
        <w:pStyle w:val="a3"/>
        <w:rPr>
          <w:b/>
          <w:sz w:val="28"/>
          <w:szCs w:val="28"/>
        </w:rPr>
      </w:pPr>
    </w:p>
    <w:p w:rsidR="009F511D" w:rsidRPr="00816FCE" w:rsidRDefault="00816FCE" w:rsidP="00816FCE">
      <w:pPr>
        <w:pStyle w:val="a3"/>
        <w:ind w:firstLine="709"/>
        <w:rPr>
          <w:sz w:val="28"/>
          <w:szCs w:val="28"/>
        </w:rPr>
      </w:pPr>
      <w:r w:rsidRPr="00816FCE">
        <w:rPr>
          <w:b/>
          <w:sz w:val="28"/>
          <w:szCs w:val="28"/>
        </w:rPr>
        <w:t xml:space="preserve">Младенческая смертность (на 1000 </w:t>
      </w:r>
      <w:proofErr w:type="gramStart"/>
      <w:r w:rsidRPr="00816FCE">
        <w:rPr>
          <w:b/>
          <w:sz w:val="28"/>
          <w:szCs w:val="28"/>
        </w:rPr>
        <w:t>родившихся</w:t>
      </w:r>
      <w:proofErr w:type="gramEnd"/>
      <w:r w:rsidRPr="00816FCE">
        <w:rPr>
          <w:b/>
          <w:sz w:val="28"/>
          <w:szCs w:val="28"/>
        </w:rPr>
        <w:t>)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101"/>
        <w:gridCol w:w="1114"/>
        <w:gridCol w:w="1104"/>
        <w:gridCol w:w="1142"/>
      </w:tblGrid>
      <w:tr w:rsidR="009F511D" w:rsidRPr="00816FCE" w:rsidTr="009F511D">
        <w:trPr>
          <w:trHeight w:hRule="exact" w:val="288"/>
        </w:trPr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816FCE" w:rsidRDefault="009F511D" w:rsidP="00816FCE">
            <w:pPr>
              <w:pStyle w:val="a3"/>
              <w:rPr>
                <w:sz w:val="28"/>
                <w:szCs w:val="28"/>
              </w:rPr>
            </w:pPr>
            <w:r w:rsidRPr="00816FCE">
              <w:rPr>
                <w:sz w:val="28"/>
                <w:szCs w:val="28"/>
              </w:rPr>
              <w:t>Район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816FCE" w:rsidRDefault="009F511D" w:rsidP="00816FCE">
            <w:pPr>
              <w:pStyle w:val="a3"/>
              <w:rPr>
                <w:sz w:val="28"/>
                <w:szCs w:val="28"/>
              </w:rPr>
            </w:pPr>
            <w:r w:rsidRPr="00816FCE">
              <w:rPr>
                <w:sz w:val="28"/>
                <w:szCs w:val="28"/>
              </w:rPr>
              <w:t>7,1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816FCE" w:rsidRDefault="009F511D" w:rsidP="00816FCE">
            <w:pPr>
              <w:pStyle w:val="a3"/>
              <w:rPr>
                <w:sz w:val="28"/>
                <w:szCs w:val="28"/>
              </w:rPr>
            </w:pPr>
            <w:r w:rsidRPr="00816FCE">
              <w:rPr>
                <w:sz w:val="28"/>
                <w:szCs w:val="28"/>
              </w:rPr>
              <w:t>8,1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816FCE" w:rsidRDefault="009F511D" w:rsidP="00816FCE">
            <w:pPr>
              <w:pStyle w:val="a3"/>
              <w:rPr>
                <w:sz w:val="28"/>
                <w:szCs w:val="28"/>
              </w:rPr>
            </w:pPr>
            <w:r w:rsidRPr="00816FCE">
              <w:rPr>
                <w:sz w:val="28"/>
                <w:szCs w:val="28"/>
              </w:rPr>
              <w:t>9,2</w:t>
            </w:r>
          </w:p>
        </w:tc>
      </w:tr>
      <w:tr w:rsidR="009F511D" w:rsidRPr="00816FCE" w:rsidTr="009F511D">
        <w:trPr>
          <w:trHeight w:hRule="exact" w:val="288"/>
        </w:trPr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816FCE" w:rsidRDefault="009F511D" w:rsidP="00816FCE">
            <w:pPr>
              <w:pStyle w:val="a3"/>
              <w:rPr>
                <w:sz w:val="28"/>
                <w:szCs w:val="28"/>
              </w:rPr>
            </w:pPr>
            <w:r w:rsidRPr="00816FCE">
              <w:rPr>
                <w:sz w:val="28"/>
                <w:szCs w:val="28"/>
              </w:rPr>
              <w:t>По районам области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816FCE" w:rsidRDefault="009F511D" w:rsidP="00816FCE">
            <w:pPr>
              <w:pStyle w:val="a3"/>
              <w:rPr>
                <w:sz w:val="28"/>
                <w:szCs w:val="28"/>
              </w:rPr>
            </w:pPr>
            <w:r w:rsidRPr="00816FCE">
              <w:rPr>
                <w:sz w:val="28"/>
                <w:szCs w:val="28"/>
              </w:rPr>
              <w:t>8,9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816FCE" w:rsidRDefault="009F511D" w:rsidP="00816FCE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816FCE" w:rsidRDefault="009F511D" w:rsidP="00816FCE">
            <w:pPr>
              <w:pStyle w:val="a3"/>
              <w:rPr>
                <w:sz w:val="28"/>
                <w:szCs w:val="28"/>
              </w:rPr>
            </w:pPr>
          </w:p>
        </w:tc>
      </w:tr>
      <w:tr w:rsidR="009F511D" w:rsidRPr="00816FCE" w:rsidTr="009F511D">
        <w:trPr>
          <w:trHeight w:hRule="exact" w:val="298"/>
        </w:trPr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816FCE" w:rsidRDefault="009F511D" w:rsidP="00816FCE">
            <w:pPr>
              <w:pStyle w:val="a3"/>
              <w:rPr>
                <w:sz w:val="28"/>
                <w:szCs w:val="28"/>
              </w:rPr>
            </w:pPr>
            <w:r w:rsidRPr="00816FCE">
              <w:rPr>
                <w:sz w:val="28"/>
                <w:szCs w:val="28"/>
              </w:rPr>
              <w:t>В целом по территории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816FCE" w:rsidRDefault="009F511D" w:rsidP="00816FCE">
            <w:pPr>
              <w:pStyle w:val="a3"/>
              <w:rPr>
                <w:sz w:val="28"/>
                <w:szCs w:val="28"/>
              </w:rPr>
            </w:pPr>
            <w:r w:rsidRPr="00816FCE">
              <w:rPr>
                <w:sz w:val="28"/>
                <w:szCs w:val="28"/>
              </w:rPr>
              <w:t>7,2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816FCE" w:rsidRDefault="009F511D" w:rsidP="00816FCE">
            <w:pPr>
              <w:pStyle w:val="a3"/>
              <w:rPr>
                <w:sz w:val="28"/>
                <w:szCs w:val="28"/>
              </w:rPr>
            </w:pPr>
            <w:r w:rsidRPr="00816FCE">
              <w:rPr>
                <w:sz w:val="28"/>
                <w:szCs w:val="28"/>
              </w:rPr>
              <w:t>7,2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816FCE" w:rsidRDefault="009F511D" w:rsidP="00816FCE">
            <w:pPr>
              <w:pStyle w:val="a3"/>
              <w:rPr>
                <w:sz w:val="28"/>
                <w:szCs w:val="28"/>
              </w:rPr>
            </w:pPr>
            <w:r w:rsidRPr="00816FCE">
              <w:rPr>
                <w:sz w:val="28"/>
                <w:szCs w:val="28"/>
              </w:rPr>
              <w:t>6,9</w:t>
            </w:r>
          </w:p>
        </w:tc>
      </w:tr>
    </w:tbl>
    <w:p w:rsidR="00816FCE" w:rsidRDefault="00816FCE" w:rsidP="00816FCE">
      <w:pPr>
        <w:pStyle w:val="a3"/>
        <w:rPr>
          <w:rFonts w:eastAsia="Times New Roman"/>
          <w:w w:val="98"/>
          <w:sz w:val="28"/>
          <w:szCs w:val="28"/>
        </w:rPr>
      </w:pPr>
    </w:p>
    <w:p w:rsidR="009F511D" w:rsidRDefault="009F511D" w:rsidP="00816FCE">
      <w:pPr>
        <w:pStyle w:val="a3"/>
        <w:ind w:firstLine="709"/>
        <w:rPr>
          <w:sz w:val="28"/>
          <w:szCs w:val="28"/>
        </w:rPr>
      </w:pPr>
      <w:r w:rsidRPr="00816FCE">
        <w:rPr>
          <w:sz w:val="28"/>
          <w:szCs w:val="28"/>
        </w:rPr>
        <w:t xml:space="preserve">Показатель </w:t>
      </w:r>
      <w:r w:rsidR="00816FCE">
        <w:rPr>
          <w:sz w:val="28"/>
          <w:szCs w:val="28"/>
        </w:rPr>
        <w:t>младенческой смертности стал выш</w:t>
      </w:r>
      <w:r w:rsidRPr="00816FCE">
        <w:rPr>
          <w:sz w:val="28"/>
          <w:szCs w:val="28"/>
        </w:rPr>
        <w:t xml:space="preserve">е и превышает областной </w:t>
      </w:r>
      <w:r w:rsidRPr="00816FCE">
        <w:rPr>
          <w:sz w:val="28"/>
          <w:szCs w:val="28"/>
        </w:rPr>
        <w:lastRenderedPageBreak/>
        <w:t>показатель.</w:t>
      </w:r>
    </w:p>
    <w:p w:rsidR="00816FCE" w:rsidRPr="00816FCE" w:rsidRDefault="00816FCE" w:rsidP="00816FCE">
      <w:pPr>
        <w:pStyle w:val="a3"/>
        <w:ind w:firstLine="709"/>
        <w:rPr>
          <w:sz w:val="28"/>
          <w:szCs w:val="28"/>
        </w:rPr>
      </w:pPr>
    </w:p>
    <w:p w:rsidR="009F511D" w:rsidRPr="00816FCE" w:rsidRDefault="009F511D" w:rsidP="00816FCE">
      <w:pPr>
        <w:pStyle w:val="a3"/>
        <w:ind w:firstLine="709"/>
        <w:rPr>
          <w:b/>
          <w:sz w:val="28"/>
          <w:szCs w:val="28"/>
        </w:rPr>
      </w:pPr>
      <w:r w:rsidRPr="00816FCE">
        <w:rPr>
          <w:b/>
          <w:sz w:val="28"/>
          <w:szCs w:val="28"/>
        </w:rPr>
        <w:t xml:space="preserve">Перинатальная смертность (на 1000 </w:t>
      </w:r>
      <w:proofErr w:type="gramStart"/>
      <w:r w:rsidRPr="00816FCE">
        <w:rPr>
          <w:b/>
          <w:sz w:val="28"/>
          <w:szCs w:val="28"/>
        </w:rPr>
        <w:t>родившихся</w:t>
      </w:r>
      <w:proofErr w:type="gramEnd"/>
      <w:r w:rsidRPr="00816FCE">
        <w:rPr>
          <w:b/>
          <w:sz w:val="28"/>
          <w:szCs w:val="28"/>
        </w:rPr>
        <w:t>)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091"/>
        <w:gridCol w:w="1133"/>
        <w:gridCol w:w="1123"/>
        <w:gridCol w:w="1162"/>
      </w:tblGrid>
      <w:tr w:rsidR="009F511D" w:rsidRPr="009A1A00" w:rsidTr="009F511D">
        <w:trPr>
          <w:trHeight w:hRule="exact" w:val="298"/>
        </w:trPr>
        <w:tc>
          <w:tcPr>
            <w:tcW w:w="3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9A1A00" w:rsidRDefault="009F511D" w:rsidP="009A1A00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9A1A00" w:rsidRDefault="009F511D" w:rsidP="009A1A00">
            <w:pPr>
              <w:pStyle w:val="a3"/>
              <w:rPr>
                <w:sz w:val="28"/>
                <w:szCs w:val="28"/>
              </w:rPr>
            </w:pPr>
            <w:r w:rsidRPr="009A1A00">
              <w:rPr>
                <w:sz w:val="28"/>
                <w:szCs w:val="28"/>
              </w:rPr>
              <w:t>2011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9A1A00" w:rsidRDefault="009F511D" w:rsidP="009A1A00">
            <w:pPr>
              <w:pStyle w:val="a3"/>
              <w:rPr>
                <w:sz w:val="28"/>
                <w:szCs w:val="28"/>
              </w:rPr>
            </w:pPr>
            <w:r w:rsidRPr="009A1A00">
              <w:rPr>
                <w:sz w:val="28"/>
                <w:szCs w:val="28"/>
              </w:rPr>
              <w:t>2012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9A1A00" w:rsidRDefault="009F511D" w:rsidP="009A1A00">
            <w:pPr>
              <w:pStyle w:val="a3"/>
              <w:rPr>
                <w:sz w:val="28"/>
                <w:szCs w:val="28"/>
              </w:rPr>
            </w:pPr>
            <w:r w:rsidRPr="009A1A00">
              <w:rPr>
                <w:sz w:val="28"/>
                <w:szCs w:val="28"/>
              </w:rPr>
              <w:t>2013</w:t>
            </w:r>
          </w:p>
        </w:tc>
      </w:tr>
      <w:tr w:rsidR="009F511D" w:rsidRPr="009A1A00" w:rsidTr="009F511D">
        <w:trPr>
          <w:trHeight w:hRule="exact" w:val="288"/>
        </w:trPr>
        <w:tc>
          <w:tcPr>
            <w:tcW w:w="3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9A1A00" w:rsidRDefault="009F511D" w:rsidP="009A1A00">
            <w:pPr>
              <w:pStyle w:val="a3"/>
              <w:rPr>
                <w:sz w:val="28"/>
                <w:szCs w:val="28"/>
              </w:rPr>
            </w:pPr>
            <w:r w:rsidRPr="009A1A00">
              <w:rPr>
                <w:sz w:val="28"/>
                <w:szCs w:val="28"/>
              </w:rPr>
              <w:t>Район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9A1A00" w:rsidRDefault="009F511D" w:rsidP="009A1A00">
            <w:pPr>
              <w:pStyle w:val="a3"/>
              <w:rPr>
                <w:sz w:val="28"/>
                <w:szCs w:val="28"/>
              </w:rPr>
            </w:pPr>
            <w:r w:rsidRPr="009A1A00">
              <w:rPr>
                <w:sz w:val="28"/>
                <w:szCs w:val="28"/>
              </w:rPr>
              <w:t>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9A1A00" w:rsidRDefault="009F511D" w:rsidP="009A1A00">
            <w:pPr>
              <w:pStyle w:val="a3"/>
              <w:rPr>
                <w:sz w:val="28"/>
                <w:szCs w:val="28"/>
              </w:rPr>
            </w:pPr>
            <w:r w:rsidRPr="009A1A00">
              <w:rPr>
                <w:sz w:val="28"/>
                <w:szCs w:val="28"/>
              </w:rPr>
              <w:t>23,8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9A1A00" w:rsidRDefault="009F511D" w:rsidP="009A1A00">
            <w:pPr>
              <w:pStyle w:val="a3"/>
              <w:rPr>
                <w:sz w:val="28"/>
                <w:szCs w:val="28"/>
              </w:rPr>
            </w:pPr>
            <w:r w:rsidRPr="009A1A00">
              <w:rPr>
                <w:sz w:val="28"/>
                <w:szCs w:val="28"/>
              </w:rPr>
              <w:t>9,0</w:t>
            </w:r>
          </w:p>
        </w:tc>
      </w:tr>
      <w:tr w:rsidR="009F511D" w:rsidRPr="009A1A00" w:rsidTr="009F511D">
        <w:trPr>
          <w:trHeight w:hRule="exact" w:val="298"/>
        </w:trPr>
        <w:tc>
          <w:tcPr>
            <w:tcW w:w="3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9A1A00" w:rsidRDefault="009F511D" w:rsidP="009A1A00">
            <w:pPr>
              <w:pStyle w:val="a3"/>
              <w:rPr>
                <w:sz w:val="28"/>
                <w:szCs w:val="28"/>
              </w:rPr>
            </w:pPr>
            <w:r w:rsidRPr="009A1A00">
              <w:rPr>
                <w:sz w:val="28"/>
                <w:szCs w:val="28"/>
              </w:rPr>
              <w:t>По районам области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9A1A00" w:rsidRDefault="009F511D" w:rsidP="009A1A00">
            <w:pPr>
              <w:pStyle w:val="a3"/>
              <w:rPr>
                <w:sz w:val="28"/>
                <w:szCs w:val="28"/>
              </w:rPr>
            </w:pPr>
            <w:r w:rsidRPr="009A1A00">
              <w:rPr>
                <w:sz w:val="28"/>
                <w:szCs w:val="28"/>
              </w:rPr>
              <w:t>7,9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9A1A00" w:rsidRDefault="009F511D" w:rsidP="009A1A00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9A1A00" w:rsidRDefault="009F511D" w:rsidP="009A1A00">
            <w:pPr>
              <w:pStyle w:val="a3"/>
              <w:rPr>
                <w:sz w:val="28"/>
                <w:szCs w:val="28"/>
              </w:rPr>
            </w:pPr>
          </w:p>
        </w:tc>
      </w:tr>
      <w:tr w:rsidR="009F511D" w:rsidRPr="009A1A00" w:rsidTr="009F511D">
        <w:trPr>
          <w:trHeight w:hRule="exact" w:val="307"/>
        </w:trPr>
        <w:tc>
          <w:tcPr>
            <w:tcW w:w="3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9A1A00" w:rsidRDefault="009F511D" w:rsidP="009A1A00">
            <w:pPr>
              <w:pStyle w:val="a3"/>
              <w:rPr>
                <w:sz w:val="28"/>
                <w:szCs w:val="28"/>
              </w:rPr>
            </w:pPr>
            <w:r w:rsidRPr="009A1A00">
              <w:rPr>
                <w:sz w:val="28"/>
                <w:szCs w:val="28"/>
              </w:rPr>
              <w:t>В целом по территории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9A1A00" w:rsidRDefault="009F511D" w:rsidP="009A1A00">
            <w:pPr>
              <w:pStyle w:val="a3"/>
              <w:rPr>
                <w:sz w:val="28"/>
                <w:szCs w:val="28"/>
              </w:rPr>
            </w:pPr>
            <w:r w:rsidRPr="009A1A00">
              <w:rPr>
                <w:sz w:val="28"/>
                <w:szCs w:val="28"/>
              </w:rPr>
              <w:t>6,3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9A1A00" w:rsidRDefault="009F511D" w:rsidP="009A1A00">
            <w:pPr>
              <w:pStyle w:val="a3"/>
              <w:rPr>
                <w:sz w:val="28"/>
                <w:szCs w:val="28"/>
              </w:rPr>
            </w:pPr>
            <w:r w:rsidRPr="009A1A00">
              <w:rPr>
                <w:sz w:val="28"/>
                <w:szCs w:val="28"/>
              </w:rPr>
              <w:t>8,0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9A1A00" w:rsidRDefault="009F511D" w:rsidP="009A1A00">
            <w:pPr>
              <w:pStyle w:val="a3"/>
              <w:rPr>
                <w:sz w:val="28"/>
                <w:szCs w:val="28"/>
              </w:rPr>
            </w:pPr>
            <w:r w:rsidRPr="009A1A00">
              <w:rPr>
                <w:sz w:val="28"/>
                <w:szCs w:val="28"/>
              </w:rPr>
              <w:t>6,9</w:t>
            </w:r>
          </w:p>
        </w:tc>
      </w:tr>
    </w:tbl>
    <w:p w:rsidR="009A1A00" w:rsidRDefault="009A1A00" w:rsidP="00816FCE">
      <w:pPr>
        <w:pStyle w:val="a3"/>
        <w:rPr>
          <w:rFonts w:eastAsia="Times New Roman"/>
          <w:w w:val="98"/>
          <w:sz w:val="28"/>
          <w:szCs w:val="28"/>
        </w:rPr>
      </w:pPr>
    </w:p>
    <w:p w:rsidR="009F511D" w:rsidRPr="009A1A00" w:rsidRDefault="009F511D" w:rsidP="009A1A00">
      <w:pPr>
        <w:pStyle w:val="a3"/>
        <w:ind w:firstLine="709"/>
        <w:rPr>
          <w:sz w:val="28"/>
          <w:szCs w:val="28"/>
        </w:rPr>
      </w:pPr>
      <w:r w:rsidRPr="009A1A00">
        <w:rPr>
          <w:sz w:val="28"/>
          <w:szCs w:val="28"/>
        </w:rPr>
        <w:t>За период 2013года зарегистрирован один случай младенческой смертности (2 квартал). Причиной послужило наличие тяжелой сопутствующей патологии сердца. Один случай перинатальной гибели плода.</w:t>
      </w:r>
    </w:p>
    <w:p w:rsidR="009F511D" w:rsidRPr="009A1A00" w:rsidRDefault="009F511D" w:rsidP="009A1A00">
      <w:pPr>
        <w:pStyle w:val="a3"/>
        <w:ind w:firstLine="709"/>
        <w:rPr>
          <w:sz w:val="28"/>
          <w:szCs w:val="28"/>
        </w:rPr>
      </w:pPr>
      <w:r w:rsidRPr="009A1A00">
        <w:rPr>
          <w:sz w:val="28"/>
          <w:szCs w:val="28"/>
        </w:rPr>
        <w:t>Материнская смертность не зарегистрирована.</w:t>
      </w:r>
    </w:p>
    <w:p w:rsidR="009F511D" w:rsidRPr="009A1A00" w:rsidRDefault="009F511D" w:rsidP="009A1A00">
      <w:pPr>
        <w:pStyle w:val="a3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02"/>
        <w:gridCol w:w="1133"/>
        <w:gridCol w:w="1133"/>
        <w:gridCol w:w="1152"/>
      </w:tblGrid>
      <w:tr w:rsidR="009F511D" w:rsidRPr="009A1A00" w:rsidTr="009A1A00">
        <w:trPr>
          <w:trHeight w:hRule="exact" w:val="538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9A1A00" w:rsidRDefault="009F511D" w:rsidP="009A1A00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9A1A00" w:rsidRDefault="009F511D" w:rsidP="009A1A00">
            <w:pPr>
              <w:pStyle w:val="a3"/>
              <w:rPr>
                <w:sz w:val="28"/>
                <w:szCs w:val="28"/>
              </w:rPr>
            </w:pPr>
            <w:r w:rsidRPr="009A1A00">
              <w:rPr>
                <w:sz w:val="28"/>
                <w:szCs w:val="28"/>
              </w:rPr>
              <w:t>2011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9A1A00" w:rsidRDefault="009F511D" w:rsidP="009A1A00">
            <w:pPr>
              <w:pStyle w:val="a3"/>
              <w:rPr>
                <w:sz w:val="28"/>
                <w:szCs w:val="28"/>
              </w:rPr>
            </w:pPr>
            <w:r w:rsidRPr="009A1A00">
              <w:rPr>
                <w:sz w:val="28"/>
                <w:szCs w:val="28"/>
              </w:rPr>
              <w:t>2012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9A1A00" w:rsidRDefault="009F511D" w:rsidP="009A1A00">
            <w:pPr>
              <w:pStyle w:val="a3"/>
              <w:rPr>
                <w:sz w:val="28"/>
                <w:szCs w:val="28"/>
              </w:rPr>
            </w:pPr>
            <w:r w:rsidRPr="009A1A00">
              <w:rPr>
                <w:sz w:val="28"/>
                <w:szCs w:val="28"/>
              </w:rPr>
              <w:t>2013</w:t>
            </w:r>
          </w:p>
        </w:tc>
      </w:tr>
      <w:tr w:rsidR="009F511D" w:rsidRPr="009A1A00" w:rsidTr="009A1A00">
        <w:trPr>
          <w:trHeight w:hRule="exact" w:val="1056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9A1A00" w:rsidRDefault="009F511D" w:rsidP="009A1A00">
            <w:pPr>
              <w:pStyle w:val="a3"/>
              <w:rPr>
                <w:sz w:val="28"/>
                <w:szCs w:val="28"/>
              </w:rPr>
            </w:pPr>
            <w:r w:rsidRPr="009A1A00">
              <w:rPr>
                <w:sz w:val="28"/>
                <w:szCs w:val="28"/>
              </w:rPr>
              <w:t xml:space="preserve">Смертность населения трудоспособного возраста на </w:t>
            </w:r>
            <w:r w:rsidR="009A1A00">
              <w:rPr>
                <w:sz w:val="28"/>
                <w:szCs w:val="28"/>
              </w:rPr>
              <w:t>100000</w:t>
            </w:r>
            <w:r w:rsidRPr="009A1A00">
              <w:rPr>
                <w:sz w:val="28"/>
                <w:szCs w:val="28"/>
              </w:rPr>
              <w:t>нас.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9A1A00" w:rsidRDefault="009F511D" w:rsidP="009A1A00">
            <w:pPr>
              <w:pStyle w:val="a3"/>
              <w:rPr>
                <w:sz w:val="28"/>
                <w:szCs w:val="28"/>
              </w:rPr>
            </w:pPr>
            <w:r w:rsidRPr="009A1A00">
              <w:rPr>
                <w:sz w:val="28"/>
                <w:szCs w:val="28"/>
              </w:rPr>
              <w:t>410,0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9A1A00" w:rsidRDefault="009F511D" w:rsidP="009A1A00">
            <w:pPr>
              <w:pStyle w:val="a3"/>
              <w:rPr>
                <w:sz w:val="28"/>
                <w:szCs w:val="28"/>
              </w:rPr>
            </w:pPr>
            <w:r w:rsidRPr="009A1A00">
              <w:rPr>
                <w:sz w:val="28"/>
                <w:szCs w:val="28"/>
              </w:rPr>
              <w:t>510,0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11D" w:rsidRPr="009A1A00" w:rsidRDefault="009F511D" w:rsidP="009A1A00">
            <w:pPr>
              <w:pStyle w:val="a3"/>
              <w:rPr>
                <w:sz w:val="28"/>
                <w:szCs w:val="28"/>
              </w:rPr>
            </w:pPr>
            <w:r w:rsidRPr="009A1A00">
              <w:rPr>
                <w:sz w:val="28"/>
                <w:szCs w:val="28"/>
              </w:rPr>
              <w:t>597,2</w:t>
            </w:r>
          </w:p>
        </w:tc>
      </w:tr>
    </w:tbl>
    <w:p w:rsidR="009A1A00" w:rsidRDefault="009A1A00" w:rsidP="00EA1CD2">
      <w:pPr>
        <w:pStyle w:val="a3"/>
        <w:ind w:firstLine="709"/>
        <w:jc w:val="both"/>
        <w:rPr>
          <w:rFonts w:eastAsia="Times New Roman"/>
          <w:w w:val="98"/>
          <w:sz w:val="28"/>
          <w:szCs w:val="28"/>
        </w:rPr>
      </w:pPr>
    </w:p>
    <w:p w:rsidR="009F511D" w:rsidRPr="009A1A00" w:rsidRDefault="009F511D" w:rsidP="009A1A00">
      <w:pPr>
        <w:pStyle w:val="a3"/>
        <w:ind w:firstLine="709"/>
        <w:jc w:val="both"/>
        <w:rPr>
          <w:sz w:val="28"/>
          <w:szCs w:val="28"/>
        </w:rPr>
      </w:pPr>
      <w:r w:rsidRPr="009A1A00">
        <w:rPr>
          <w:sz w:val="28"/>
          <w:szCs w:val="28"/>
        </w:rPr>
        <w:t>Показатель смертности населения в трудоспособном возрасте за последние три года с тенденцией к росту.</w:t>
      </w:r>
    </w:p>
    <w:p w:rsidR="009A1A00" w:rsidRDefault="009F511D" w:rsidP="009A1A00">
      <w:pPr>
        <w:pStyle w:val="a3"/>
        <w:ind w:firstLine="709"/>
        <w:jc w:val="both"/>
        <w:rPr>
          <w:sz w:val="28"/>
          <w:szCs w:val="28"/>
        </w:rPr>
      </w:pPr>
      <w:r w:rsidRPr="009A1A00">
        <w:rPr>
          <w:sz w:val="28"/>
          <w:szCs w:val="28"/>
        </w:rPr>
        <w:t>В структуре смертности населения трудоспособного возраста</w:t>
      </w:r>
      <w:r w:rsidR="009A1A00">
        <w:rPr>
          <w:sz w:val="28"/>
          <w:szCs w:val="28"/>
        </w:rPr>
        <w:t>:</w:t>
      </w:r>
      <w:r w:rsidRPr="009A1A00">
        <w:rPr>
          <w:sz w:val="28"/>
          <w:szCs w:val="28"/>
        </w:rPr>
        <w:t xml:space="preserve"> </w:t>
      </w:r>
    </w:p>
    <w:p w:rsidR="009F511D" w:rsidRPr="009A1A00" w:rsidRDefault="009F511D" w:rsidP="009A1A00">
      <w:pPr>
        <w:pStyle w:val="a3"/>
        <w:ind w:firstLine="709"/>
        <w:jc w:val="both"/>
        <w:rPr>
          <w:sz w:val="28"/>
          <w:szCs w:val="28"/>
        </w:rPr>
      </w:pPr>
      <w:r w:rsidRPr="009A1A00">
        <w:rPr>
          <w:sz w:val="28"/>
          <w:szCs w:val="28"/>
        </w:rPr>
        <w:t>первое место занимают травмы отравления и некоторые другие воздействия внешних причин (33,3%, из них трудоспособный возраст составляет 74%)</w:t>
      </w:r>
      <w:r w:rsidR="009A1A00">
        <w:rPr>
          <w:sz w:val="28"/>
          <w:szCs w:val="28"/>
        </w:rPr>
        <w:t>;</w:t>
      </w:r>
    </w:p>
    <w:p w:rsidR="009A1A00" w:rsidRDefault="009F511D" w:rsidP="009A1A00">
      <w:pPr>
        <w:pStyle w:val="a3"/>
        <w:ind w:firstLine="709"/>
        <w:jc w:val="both"/>
        <w:rPr>
          <w:sz w:val="28"/>
          <w:szCs w:val="28"/>
        </w:rPr>
      </w:pPr>
      <w:r w:rsidRPr="009A1A00">
        <w:rPr>
          <w:sz w:val="28"/>
          <w:szCs w:val="28"/>
        </w:rPr>
        <w:t>второе место заболевания органов кровообращения (27,7%)</w:t>
      </w:r>
      <w:r w:rsidR="009A1A00">
        <w:rPr>
          <w:sz w:val="28"/>
          <w:szCs w:val="28"/>
        </w:rPr>
        <w:t>;</w:t>
      </w:r>
      <w:r w:rsidRPr="009A1A00">
        <w:rPr>
          <w:sz w:val="28"/>
          <w:szCs w:val="28"/>
        </w:rPr>
        <w:t xml:space="preserve"> </w:t>
      </w:r>
    </w:p>
    <w:p w:rsidR="009F511D" w:rsidRPr="009A1A00" w:rsidRDefault="009F511D" w:rsidP="009A1A00">
      <w:pPr>
        <w:pStyle w:val="a3"/>
        <w:ind w:firstLine="709"/>
        <w:jc w:val="both"/>
        <w:rPr>
          <w:sz w:val="28"/>
          <w:szCs w:val="28"/>
        </w:rPr>
      </w:pPr>
      <w:r w:rsidRPr="009A1A00">
        <w:rPr>
          <w:sz w:val="28"/>
          <w:szCs w:val="28"/>
        </w:rPr>
        <w:t>третье место онкологические заболевания (19,4%).</w:t>
      </w:r>
    </w:p>
    <w:p w:rsidR="009F511D" w:rsidRPr="009A1A00" w:rsidRDefault="009F511D" w:rsidP="009A1A00">
      <w:pPr>
        <w:pStyle w:val="a3"/>
        <w:ind w:firstLine="709"/>
        <w:jc w:val="both"/>
        <w:rPr>
          <w:sz w:val="28"/>
          <w:szCs w:val="28"/>
        </w:rPr>
      </w:pPr>
      <w:r w:rsidRPr="009A1A00">
        <w:rPr>
          <w:sz w:val="28"/>
          <w:szCs w:val="28"/>
        </w:rPr>
        <w:t>В   2012году</w:t>
      </w:r>
      <w:r w:rsidR="009A1A00">
        <w:rPr>
          <w:sz w:val="28"/>
          <w:szCs w:val="28"/>
        </w:rPr>
        <w:t xml:space="preserve"> </w:t>
      </w:r>
      <w:r w:rsidRPr="009A1A00">
        <w:rPr>
          <w:sz w:val="28"/>
          <w:szCs w:val="28"/>
        </w:rPr>
        <w:t>заболевания</w:t>
      </w:r>
      <w:r w:rsidR="009A1A00">
        <w:rPr>
          <w:sz w:val="28"/>
          <w:szCs w:val="28"/>
        </w:rPr>
        <w:t xml:space="preserve"> </w:t>
      </w:r>
      <w:r w:rsidRPr="009A1A00">
        <w:rPr>
          <w:sz w:val="28"/>
          <w:szCs w:val="28"/>
        </w:rPr>
        <w:t>органов</w:t>
      </w:r>
      <w:r w:rsidR="009A1A00">
        <w:rPr>
          <w:sz w:val="28"/>
          <w:szCs w:val="28"/>
        </w:rPr>
        <w:t xml:space="preserve"> </w:t>
      </w:r>
      <w:r w:rsidRPr="009A1A00">
        <w:rPr>
          <w:sz w:val="28"/>
          <w:szCs w:val="28"/>
        </w:rPr>
        <w:t>кровообращения</w:t>
      </w:r>
      <w:r w:rsidR="009A1A00">
        <w:rPr>
          <w:sz w:val="28"/>
          <w:szCs w:val="28"/>
        </w:rPr>
        <w:t xml:space="preserve"> </w:t>
      </w:r>
      <w:r w:rsidRPr="009A1A00">
        <w:rPr>
          <w:sz w:val="28"/>
          <w:szCs w:val="28"/>
        </w:rPr>
        <w:t>занимали</w:t>
      </w:r>
      <w:r w:rsidR="009A1A00">
        <w:rPr>
          <w:sz w:val="28"/>
          <w:szCs w:val="28"/>
        </w:rPr>
        <w:t xml:space="preserve"> </w:t>
      </w:r>
      <w:r w:rsidRPr="009A1A00">
        <w:rPr>
          <w:sz w:val="28"/>
          <w:szCs w:val="28"/>
        </w:rPr>
        <w:t>третье   место, а второе онкологические заболевания.</w:t>
      </w: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sz w:val="28"/>
          <w:szCs w:val="28"/>
        </w:rPr>
        <w:t xml:space="preserve">Травмы, отравления и некоторые другие воздействия внешних причин, являются за последние </w:t>
      </w:r>
      <w:r w:rsidRPr="00EA1CD2">
        <w:rPr>
          <w:rFonts w:eastAsia="Times New Roman"/>
          <w:spacing w:val="-1"/>
          <w:sz w:val="28"/>
          <w:szCs w:val="28"/>
        </w:rPr>
        <w:t xml:space="preserve">три года, основной причиной смертности в трудоспособном возрасте. </w:t>
      </w:r>
      <w:proofErr w:type="gramStart"/>
      <w:r w:rsidRPr="00EA1CD2">
        <w:rPr>
          <w:rFonts w:eastAsia="Times New Roman"/>
          <w:spacing w:val="-1"/>
          <w:sz w:val="28"/>
          <w:szCs w:val="28"/>
        </w:rPr>
        <w:t xml:space="preserve">За период 2013 года </w:t>
      </w:r>
      <w:r w:rsidRPr="00EA1CD2">
        <w:rPr>
          <w:rFonts w:eastAsia="Times New Roman"/>
          <w:sz w:val="28"/>
          <w:szCs w:val="28"/>
        </w:rPr>
        <w:t>зарегистрированы: 9 самоубийств, из них 8 в трудоспособном возрасте, 1 убийство, 1 утопление и 9 случаев, воздействие низких температур.</w:t>
      </w:r>
      <w:proofErr w:type="gramEnd"/>
      <w:r w:rsidRPr="00EA1CD2">
        <w:rPr>
          <w:rFonts w:eastAsia="Times New Roman"/>
          <w:sz w:val="28"/>
          <w:szCs w:val="28"/>
        </w:rPr>
        <w:t xml:space="preserve"> В большинстве случаев это связано с употреблением </w:t>
      </w:r>
      <w:r w:rsidRPr="00EA1CD2">
        <w:rPr>
          <w:rFonts w:eastAsia="Times New Roman"/>
          <w:spacing w:val="-1"/>
          <w:sz w:val="28"/>
          <w:szCs w:val="28"/>
        </w:rPr>
        <w:t>алкогольной продукции.</w:t>
      </w: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spacing w:val="-1"/>
          <w:sz w:val="28"/>
          <w:szCs w:val="28"/>
        </w:rPr>
        <w:t>Среди причин смерти населения всего:</w:t>
      </w: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b/>
          <w:bCs/>
          <w:spacing w:val="2"/>
          <w:sz w:val="28"/>
          <w:szCs w:val="28"/>
        </w:rPr>
        <w:t xml:space="preserve">на 1 месте </w:t>
      </w:r>
      <w:r w:rsidRPr="00EA1CD2">
        <w:rPr>
          <w:rFonts w:eastAsia="Times New Roman"/>
          <w:spacing w:val="2"/>
          <w:sz w:val="28"/>
          <w:szCs w:val="28"/>
        </w:rPr>
        <w:t xml:space="preserve">- болезни системы кровообращения - 62,6%. Из них население старше </w:t>
      </w:r>
      <w:r w:rsidRPr="00EA1CD2">
        <w:rPr>
          <w:rFonts w:eastAsia="Times New Roman"/>
          <w:spacing w:val="8"/>
          <w:sz w:val="28"/>
          <w:szCs w:val="28"/>
        </w:rPr>
        <w:t xml:space="preserve">трудоспособного возраста составляет 89%. (2012г -63,3%), (2011г - 66,2%). С 2011 года </w:t>
      </w:r>
      <w:r w:rsidRPr="00EA1CD2">
        <w:rPr>
          <w:rFonts w:eastAsia="Times New Roman"/>
          <w:sz w:val="28"/>
          <w:szCs w:val="28"/>
        </w:rPr>
        <w:t>отмечается снижение смертности от болезней органов кровообращения.</w:t>
      </w: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b/>
          <w:bCs/>
          <w:sz w:val="28"/>
          <w:szCs w:val="28"/>
        </w:rPr>
        <w:t xml:space="preserve">на 2-ом </w:t>
      </w:r>
      <w:r w:rsidRPr="00EA1CD2">
        <w:rPr>
          <w:rFonts w:eastAsia="Times New Roman"/>
          <w:sz w:val="28"/>
          <w:szCs w:val="28"/>
        </w:rPr>
        <w:t xml:space="preserve">- злокачественные новообразования - 13,3%. Из них трудоспособный возраст </w:t>
      </w:r>
      <w:r w:rsidRPr="00EA1CD2">
        <w:rPr>
          <w:rFonts w:eastAsia="Times New Roman"/>
          <w:spacing w:val="9"/>
          <w:sz w:val="28"/>
          <w:szCs w:val="28"/>
        </w:rPr>
        <w:t xml:space="preserve">составляет 35%. (2012г -13,1%), (в 2011г. - 13,8%). Смертность от злокачественных </w:t>
      </w:r>
      <w:r w:rsidRPr="00EA1CD2">
        <w:rPr>
          <w:rFonts w:eastAsia="Times New Roman"/>
          <w:sz w:val="28"/>
          <w:szCs w:val="28"/>
        </w:rPr>
        <w:t>новообразований сохраняется практически на одном уровне за последние три года.</w:t>
      </w: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b/>
          <w:bCs/>
          <w:spacing w:val="7"/>
          <w:sz w:val="28"/>
          <w:szCs w:val="28"/>
        </w:rPr>
        <w:t xml:space="preserve">на 3-ем </w:t>
      </w:r>
      <w:r w:rsidRPr="00EA1CD2">
        <w:rPr>
          <w:rFonts w:eastAsia="Times New Roman"/>
          <w:spacing w:val="7"/>
          <w:sz w:val="28"/>
          <w:szCs w:val="28"/>
        </w:rPr>
        <w:t xml:space="preserve">- травмы, отравления и другие воздействия внешних причин - 12,0% . </w:t>
      </w:r>
      <w:r w:rsidRPr="00EA1CD2">
        <w:rPr>
          <w:rFonts w:eastAsia="Times New Roman"/>
          <w:spacing w:val="2"/>
          <w:sz w:val="28"/>
          <w:szCs w:val="28"/>
        </w:rPr>
        <w:t xml:space="preserve">Трудоспособный возраст составляет 72,2%. (в 2012г - 10,4 %), (в 2011г. - </w:t>
      </w:r>
      <w:r w:rsidRPr="00EA1CD2">
        <w:rPr>
          <w:rFonts w:eastAsia="Times New Roman"/>
          <w:spacing w:val="2"/>
          <w:sz w:val="28"/>
          <w:szCs w:val="28"/>
        </w:rPr>
        <w:lastRenderedPageBreak/>
        <w:t xml:space="preserve">10,3%). Смертность в </w:t>
      </w:r>
      <w:r w:rsidRPr="00EA1CD2">
        <w:rPr>
          <w:rFonts w:eastAsia="Times New Roman"/>
          <w:spacing w:val="-1"/>
          <w:sz w:val="28"/>
          <w:szCs w:val="28"/>
        </w:rPr>
        <w:t>этой группе за последние три года имеет тенденцию к росту.</w:t>
      </w:r>
    </w:p>
    <w:p w:rsidR="00B2154B" w:rsidRDefault="00B2154B" w:rsidP="00EA1CD2">
      <w:pPr>
        <w:pStyle w:val="a3"/>
        <w:ind w:firstLine="709"/>
        <w:jc w:val="both"/>
        <w:rPr>
          <w:rFonts w:eastAsia="Times New Roman"/>
          <w:b/>
          <w:spacing w:val="-4"/>
          <w:sz w:val="28"/>
          <w:szCs w:val="28"/>
        </w:rPr>
      </w:pPr>
    </w:p>
    <w:p w:rsidR="004E638C" w:rsidRPr="00B2154B" w:rsidRDefault="003B2674" w:rsidP="00EA1CD2">
      <w:pPr>
        <w:pStyle w:val="a3"/>
        <w:ind w:firstLine="709"/>
        <w:jc w:val="both"/>
        <w:rPr>
          <w:b/>
          <w:sz w:val="28"/>
          <w:szCs w:val="28"/>
        </w:rPr>
      </w:pPr>
      <w:r w:rsidRPr="00B2154B">
        <w:rPr>
          <w:rFonts w:eastAsia="Times New Roman"/>
          <w:b/>
          <w:spacing w:val="-4"/>
          <w:sz w:val="28"/>
          <w:szCs w:val="28"/>
        </w:rPr>
        <w:t>Заболеваемость населения района</w:t>
      </w:r>
    </w:p>
    <w:p w:rsidR="00B2154B" w:rsidRDefault="00B2154B" w:rsidP="00EA1CD2">
      <w:pPr>
        <w:pStyle w:val="a3"/>
        <w:ind w:firstLine="709"/>
        <w:jc w:val="both"/>
        <w:rPr>
          <w:rFonts w:eastAsia="Times New Roman"/>
          <w:b/>
          <w:bCs/>
          <w:spacing w:val="-4"/>
          <w:sz w:val="28"/>
          <w:szCs w:val="28"/>
          <w:u w:val="single"/>
        </w:rPr>
      </w:pPr>
    </w:p>
    <w:p w:rsidR="004E638C" w:rsidRPr="00B2154B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B2154B">
        <w:rPr>
          <w:rFonts w:eastAsia="Times New Roman"/>
          <w:b/>
          <w:bCs/>
          <w:spacing w:val="-4"/>
          <w:sz w:val="28"/>
          <w:szCs w:val="28"/>
        </w:rPr>
        <w:t>Общая заболеваемость (на 1000 населения)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44"/>
        <w:gridCol w:w="1133"/>
        <w:gridCol w:w="1133"/>
        <w:gridCol w:w="1152"/>
      </w:tblGrid>
      <w:tr w:rsidR="004E638C" w:rsidRPr="00EA1CD2" w:rsidTr="00B2154B">
        <w:trPr>
          <w:trHeight w:hRule="exact" w:val="307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4E638C" w:rsidP="00B2154B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B2154B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b/>
                <w:bCs/>
                <w:spacing w:val="-9"/>
                <w:sz w:val="28"/>
                <w:szCs w:val="28"/>
              </w:rPr>
              <w:t>2011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B2154B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8"/>
                <w:w w:val="90"/>
                <w:sz w:val="28"/>
                <w:szCs w:val="28"/>
              </w:rPr>
              <w:t>2012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B2154B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b/>
                <w:bCs/>
                <w:spacing w:val="-4"/>
                <w:sz w:val="28"/>
                <w:szCs w:val="28"/>
              </w:rPr>
              <w:t>2013</w:t>
            </w:r>
          </w:p>
        </w:tc>
      </w:tr>
      <w:tr w:rsidR="004E638C" w:rsidRPr="00EA1CD2" w:rsidTr="00B2154B">
        <w:trPr>
          <w:trHeight w:hRule="exact" w:val="278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B2154B" w:rsidRDefault="003B2674" w:rsidP="00B2154B">
            <w:pPr>
              <w:pStyle w:val="a3"/>
              <w:jc w:val="both"/>
              <w:rPr>
                <w:sz w:val="28"/>
                <w:szCs w:val="28"/>
              </w:rPr>
            </w:pPr>
            <w:r w:rsidRPr="00B2154B">
              <w:rPr>
                <w:rFonts w:eastAsia="Times New Roman"/>
                <w:spacing w:val="-6"/>
                <w:sz w:val="28"/>
                <w:szCs w:val="28"/>
              </w:rPr>
              <w:t>Район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B2154B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9"/>
                <w:sz w:val="28"/>
                <w:szCs w:val="28"/>
              </w:rPr>
              <w:t>1180,8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B2154B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9"/>
                <w:sz w:val="28"/>
                <w:szCs w:val="28"/>
              </w:rPr>
              <w:t>1136,4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B2154B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12"/>
                <w:sz w:val="28"/>
                <w:szCs w:val="28"/>
              </w:rPr>
              <w:t>1021,1</w:t>
            </w:r>
          </w:p>
        </w:tc>
      </w:tr>
      <w:tr w:rsidR="004E638C" w:rsidRPr="00EA1CD2" w:rsidTr="00B2154B">
        <w:trPr>
          <w:trHeight w:hRule="exact" w:val="278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B2154B" w:rsidRDefault="003B2674" w:rsidP="00B2154B">
            <w:pPr>
              <w:pStyle w:val="a3"/>
              <w:jc w:val="both"/>
              <w:rPr>
                <w:sz w:val="28"/>
                <w:szCs w:val="28"/>
              </w:rPr>
            </w:pPr>
            <w:r w:rsidRPr="00B2154B">
              <w:rPr>
                <w:rFonts w:eastAsia="Times New Roman"/>
                <w:bCs/>
                <w:spacing w:val="-3"/>
                <w:sz w:val="28"/>
                <w:szCs w:val="28"/>
              </w:rPr>
              <w:t>По районам области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B2154B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11"/>
                <w:sz w:val="28"/>
                <w:szCs w:val="28"/>
              </w:rPr>
              <w:t>1291,3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4E638C" w:rsidP="00B2154B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4E638C" w:rsidP="00B2154B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4E638C" w:rsidRPr="00EA1CD2" w:rsidTr="00B2154B">
        <w:trPr>
          <w:trHeight w:hRule="exact" w:val="298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B2154B" w:rsidRDefault="003B2674" w:rsidP="00B2154B">
            <w:pPr>
              <w:pStyle w:val="a3"/>
              <w:jc w:val="both"/>
              <w:rPr>
                <w:sz w:val="28"/>
                <w:szCs w:val="28"/>
              </w:rPr>
            </w:pPr>
            <w:r w:rsidRPr="00B2154B">
              <w:rPr>
                <w:rFonts w:eastAsia="Times New Roman"/>
                <w:bCs/>
                <w:spacing w:val="-4"/>
                <w:sz w:val="28"/>
                <w:szCs w:val="28"/>
              </w:rPr>
              <w:t>В целом по территории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B2154B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11"/>
                <w:sz w:val="28"/>
                <w:szCs w:val="28"/>
              </w:rPr>
              <w:t>1590,1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B2154B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7"/>
                <w:sz w:val="28"/>
                <w:szCs w:val="28"/>
              </w:rPr>
              <w:t>1491,7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B2154B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6"/>
                <w:sz w:val="28"/>
                <w:szCs w:val="28"/>
              </w:rPr>
              <w:t>1544,9</w:t>
            </w:r>
          </w:p>
        </w:tc>
      </w:tr>
    </w:tbl>
    <w:p w:rsidR="009B048C" w:rsidRDefault="009B048C" w:rsidP="00EA1CD2">
      <w:pPr>
        <w:pStyle w:val="a3"/>
        <w:ind w:firstLine="709"/>
        <w:jc w:val="both"/>
        <w:rPr>
          <w:rFonts w:eastAsia="Times New Roman"/>
          <w:b/>
          <w:bCs/>
          <w:spacing w:val="-3"/>
          <w:sz w:val="28"/>
          <w:szCs w:val="28"/>
        </w:rPr>
      </w:pPr>
    </w:p>
    <w:p w:rsidR="004E638C" w:rsidRPr="00EA1CD2" w:rsidRDefault="00B2154B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b/>
          <w:bCs/>
          <w:spacing w:val="-3"/>
          <w:sz w:val="28"/>
          <w:szCs w:val="28"/>
        </w:rPr>
        <w:t>Первичная заболеваемость (на 1000 населения)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44"/>
        <w:gridCol w:w="1123"/>
        <w:gridCol w:w="1133"/>
        <w:gridCol w:w="1152"/>
      </w:tblGrid>
      <w:tr w:rsidR="004E638C" w:rsidRPr="00EA1CD2" w:rsidTr="00B2154B">
        <w:trPr>
          <w:trHeight w:hRule="exact" w:val="278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4E638C" w:rsidP="00B2154B">
            <w:pPr>
              <w:pStyle w:val="a3"/>
              <w:ind w:firstLine="102"/>
              <w:jc w:val="both"/>
              <w:rPr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B2154B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b/>
                <w:bCs/>
                <w:spacing w:val="-9"/>
                <w:sz w:val="28"/>
                <w:szCs w:val="28"/>
              </w:rPr>
              <w:t>2011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B2154B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b/>
                <w:bCs/>
                <w:spacing w:val="-7"/>
                <w:sz w:val="28"/>
                <w:szCs w:val="28"/>
              </w:rPr>
              <w:t>2012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B2154B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b/>
                <w:bCs/>
                <w:spacing w:val="-4"/>
                <w:sz w:val="28"/>
                <w:szCs w:val="28"/>
              </w:rPr>
              <w:t>2013</w:t>
            </w:r>
          </w:p>
        </w:tc>
      </w:tr>
      <w:tr w:rsidR="004E638C" w:rsidRPr="00EA1CD2" w:rsidTr="00B2154B">
        <w:trPr>
          <w:trHeight w:hRule="exact" w:val="278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B2154B">
            <w:pPr>
              <w:pStyle w:val="a3"/>
              <w:ind w:firstLine="102"/>
              <w:jc w:val="both"/>
              <w:rPr>
                <w:sz w:val="28"/>
                <w:szCs w:val="28"/>
              </w:rPr>
            </w:pPr>
            <w:r w:rsidRPr="00EA1CD2">
              <w:rPr>
                <w:rFonts w:eastAsia="Times New Roman"/>
                <w:spacing w:val="-4"/>
                <w:sz w:val="28"/>
                <w:szCs w:val="28"/>
              </w:rPr>
              <w:t>Район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B2154B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8"/>
                <w:sz w:val="28"/>
                <w:szCs w:val="28"/>
              </w:rPr>
              <w:t>687,3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B2154B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6"/>
                <w:sz w:val="28"/>
                <w:szCs w:val="28"/>
              </w:rPr>
              <w:t>571,4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B2154B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6"/>
                <w:sz w:val="28"/>
                <w:szCs w:val="28"/>
              </w:rPr>
              <w:t>543,4</w:t>
            </w:r>
          </w:p>
        </w:tc>
      </w:tr>
      <w:tr w:rsidR="004E638C" w:rsidRPr="00EA1CD2" w:rsidTr="00B2154B">
        <w:trPr>
          <w:trHeight w:hRule="exact" w:val="288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B2154B">
            <w:pPr>
              <w:pStyle w:val="a3"/>
              <w:ind w:firstLine="102"/>
              <w:jc w:val="both"/>
              <w:rPr>
                <w:sz w:val="28"/>
                <w:szCs w:val="28"/>
              </w:rPr>
            </w:pPr>
            <w:r w:rsidRPr="00EA1CD2">
              <w:rPr>
                <w:rFonts w:eastAsia="Times New Roman"/>
                <w:b/>
                <w:bCs/>
                <w:spacing w:val="-4"/>
                <w:sz w:val="28"/>
                <w:szCs w:val="28"/>
              </w:rPr>
              <w:t>По районам области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B2154B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6"/>
                <w:sz w:val="28"/>
                <w:szCs w:val="28"/>
              </w:rPr>
              <w:t>668,5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4E638C" w:rsidP="00B2154B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4E638C" w:rsidP="00B2154B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4E638C" w:rsidRPr="00EA1CD2" w:rsidTr="00B2154B">
        <w:trPr>
          <w:trHeight w:hRule="exact" w:val="307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B2154B">
            <w:pPr>
              <w:pStyle w:val="a3"/>
              <w:ind w:firstLine="102"/>
              <w:jc w:val="both"/>
              <w:rPr>
                <w:sz w:val="28"/>
                <w:szCs w:val="28"/>
              </w:rPr>
            </w:pPr>
            <w:r w:rsidRPr="00EA1CD2">
              <w:rPr>
                <w:rFonts w:eastAsia="Times New Roman"/>
                <w:b/>
                <w:bCs/>
                <w:spacing w:val="-3"/>
                <w:sz w:val="28"/>
                <w:szCs w:val="28"/>
              </w:rPr>
              <w:t>В целом по территории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B2154B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6"/>
                <w:sz w:val="28"/>
                <w:szCs w:val="28"/>
              </w:rPr>
              <w:t>770,7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B2154B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6"/>
                <w:sz w:val="28"/>
                <w:szCs w:val="28"/>
              </w:rPr>
              <w:t>725,3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B2154B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4"/>
                <w:sz w:val="28"/>
                <w:szCs w:val="28"/>
              </w:rPr>
              <w:t>770,0</w:t>
            </w:r>
          </w:p>
        </w:tc>
      </w:tr>
    </w:tbl>
    <w:p w:rsidR="00B2154B" w:rsidRDefault="00B2154B" w:rsidP="00EA1CD2">
      <w:pPr>
        <w:pStyle w:val="a3"/>
        <w:ind w:firstLine="709"/>
        <w:jc w:val="both"/>
        <w:rPr>
          <w:rFonts w:eastAsia="Times New Roman"/>
          <w:spacing w:val="-1"/>
          <w:sz w:val="28"/>
          <w:szCs w:val="28"/>
        </w:rPr>
      </w:pP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spacing w:val="-1"/>
          <w:sz w:val="28"/>
          <w:szCs w:val="28"/>
        </w:rPr>
        <w:t>С 2011 года наблюдается снижение показателя первичной и общей заболеваемости.</w:t>
      </w: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b/>
          <w:bCs/>
          <w:spacing w:val="-2"/>
          <w:sz w:val="28"/>
          <w:szCs w:val="28"/>
        </w:rPr>
        <w:t xml:space="preserve">В структуре первичной заболеваемости взрослого населения </w:t>
      </w:r>
      <w:r w:rsidRPr="00EA1CD2">
        <w:rPr>
          <w:rFonts w:eastAsia="Times New Roman"/>
          <w:spacing w:val="-2"/>
          <w:sz w:val="28"/>
          <w:szCs w:val="28"/>
        </w:rPr>
        <w:t xml:space="preserve">на первом месте органы дыхания </w:t>
      </w:r>
      <w:r w:rsidRPr="00EA1CD2">
        <w:rPr>
          <w:rFonts w:eastAsia="Times New Roman"/>
          <w:sz w:val="28"/>
          <w:szCs w:val="28"/>
        </w:rPr>
        <w:t xml:space="preserve">(20,1%),   на втором месте заболевания глаза и его придаточного аппарата (13,8%), третье место </w:t>
      </w:r>
      <w:r w:rsidRPr="00EA1CD2">
        <w:rPr>
          <w:rFonts w:eastAsia="Times New Roman"/>
          <w:spacing w:val="-1"/>
          <w:sz w:val="28"/>
          <w:szCs w:val="28"/>
        </w:rPr>
        <w:t xml:space="preserve">заболевания органов кровообращения (12,6%), на четвертом месте заболевания мочеполовой </w:t>
      </w:r>
      <w:r w:rsidRPr="00EA1CD2">
        <w:rPr>
          <w:rFonts w:eastAsia="Times New Roman"/>
          <w:spacing w:val="2"/>
          <w:sz w:val="28"/>
          <w:szCs w:val="28"/>
        </w:rPr>
        <w:t>системы (12,2%).</w:t>
      </w: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b/>
          <w:bCs/>
          <w:sz w:val="28"/>
          <w:szCs w:val="28"/>
        </w:rPr>
        <w:t xml:space="preserve">В структуре общей заболеваемости всего населения </w:t>
      </w:r>
      <w:r w:rsidRPr="00EA1CD2">
        <w:rPr>
          <w:rFonts w:eastAsia="Times New Roman"/>
          <w:sz w:val="28"/>
          <w:szCs w:val="28"/>
        </w:rPr>
        <w:t xml:space="preserve">в течение последних трех лет изменений нет. Лидирующее место занимают болезни органов дыхания, болезни системы </w:t>
      </w:r>
      <w:r w:rsidRPr="00EA1CD2">
        <w:rPr>
          <w:rFonts w:eastAsia="Times New Roman"/>
          <w:spacing w:val="-1"/>
          <w:sz w:val="28"/>
          <w:szCs w:val="28"/>
        </w:rPr>
        <w:t>кровообращения на втором месте. Болезни глаза и его придаточного аппарата на 3-м месте. Болезни костно-мышечной системы на 4-месте и на 5-ом месте заболевания МПС.</w:t>
      </w:r>
    </w:p>
    <w:p w:rsidR="004E638C" w:rsidRDefault="003B2674" w:rsidP="00EA1CD2">
      <w:pPr>
        <w:pStyle w:val="a3"/>
        <w:ind w:firstLine="709"/>
        <w:jc w:val="both"/>
        <w:rPr>
          <w:rFonts w:eastAsia="Times New Roman"/>
          <w:sz w:val="28"/>
          <w:szCs w:val="28"/>
        </w:rPr>
      </w:pPr>
      <w:r w:rsidRPr="00EA1CD2">
        <w:rPr>
          <w:rFonts w:eastAsia="Times New Roman"/>
          <w:spacing w:val="-1"/>
          <w:sz w:val="28"/>
          <w:szCs w:val="28"/>
        </w:rPr>
        <w:t xml:space="preserve">В структуре общей заболеваемости взрослого населения на первом месте заболевания органов </w:t>
      </w:r>
      <w:r w:rsidRPr="00EA1CD2">
        <w:rPr>
          <w:rFonts w:eastAsia="Times New Roman"/>
          <w:spacing w:val="-2"/>
          <w:sz w:val="28"/>
          <w:szCs w:val="28"/>
        </w:rPr>
        <w:t xml:space="preserve">кровообращения (21,2%), на втором месте заболевания органов дыхания (13,4), болезни глаза и его </w:t>
      </w:r>
      <w:r w:rsidRPr="00EA1CD2">
        <w:rPr>
          <w:rFonts w:eastAsia="Times New Roman"/>
          <w:sz w:val="28"/>
          <w:szCs w:val="28"/>
        </w:rPr>
        <w:t>придаточного аппарата на 3-м месте (10,6%), на четвертом месте заболевания мочеполовой системы (10,3), на пятом месте заболевания костно-мышечной системы (8,6%).</w:t>
      </w:r>
    </w:p>
    <w:p w:rsidR="004E638C" w:rsidRDefault="003B2674" w:rsidP="00EA1CD2">
      <w:pPr>
        <w:pStyle w:val="a3"/>
        <w:ind w:firstLine="709"/>
        <w:jc w:val="both"/>
        <w:rPr>
          <w:rFonts w:eastAsia="Times New Roman"/>
          <w:spacing w:val="-1"/>
          <w:sz w:val="28"/>
          <w:szCs w:val="28"/>
        </w:rPr>
      </w:pPr>
      <w:r w:rsidRPr="00EA1CD2">
        <w:rPr>
          <w:rFonts w:eastAsia="Times New Roman"/>
          <w:spacing w:val="15"/>
          <w:sz w:val="28"/>
          <w:szCs w:val="28"/>
        </w:rPr>
        <w:t>Среди</w:t>
      </w:r>
      <w:r w:rsidR="00B2154B">
        <w:rPr>
          <w:rFonts w:eastAsia="Times New Roman"/>
          <w:spacing w:val="15"/>
          <w:sz w:val="28"/>
          <w:szCs w:val="28"/>
        </w:rPr>
        <w:t xml:space="preserve"> </w:t>
      </w:r>
      <w:r w:rsidRPr="00EA1CD2">
        <w:rPr>
          <w:rFonts w:eastAsia="Times New Roman"/>
          <w:spacing w:val="15"/>
          <w:sz w:val="28"/>
          <w:szCs w:val="28"/>
        </w:rPr>
        <w:t xml:space="preserve">болезней системы кровообращения на первом месте заболевания, </w:t>
      </w:r>
      <w:r w:rsidRPr="00EA1CD2">
        <w:rPr>
          <w:rFonts w:eastAsia="Times New Roman"/>
          <w:sz w:val="28"/>
          <w:szCs w:val="28"/>
        </w:rPr>
        <w:t xml:space="preserve">характеризующиеся повышенным кровяным давлением, на втором месте ИБС, на третьем </w:t>
      </w:r>
      <w:r w:rsidRPr="00EA1CD2">
        <w:rPr>
          <w:rFonts w:eastAsia="Times New Roman"/>
          <w:spacing w:val="5"/>
          <w:sz w:val="28"/>
          <w:szCs w:val="28"/>
        </w:rPr>
        <w:t xml:space="preserve">цереброваскулярные болезни. Количество случаев заболеваний ОИМ за отчетный период </w:t>
      </w:r>
      <w:r w:rsidRPr="00EA1CD2">
        <w:rPr>
          <w:rFonts w:eastAsia="Times New Roman"/>
          <w:spacing w:val="-1"/>
          <w:sz w:val="28"/>
          <w:szCs w:val="28"/>
        </w:rPr>
        <w:t xml:space="preserve">снизилось. Заболеваемость ОНМК сохраняется </w:t>
      </w:r>
      <w:proofErr w:type="gramStart"/>
      <w:r w:rsidRPr="00EA1CD2">
        <w:rPr>
          <w:rFonts w:eastAsia="Times New Roman"/>
          <w:spacing w:val="-1"/>
          <w:sz w:val="28"/>
          <w:szCs w:val="28"/>
        </w:rPr>
        <w:t>высокой</w:t>
      </w:r>
      <w:proofErr w:type="gramEnd"/>
      <w:r w:rsidRPr="00EA1CD2">
        <w:rPr>
          <w:rFonts w:eastAsia="Times New Roman"/>
          <w:spacing w:val="-1"/>
          <w:sz w:val="28"/>
          <w:szCs w:val="28"/>
        </w:rPr>
        <w:t>.</w:t>
      </w:r>
    </w:p>
    <w:p w:rsidR="00B2154B" w:rsidRPr="00EA1CD2" w:rsidRDefault="00B2154B" w:rsidP="00EA1CD2">
      <w:pPr>
        <w:pStyle w:val="a3"/>
        <w:ind w:firstLine="709"/>
        <w:jc w:val="both"/>
        <w:rPr>
          <w:sz w:val="28"/>
          <w:szCs w:val="28"/>
        </w:rPr>
      </w:pP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B2154B">
        <w:rPr>
          <w:rFonts w:eastAsia="Times New Roman"/>
          <w:b/>
          <w:spacing w:val="7"/>
          <w:sz w:val="28"/>
          <w:szCs w:val="28"/>
        </w:rPr>
        <w:t>Первичный выход на инвалидность на 1000 населения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828"/>
        <w:gridCol w:w="1325"/>
        <w:gridCol w:w="1325"/>
        <w:gridCol w:w="1670"/>
      </w:tblGrid>
      <w:tr w:rsidR="00B2154B" w:rsidRPr="00EA1CD2" w:rsidTr="00B2154B">
        <w:trPr>
          <w:trHeight w:hRule="exact" w:val="691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154B" w:rsidRDefault="00B2154B" w:rsidP="00B2154B">
            <w:pPr>
              <w:pStyle w:val="a3"/>
              <w:rPr>
                <w:rFonts w:eastAsia="Times New Roman"/>
                <w:spacing w:val="-2"/>
                <w:sz w:val="28"/>
                <w:szCs w:val="28"/>
              </w:rPr>
            </w:pPr>
            <w:r w:rsidRPr="00EA1CD2">
              <w:rPr>
                <w:rFonts w:eastAsia="Times New Roman"/>
                <w:spacing w:val="-2"/>
                <w:sz w:val="28"/>
                <w:szCs w:val="28"/>
              </w:rPr>
              <w:t>Уровень</w:t>
            </w:r>
            <w:r>
              <w:rPr>
                <w:rFonts w:eastAsia="Times New Roman"/>
                <w:spacing w:val="-2"/>
                <w:sz w:val="28"/>
                <w:szCs w:val="28"/>
              </w:rPr>
              <w:t xml:space="preserve"> </w:t>
            </w:r>
            <w:proofErr w:type="gramStart"/>
            <w:r w:rsidRPr="00EA1CD2">
              <w:rPr>
                <w:rFonts w:eastAsia="Times New Roman"/>
                <w:spacing w:val="-2"/>
                <w:sz w:val="28"/>
                <w:szCs w:val="28"/>
              </w:rPr>
              <w:t>первичной</w:t>
            </w:r>
            <w:proofErr w:type="gramEnd"/>
            <w:r w:rsidRPr="00EA1CD2">
              <w:rPr>
                <w:rFonts w:eastAsia="Times New Roman"/>
                <w:spacing w:val="-2"/>
                <w:sz w:val="28"/>
                <w:szCs w:val="28"/>
              </w:rPr>
              <w:t xml:space="preserve"> инвалидизации</w:t>
            </w:r>
          </w:p>
          <w:p w:rsidR="00B2154B" w:rsidRPr="00EA1CD2" w:rsidRDefault="00B2154B" w:rsidP="00B2154B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154B" w:rsidRPr="00EA1CD2" w:rsidRDefault="00B2154B" w:rsidP="00B2154B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4"/>
                <w:sz w:val="28"/>
                <w:szCs w:val="28"/>
              </w:rPr>
              <w:t>2011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154B" w:rsidRPr="00EA1CD2" w:rsidRDefault="00B2154B" w:rsidP="00B2154B">
            <w:pPr>
              <w:pStyle w:val="a3"/>
              <w:ind w:firstLine="57"/>
              <w:jc w:val="both"/>
              <w:rPr>
                <w:sz w:val="28"/>
                <w:szCs w:val="28"/>
              </w:rPr>
            </w:pPr>
            <w:r w:rsidRPr="00EA1CD2">
              <w:rPr>
                <w:spacing w:val="-4"/>
                <w:sz w:val="28"/>
                <w:szCs w:val="28"/>
              </w:rPr>
              <w:t>2012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154B" w:rsidRPr="00EA1CD2" w:rsidRDefault="00B2154B" w:rsidP="00B2154B">
            <w:pPr>
              <w:pStyle w:val="a3"/>
              <w:ind w:firstLine="8"/>
              <w:jc w:val="both"/>
              <w:rPr>
                <w:sz w:val="28"/>
                <w:szCs w:val="28"/>
              </w:rPr>
            </w:pPr>
            <w:r w:rsidRPr="00EA1CD2">
              <w:rPr>
                <w:spacing w:val="-12"/>
                <w:sz w:val="28"/>
                <w:szCs w:val="28"/>
              </w:rPr>
              <w:t>201</w:t>
            </w:r>
            <w:r>
              <w:rPr>
                <w:spacing w:val="-12"/>
                <w:sz w:val="28"/>
                <w:szCs w:val="28"/>
              </w:rPr>
              <w:t>3</w:t>
            </w:r>
          </w:p>
        </w:tc>
      </w:tr>
      <w:tr w:rsidR="00B2154B" w:rsidRPr="00EA1CD2" w:rsidTr="00B2154B">
        <w:trPr>
          <w:trHeight w:hRule="exact" w:val="374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154B" w:rsidRPr="00EA1CD2" w:rsidRDefault="00B2154B" w:rsidP="00B2154B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rFonts w:eastAsia="Times New Roman"/>
                <w:spacing w:val="-5"/>
                <w:sz w:val="28"/>
                <w:szCs w:val="28"/>
              </w:rPr>
              <w:t>всего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154B" w:rsidRPr="00EA1CD2" w:rsidRDefault="00B2154B" w:rsidP="00B2154B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4"/>
                <w:sz w:val="28"/>
                <w:szCs w:val="28"/>
              </w:rPr>
              <w:t>42,2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154B" w:rsidRPr="00EA1CD2" w:rsidRDefault="00B2154B" w:rsidP="00B2154B">
            <w:pPr>
              <w:pStyle w:val="a3"/>
              <w:ind w:firstLine="57"/>
              <w:jc w:val="both"/>
              <w:rPr>
                <w:sz w:val="28"/>
                <w:szCs w:val="28"/>
              </w:rPr>
            </w:pPr>
            <w:r w:rsidRPr="00EA1CD2">
              <w:rPr>
                <w:spacing w:val="-4"/>
                <w:sz w:val="28"/>
                <w:szCs w:val="28"/>
              </w:rPr>
              <w:t>32,6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154B" w:rsidRPr="00EA1CD2" w:rsidRDefault="00B2154B" w:rsidP="00B2154B">
            <w:pPr>
              <w:pStyle w:val="a3"/>
              <w:ind w:firstLine="8"/>
              <w:jc w:val="both"/>
              <w:rPr>
                <w:sz w:val="28"/>
                <w:szCs w:val="28"/>
              </w:rPr>
            </w:pPr>
            <w:r w:rsidRPr="00EA1CD2">
              <w:rPr>
                <w:spacing w:val="-4"/>
                <w:sz w:val="28"/>
                <w:szCs w:val="28"/>
              </w:rPr>
              <w:t>43,9</w:t>
            </w:r>
          </w:p>
        </w:tc>
      </w:tr>
      <w:tr w:rsidR="00B2154B" w:rsidRPr="00EA1CD2" w:rsidTr="00B2154B">
        <w:trPr>
          <w:trHeight w:hRule="exact" w:val="374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154B" w:rsidRPr="00EA1CD2" w:rsidRDefault="00B2154B" w:rsidP="00B2154B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rFonts w:eastAsia="Times New Roman"/>
                <w:spacing w:val="-2"/>
                <w:sz w:val="28"/>
                <w:szCs w:val="28"/>
              </w:rPr>
              <w:t>В</w:t>
            </w:r>
            <w:r>
              <w:rPr>
                <w:rFonts w:eastAsia="Times New Roman"/>
                <w:spacing w:val="-2"/>
                <w:sz w:val="28"/>
                <w:szCs w:val="28"/>
              </w:rPr>
              <w:t xml:space="preserve"> </w:t>
            </w:r>
            <w:r w:rsidRPr="00EA1CD2">
              <w:rPr>
                <w:rFonts w:eastAsia="Times New Roman"/>
                <w:spacing w:val="-2"/>
                <w:sz w:val="28"/>
                <w:szCs w:val="28"/>
              </w:rPr>
              <w:t>трудоспособном возрасте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154B" w:rsidRPr="00EA1CD2" w:rsidRDefault="00B2154B" w:rsidP="00B2154B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4"/>
                <w:sz w:val="28"/>
                <w:szCs w:val="28"/>
              </w:rPr>
              <w:t>44,1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154B" w:rsidRPr="00EA1CD2" w:rsidRDefault="00B2154B" w:rsidP="00B2154B">
            <w:pPr>
              <w:pStyle w:val="a3"/>
              <w:ind w:firstLine="57"/>
              <w:jc w:val="both"/>
              <w:rPr>
                <w:sz w:val="28"/>
                <w:szCs w:val="28"/>
              </w:rPr>
            </w:pPr>
            <w:r w:rsidRPr="00EA1CD2">
              <w:rPr>
                <w:spacing w:val="-6"/>
                <w:sz w:val="28"/>
                <w:szCs w:val="28"/>
              </w:rPr>
              <w:t>36,8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154B" w:rsidRPr="00EA1CD2" w:rsidRDefault="00B2154B" w:rsidP="00B2154B">
            <w:pPr>
              <w:pStyle w:val="a3"/>
              <w:ind w:firstLine="8"/>
              <w:jc w:val="both"/>
              <w:rPr>
                <w:sz w:val="28"/>
                <w:szCs w:val="28"/>
              </w:rPr>
            </w:pPr>
            <w:r w:rsidRPr="00EA1CD2">
              <w:rPr>
                <w:spacing w:val="-4"/>
                <w:sz w:val="28"/>
                <w:szCs w:val="28"/>
              </w:rPr>
              <w:t>44,7</w:t>
            </w:r>
          </w:p>
        </w:tc>
      </w:tr>
      <w:tr w:rsidR="00B2154B" w:rsidRPr="00EA1CD2" w:rsidTr="00B2154B">
        <w:trPr>
          <w:trHeight w:hRule="exact" w:val="394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154B" w:rsidRPr="00EA1CD2" w:rsidRDefault="00B2154B" w:rsidP="00B2154B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rFonts w:eastAsia="Times New Roman"/>
                <w:spacing w:val="-2"/>
                <w:sz w:val="28"/>
                <w:szCs w:val="28"/>
              </w:rPr>
              <w:t>в детском возрасте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154B" w:rsidRPr="00EA1CD2" w:rsidRDefault="00B2154B" w:rsidP="00EA1CD2">
            <w:pPr>
              <w:pStyle w:val="a3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154B" w:rsidRPr="00EA1CD2" w:rsidRDefault="00B2154B" w:rsidP="00B2154B">
            <w:pPr>
              <w:pStyle w:val="a3"/>
              <w:ind w:firstLine="57"/>
              <w:jc w:val="both"/>
              <w:rPr>
                <w:sz w:val="28"/>
                <w:szCs w:val="28"/>
              </w:rPr>
            </w:pPr>
            <w:r w:rsidRPr="00EA1CD2">
              <w:rPr>
                <w:spacing w:val="-8"/>
                <w:sz w:val="28"/>
                <w:szCs w:val="28"/>
              </w:rPr>
              <w:t>27,1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154B" w:rsidRPr="00EA1CD2" w:rsidRDefault="00B2154B" w:rsidP="00B2154B">
            <w:pPr>
              <w:pStyle w:val="a3"/>
              <w:ind w:firstLine="8"/>
              <w:jc w:val="both"/>
              <w:rPr>
                <w:sz w:val="28"/>
                <w:szCs w:val="28"/>
              </w:rPr>
            </w:pPr>
            <w:r w:rsidRPr="00EA1CD2">
              <w:rPr>
                <w:sz w:val="28"/>
                <w:szCs w:val="28"/>
              </w:rPr>
              <w:t>27,4</w:t>
            </w:r>
          </w:p>
        </w:tc>
      </w:tr>
    </w:tbl>
    <w:p w:rsidR="00B2154B" w:rsidRDefault="00B2154B" w:rsidP="00EA1CD2">
      <w:pPr>
        <w:pStyle w:val="a3"/>
        <w:ind w:firstLine="709"/>
        <w:jc w:val="both"/>
        <w:rPr>
          <w:rFonts w:eastAsia="Times New Roman"/>
          <w:spacing w:val="-1"/>
          <w:sz w:val="28"/>
          <w:szCs w:val="28"/>
        </w:rPr>
      </w:pP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spacing w:val="-1"/>
          <w:sz w:val="28"/>
          <w:szCs w:val="28"/>
        </w:rPr>
        <w:t xml:space="preserve">Показатель первичного выхода на инвалидность в детском возрасте сохраняется на уровне </w:t>
      </w:r>
      <w:r w:rsidRPr="00EA1CD2">
        <w:rPr>
          <w:rFonts w:eastAsia="Times New Roman"/>
          <w:spacing w:val="6"/>
          <w:sz w:val="28"/>
          <w:szCs w:val="28"/>
        </w:rPr>
        <w:t xml:space="preserve">прошлого года. Уровень первичной инвалидизации в трудоспособном возрасте вырос и </w:t>
      </w:r>
      <w:r w:rsidRPr="00EA1CD2">
        <w:rPr>
          <w:rFonts w:eastAsia="Times New Roman"/>
          <w:spacing w:val="-3"/>
          <w:sz w:val="28"/>
          <w:szCs w:val="28"/>
        </w:rPr>
        <w:t>соответствует уровню 2011 года.</w:t>
      </w:r>
    </w:p>
    <w:p w:rsidR="004E638C" w:rsidRPr="00B2154B" w:rsidRDefault="003B2674" w:rsidP="00EA1CD2">
      <w:pPr>
        <w:pStyle w:val="a3"/>
        <w:ind w:firstLine="709"/>
        <w:jc w:val="both"/>
        <w:rPr>
          <w:b/>
          <w:sz w:val="28"/>
          <w:szCs w:val="28"/>
        </w:rPr>
      </w:pPr>
      <w:r w:rsidRPr="00B2154B">
        <w:rPr>
          <w:rFonts w:eastAsia="Times New Roman"/>
          <w:b/>
          <w:spacing w:val="-1"/>
          <w:sz w:val="28"/>
          <w:szCs w:val="28"/>
        </w:rPr>
        <w:t>Амбулаторно-поликлиническая помощь</w:t>
      </w: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spacing w:val="4"/>
          <w:sz w:val="28"/>
          <w:szCs w:val="28"/>
        </w:rPr>
        <w:t xml:space="preserve">Население района территориально разделено на 4 терапевтических участка и три </w:t>
      </w:r>
      <w:r w:rsidRPr="00EA1CD2">
        <w:rPr>
          <w:rFonts w:eastAsia="Times New Roman"/>
          <w:spacing w:val="-1"/>
          <w:sz w:val="28"/>
          <w:szCs w:val="28"/>
        </w:rPr>
        <w:t xml:space="preserve">педиатрических участка. В связи с увольнением двух участковых терапевтов взрослое население </w:t>
      </w:r>
      <w:r w:rsidRPr="00EA1CD2">
        <w:rPr>
          <w:rFonts w:eastAsia="Times New Roman"/>
          <w:sz w:val="28"/>
          <w:szCs w:val="28"/>
        </w:rPr>
        <w:t xml:space="preserve">района с 2013 года обслуживают два участковых терапевта и совместитель. Детское население </w:t>
      </w:r>
      <w:r w:rsidRPr="00EA1CD2">
        <w:rPr>
          <w:rFonts w:eastAsia="Times New Roman"/>
          <w:spacing w:val="-1"/>
          <w:sz w:val="28"/>
          <w:szCs w:val="28"/>
        </w:rPr>
        <w:t>района обслуживают два участковых педиатра.</w:t>
      </w:r>
    </w:p>
    <w:p w:rsidR="004E638C" w:rsidRPr="00221F99" w:rsidRDefault="003B2674" w:rsidP="00EA1CD2">
      <w:pPr>
        <w:pStyle w:val="a3"/>
        <w:ind w:firstLine="709"/>
        <w:jc w:val="both"/>
        <w:rPr>
          <w:b/>
          <w:sz w:val="28"/>
          <w:szCs w:val="28"/>
        </w:rPr>
      </w:pPr>
      <w:r w:rsidRPr="00221F99">
        <w:rPr>
          <w:rFonts w:eastAsia="Times New Roman"/>
          <w:b/>
          <w:iCs/>
          <w:spacing w:val="-5"/>
          <w:sz w:val="28"/>
          <w:szCs w:val="28"/>
        </w:rPr>
        <w:t>Укомплектованность участков на конец отчетного года:</w:t>
      </w: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sz w:val="28"/>
          <w:szCs w:val="28"/>
        </w:rPr>
        <w:t>-</w:t>
      </w:r>
      <w:r w:rsidRPr="00EA1CD2">
        <w:rPr>
          <w:rFonts w:eastAsia="Times New Roman"/>
          <w:sz w:val="28"/>
          <w:szCs w:val="28"/>
        </w:rPr>
        <w:t>педиатрические - 100%</w:t>
      </w: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spacing w:val="-1"/>
          <w:sz w:val="28"/>
          <w:szCs w:val="28"/>
        </w:rPr>
        <w:t>-</w:t>
      </w:r>
      <w:r w:rsidRPr="00EA1CD2">
        <w:rPr>
          <w:rFonts w:eastAsia="Times New Roman"/>
          <w:spacing w:val="-1"/>
          <w:sz w:val="28"/>
          <w:szCs w:val="28"/>
        </w:rPr>
        <w:t>терапевтические -100%.</w:t>
      </w: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spacing w:val="3"/>
          <w:sz w:val="28"/>
          <w:szCs w:val="28"/>
        </w:rPr>
        <w:t xml:space="preserve">Укомплектованность участков обеспечивается совместителями. Прием населения в </w:t>
      </w:r>
      <w:r w:rsidRPr="00EA1CD2">
        <w:rPr>
          <w:rFonts w:eastAsia="Times New Roman"/>
          <w:spacing w:val="-1"/>
          <w:sz w:val="28"/>
          <w:szCs w:val="28"/>
        </w:rPr>
        <w:t xml:space="preserve">поликлинике ЦРБ проводится с учетом движения маршрутных автобусов: прием участковыми </w:t>
      </w:r>
      <w:r w:rsidRPr="00EA1CD2">
        <w:rPr>
          <w:rFonts w:eastAsia="Times New Roman"/>
          <w:spacing w:val="-2"/>
          <w:sz w:val="28"/>
          <w:szCs w:val="28"/>
        </w:rPr>
        <w:t xml:space="preserve">терапевтами проводится в первой половине дня, участковыми педиатрами проводится и в первой и </w:t>
      </w:r>
      <w:r w:rsidRPr="00EA1CD2">
        <w:rPr>
          <w:rFonts w:eastAsia="Times New Roman"/>
          <w:spacing w:val="-1"/>
          <w:sz w:val="28"/>
          <w:szCs w:val="28"/>
        </w:rPr>
        <w:t>во второй половине дня.</w:t>
      </w: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spacing w:val="2"/>
          <w:sz w:val="28"/>
          <w:szCs w:val="28"/>
        </w:rPr>
        <w:t xml:space="preserve">Несмотря на то, что кабинеты специалистов участковой службы телефонизированы и </w:t>
      </w:r>
      <w:r w:rsidRPr="00EA1CD2">
        <w:rPr>
          <w:rFonts w:eastAsia="Times New Roman"/>
          <w:spacing w:val="-1"/>
          <w:sz w:val="28"/>
          <w:szCs w:val="28"/>
        </w:rPr>
        <w:t xml:space="preserve">оснащены персональными компьютерами, отсутствие информационной сети затрудняет работу специалистов и ограничивает их мобильность. Работа электронной регистратуры в ограниченном </w:t>
      </w:r>
      <w:r w:rsidRPr="00EA1CD2">
        <w:rPr>
          <w:rFonts w:eastAsia="Times New Roman"/>
          <w:spacing w:val="-2"/>
          <w:sz w:val="28"/>
          <w:szCs w:val="28"/>
        </w:rPr>
        <w:t xml:space="preserve">режиме, разбросанность кабинетов в связи с проведением реконструкции стационара и временным </w:t>
      </w:r>
      <w:r w:rsidRPr="00EA1CD2">
        <w:rPr>
          <w:rFonts w:eastAsia="Times New Roman"/>
          <w:spacing w:val="5"/>
          <w:sz w:val="28"/>
          <w:szCs w:val="28"/>
        </w:rPr>
        <w:t xml:space="preserve">размещением хирургического и терапевтического отделения в новом здании поликлиники, </w:t>
      </w:r>
      <w:r w:rsidRPr="00EA1CD2">
        <w:rPr>
          <w:rFonts w:eastAsia="Times New Roman"/>
          <w:sz w:val="28"/>
          <w:szCs w:val="28"/>
        </w:rPr>
        <w:t>нередко вызывали негатив со стороны пациентов, на организацию медицинского обслуживания.</w:t>
      </w: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spacing w:val="-1"/>
          <w:sz w:val="28"/>
          <w:szCs w:val="28"/>
        </w:rPr>
        <w:t xml:space="preserve">К узким специалистам пациенты направляются, при наличии показаний, специалистами </w:t>
      </w:r>
      <w:r w:rsidRPr="00EA1CD2">
        <w:rPr>
          <w:rFonts w:eastAsia="Times New Roman"/>
          <w:spacing w:val="4"/>
          <w:sz w:val="28"/>
          <w:szCs w:val="28"/>
        </w:rPr>
        <w:t xml:space="preserve">участковой службы или обращаются самостоятельно. Очередность к узким специалистам в </w:t>
      </w:r>
      <w:r w:rsidRPr="00EA1CD2">
        <w:rPr>
          <w:rFonts w:eastAsia="Times New Roman"/>
          <w:spacing w:val="-1"/>
          <w:sz w:val="28"/>
          <w:szCs w:val="28"/>
        </w:rPr>
        <w:t>среднем составляет 1 день.</w:t>
      </w: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proofErr w:type="spellStart"/>
      <w:r w:rsidRPr="00EA1CD2">
        <w:rPr>
          <w:rFonts w:eastAsia="Times New Roman"/>
          <w:spacing w:val="3"/>
          <w:sz w:val="28"/>
          <w:szCs w:val="28"/>
        </w:rPr>
        <w:t>Параклинические</w:t>
      </w:r>
      <w:proofErr w:type="spellEnd"/>
      <w:r w:rsidRPr="00EA1CD2">
        <w:rPr>
          <w:rFonts w:eastAsia="Times New Roman"/>
          <w:spacing w:val="3"/>
          <w:sz w:val="28"/>
          <w:szCs w:val="28"/>
        </w:rPr>
        <w:t xml:space="preserve"> исследования населению проводились в плановом порядке в рабочие </w:t>
      </w:r>
      <w:r w:rsidRPr="00EA1CD2">
        <w:rPr>
          <w:rFonts w:eastAsia="Times New Roman"/>
          <w:spacing w:val="5"/>
          <w:sz w:val="28"/>
          <w:szCs w:val="28"/>
        </w:rPr>
        <w:t xml:space="preserve">часы и в объеме экстренной помощи круглосуточно. При необходимости лабораторного </w:t>
      </w:r>
      <w:r w:rsidRPr="00EA1CD2">
        <w:rPr>
          <w:rFonts w:eastAsia="Times New Roman"/>
          <w:spacing w:val="-1"/>
          <w:sz w:val="28"/>
          <w:szCs w:val="28"/>
        </w:rPr>
        <w:t xml:space="preserve">обследования пациентов на дому, организовывались выезда клинического лаборанта, для забора </w:t>
      </w:r>
      <w:r w:rsidRPr="00EA1CD2">
        <w:rPr>
          <w:rFonts w:eastAsia="Times New Roman"/>
          <w:spacing w:val="13"/>
          <w:sz w:val="28"/>
          <w:szCs w:val="28"/>
        </w:rPr>
        <w:t xml:space="preserve">биологического материала на исследование. Соответствующий режим работы в </w:t>
      </w:r>
      <w:r w:rsidRPr="00EA1CD2">
        <w:rPr>
          <w:rFonts w:eastAsia="Times New Roman"/>
          <w:spacing w:val="2"/>
          <w:sz w:val="28"/>
          <w:szCs w:val="28"/>
        </w:rPr>
        <w:t xml:space="preserve">рентгенологическом кабинете и ЭКГ кабинете. При наличии показаний, пациентам на дому так </w:t>
      </w:r>
      <w:r w:rsidRPr="00EA1CD2">
        <w:rPr>
          <w:rFonts w:eastAsia="Times New Roman"/>
          <w:spacing w:val="-1"/>
          <w:sz w:val="28"/>
          <w:szCs w:val="28"/>
        </w:rPr>
        <w:t>же проводится ЭКГ обследование.</w:t>
      </w: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spacing w:val="7"/>
          <w:sz w:val="28"/>
          <w:szCs w:val="28"/>
        </w:rPr>
        <w:t xml:space="preserve">ФЛГ кабинет осуществляет осмотры в течение всего рабочего дня. В 2013 году </w:t>
      </w:r>
      <w:r w:rsidRPr="00EA1CD2">
        <w:rPr>
          <w:rFonts w:eastAsia="Times New Roman"/>
          <w:spacing w:val="2"/>
          <w:sz w:val="28"/>
          <w:szCs w:val="28"/>
        </w:rPr>
        <w:t xml:space="preserve">дополнительно было организовано флюорографическое обследование населения сел выездной </w:t>
      </w:r>
      <w:r w:rsidRPr="00EA1CD2">
        <w:rPr>
          <w:rFonts w:eastAsia="Times New Roman"/>
          <w:spacing w:val="-1"/>
          <w:sz w:val="28"/>
          <w:szCs w:val="28"/>
        </w:rPr>
        <w:t>ФЛГ установкой, так как длительное время аппарат не работал по техническим причинам.</w:t>
      </w: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spacing w:val="5"/>
          <w:sz w:val="28"/>
          <w:szCs w:val="28"/>
        </w:rPr>
        <w:t xml:space="preserve">ФГДС - диагностика проводилась врачом - хирургом, прошедшим специализацию по </w:t>
      </w:r>
      <w:r w:rsidRPr="00EA1CD2">
        <w:rPr>
          <w:rFonts w:eastAsia="Times New Roman"/>
          <w:sz w:val="28"/>
          <w:szCs w:val="28"/>
        </w:rPr>
        <w:t>ФГДС. При наличии экстренных показаний обследование проводилось в любое время суток.</w:t>
      </w: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spacing w:val="5"/>
          <w:sz w:val="28"/>
          <w:szCs w:val="28"/>
        </w:rPr>
        <w:t xml:space="preserve">УЗИ диагностика проводилась по скользящему графику, педиатром, прошедшим </w:t>
      </w:r>
      <w:r w:rsidRPr="00EA1CD2">
        <w:rPr>
          <w:rFonts w:eastAsia="Times New Roman"/>
          <w:spacing w:val="2"/>
          <w:sz w:val="28"/>
          <w:szCs w:val="28"/>
        </w:rPr>
        <w:t>специализацию   по   ультразвуковому   исследованию.   Нагрузка   на   УЗИ   кабинет   высокая,</w:t>
      </w:r>
      <w:r w:rsidR="00221F99">
        <w:rPr>
          <w:rFonts w:eastAsia="Times New Roman"/>
          <w:spacing w:val="2"/>
          <w:sz w:val="28"/>
          <w:szCs w:val="28"/>
        </w:rPr>
        <w:t xml:space="preserve"> </w:t>
      </w:r>
      <w:r w:rsidR="00221F99">
        <w:rPr>
          <w:rFonts w:eastAsia="Times New Roman"/>
          <w:spacing w:val="5"/>
          <w:sz w:val="28"/>
          <w:szCs w:val="28"/>
        </w:rPr>
        <w:t>с</w:t>
      </w:r>
      <w:r w:rsidRPr="00EA1CD2">
        <w:rPr>
          <w:rFonts w:eastAsia="Times New Roman"/>
          <w:spacing w:val="5"/>
          <w:sz w:val="28"/>
          <w:szCs w:val="28"/>
        </w:rPr>
        <w:t xml:space="preserve">овместитель выполняющий </w:t>
      </w:r>
      <w:r w:rsidRPr="00EA1CD2">
        <w:rPr>
          <w:rFonts w:eastAsia="Times New Roman"/>
          <w:spacing w:val="5"/>
          <w:sz w:val="28"/>
          <w:szCs w:val="28"/>
        </w:rPr>
        <w:lastRenderedPageBreak/>
        <w:t xml:space="preserve">диагностику,     ограничен во времени,  в результате  чего  время </w:t>
      </w:r>
      <w:r w:rsidRPr="00EA1CD2">
        <w:rPr>
          <w:rFonts w:eastAsia="Times New Roman"/>
          <w:spacing w:val="-1"/>
          <w:sz w:val="28"/>
          <w:szCs w:val="28"/>
        </w:rPr>
        <w:t>ожидания планового обследования пациентов увеличивается.</w:t>
      </w: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spacing w:val="-1"/>
          <w:sz w:val="28"/>
          <w:szCs w:val="28"/>
        </w:rPr>
        <w:t>Количество посещений на одного жителя увеличилось и соответствует плановому показателю.</w:t>
      </w: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sz w:val="28"/>
          <w:szCs w:val="28"/>
        </w:rPr>
        <w:t>Количество посещений на дому специалистами поликлиники снизилось и соответствует уровню</w:t>
      </w:r>
      <w:r w:rsidR="00221F99">
        <w:rPr>
          <w:rFonts w:eastAsia="Times New Roman"/>
          <w:sz w:val="28"/>
          <w:szCs w:val="28"/>
        </w:rPr>
        <w:t xml:space="preserve"> </w:t>
      </w:r>
      <w:r w:rsidRPr="00EA1CD2">
        <w:rPr>
          <w:spacing w:val="-10"/>
          <w:sz w:val="28"/>
          <w:szCs w:val="28"/>
        </w:rPr>
        <w:t xml:space="preserve">2011 </w:t>
      </w:r>
      <w:r w:rsidRPr="00EA1CD2">
        <w:rPr>
          <w:rFonts w:eastAsia="Times New Roman"/>
          <w:spacing w:val="-10"/>
          <w:sz w:val="28"/>
          <w:szCs w:val="28"/>
        </w:rPr>
        <w:t>года.</w:t>
      </w: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sz w:val="28"/>
          <w:szCs w:val="28"/>
        </w:rPr>
        <w:t>Удельный вес посещений с профилактической целью по всем специальностям стал выше и</w:t>
      </w:r>
      <w:r w:rsidR="00221F99">
        <w:rPr>
          <w:rFonts w:eastAsia="Times New Roman"/>
          <w:sz w:val="28"/>
          <w:szCs w:val="28"/>
        </w:rPr>
        <w:t xml:space="preserve"> </w:t>
      </w:r>
      <w:r w:rsidRPr="00EA1CD2">
        <w:rPr>
          <w:rFonts w:eastAsia="Times New Roman"/>
          <w:sz w:val="28"/>
          <w:szCs w:val="28"/>
        </w:rPr>
        <w:t>составляет от всех посещений - 57,7%. (в 2012году профилактические посещения составили</w:t>
      </w:r>
      <w:r w:rsidR="00221F99">
        <w:rPr>
          <w:rFonts w:eastAsia="Times New Roman"/>
          <w:sz w:val="28"/>
          <w:szCs w:val="28"/>
        </w:rPr>
        <w:t xml:space="preserve"> </w:t>
      </w:r>
      <w:r w:rsidRPr="00EA1CD2">
        <w:rPr>
          <w:spacing w:val="-4"/>
          <w:sz w:val="28"/>
          <w:szCs w:val="28"/>
        </w:rPr>
        <w:t>53,7%.).</w:t>
      </w: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sz w:val="28"/>
          <w:szCs w:val="28"/>
        </w:rPr>
        <w:t xml:space="preserve">Число посещений на дому составляет 0,3 на одного жителя (в 2012г- 0,4 посещений). Снижение показателя связано с дефицитом специалистов участковой службы с одной стороны, так и с </w:t>
      </w:r>
      <w:r w:rsidRPr="00EA1CD2">
        <w:rPr>
          <w:rFonts w:eastAsia="Times New Roman"/>
          <w:spacing w:val="-1"/>
          <w:sz w:val="28"/>
          <w:szCs w:val="28"/>
        </w:rPr>
        <w:t>низкой функцией работы стационара на дому.</w:t>
      </w:r>
    </w:p>
    <w:p w:rsidR="004E638C" w:rsidRDefault="003B2674" w:rsidP="00EA1CD2">
      <w:pPr>
        <w:pStyle w:val="a3"/>
        <w:ind w:firstLine="709"/>
        <w:jc w:val="both"/>
        <w:rPr>
          <w:rFonts w:eastAsia="Times New Roman"/>
          <w:sz w:val="28"/>
          <w:szCs w:val="28"/>
        </w:rPr>
      </w:pPr>
      <w:r w:rsidRPr="00EA1CD2">
        <w:rPr>
          <w:rFonts w:eastAsia="Times New Roman"/>
          <w:spacing w:val="-1"/>
          <w:sz w:val="28"/>
          <w:szCs w:val="28"/>
        </w:rPr>
        <w:t xml:space="preserve">Процент охвата профилактическими осмотрами на уровне 2012года, соответствует плановому показателю. Процент охвата флюорографическим осмотром снизился по техническим причинам </w:t>
      </w:r>
      <w:r w:rsidRPr="00EA1CD2">
        <w:rPr>
          <w:rFonts w:eastAsia="Times New Roman"/>
          <w:sz w:val="28"/>
          <w:szCs w:val="28"/>
        </w:rPr>
        <w:t>(установка ФЛГ аппарата в новом здании) и составляет 47,4%. Всеобщая диспансеризация определенных групп, взросло</w:t>
      </w:r>
      <w:r w:rsidR="00221F99">
        <w:rPr>
          <w:rFonts w:eastAsia="Times New Roman"/>
          <w:sz w:val="28"/>
          <w:szCs w:val="28"/>
        </w:rPr>
        <w:t>го населения выполнена на 45,4%.</w:t>
      </w:r>
    </w:p>
    <w:p w:rsidR="00221F99" w:rsidRPr="00EA1CD2" w:rsidRDefault="00221F99" w:rsidP="00EA1CD2">
      <w:pPr>
        <w:pStyle w:val="a3"/>
        <w:ind w:firstLine="709"/>
        <w:jc w:val="both"/>
        <w:rPr>
          <w:sz w:val="28"/>
          <w:szCs w:val="28"/>
        </w:rPr>
      </w:pPr>
    </w:p>
    <w:p w:rsidR="004E638C" w:rsidRPr="00221F99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221F99">
        <w:rPr>
          <w:rFonts w:eastAsia="Times New Roman"/>
          <w:b/>
          <w:bCs/>
          <w:spacing w:val="-3"/>
          <w:sz w:val="28"/>
          <w:szCs w:val="28"/>
        </w:rPr>
        <w:t>Охват профилактическими осмотрами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53"/>
        <w:gridCol w:w="1690"/>
        <w:gridCol w:w="1690"/>
        <w:gridCol w:w="1718"/>
      </w:tblGrid>
      <w:tr w:rsidR="004E638C" w:rsidRPr="00EA1CD2" w:rsidTr="008646E3">
        <w:trPr>
          <w:trHeight w:hRule="exact" w:val="278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4E638C" w:rsidP="00221F99">
            <w:pPr>
              <w:pStyle w:val="a3"/>
              <w:ind w:firstLine="102"/>
              <w:jc w:val="both"/>
              <w:rPr>
                <w:sz w:val="28"/>
                <w:szCs w:val="28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8646E3">
            <w:pPr>
              <w:pStyle w:val="a3"/>
              <w:jc w:val="center"/>
              <w:rPr>
                <w:sz w:val="28"/>
                <w:szCs w:val="28"/>
              </w:rPr>
            </w:pPr>
            <w:r w:rsidRPr="00EA1CD2">
              <w:rPr>
                <w:b/>
                <w:bCs/>
                <w:spacing w:val="-2"/>
                <w:sz w:val="28"/>
                <w:szCs w:val="28"/>
              </w:rPr>
              <w:t>2011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8646E3">
            <w:pPr>
              <w:pStyle w:val="a3"/>
              <w:ind w:firstLine="113"/>
              <w:jc w:val="center"/>
              <w:rPr>
                <w:sz w:val="28"/>
                <w:szCs w:val="28"/>
              </w:rPr>
            </w:pPr>
            <w:r w:rsidRPr="00EA1CD2">
              <w:rPr>
                <w:b/>
                <w:bCs/>
                <w:spacing w:val="-4"/>
                <w:sz w:val="28"/>
                <w:szCs w:val="28"/>
              </w:rPr>
              <w:t>2012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8646E3">
            <w:pPr>
              <w:pStyle w:val="a3"/>
              <w:ind w:firstLine="113"/>
              <w:jc w:val="center"/>
              <w:rPr>
                <w:sz w:val="28"/>
                <w:szCs w:val="28"/>
              </w:rPr>
            </w:pPr>
            <w:r w:rsidRPr="00EA1CD2">
              <w:rPr>
                <w:b/>
                <w:bCs/>
                <w:spacing w:val="4"/>
                <w:sz w:val="28"/>
                <w:szCs w:val="28"/>
              </w:rPr>
              <w:t>2</w:t>
            </w:r>
            <w:r w:rsidR="008646E3">
              <w:rPr>
                <w:b/>
                <w:bCs/>
                <w:spacing w:val="4"/>
                <w:sz w:val="28"/>
                <w:szCs w:val="28"/>
              </w:rPr>
              <w:t>013</w:t>
            </w:r>
          </w:p>
        </w:tc>
      </w:tr>
      <w:tr w:rsidR="004E638C" w:rsidRPr="00EA1CD2" w:rsidTr="008646E3">
        <w:trPr>
          <w:trHeight w:hRule="exact" w:val="758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8646E3">
            <w:pPr>
              <w:pStyle w:val="a3"/>
              <w:ind w:firstLine="102"/>
              <w:rPr>
                <w:sz w:val="28"/>
                <w:szCs w:val="28"/>
              </w:rPr>
            </w:pPr>
            <w:r w:rsidRPr="00EA1CD2">
              <w:rPr>
                <w:rFonts w:eastAsia="Times New Roman"/>
                <w:spacing w:val="-1"/>
                <w:sz w:val="28"/>
                <w:szCs w:val="28"/>
              </w:rPr>
              <w:t xml:space="preserve">Охват проф. </w:t>
            </w:r>
            <w:r w:rsidR="008646E3">
              <w:rPr>
                <w:rFonts w:eastAsia="Times New Roman"/>
                <w:sz w:val="28"/>
                <w:szCs w:val="28"/>
              </w:rPr>
              <w:t>о</w:t>
            </w:r>
            <w:r w:rsidRPr="00EA1CD2">
              <w:rPr>
                <w:rFonts w:eastAsia="Times New Roman"/>
                <w:sz w:val="28"/>
                <w:szCs w:val="28"/>
              </w:rPr>
              <w:t xml:space="preserve">смотрами детского </w:t>
            </w:r>
            <w:r w:rsidRPr="00EA1CD2">
              <w:rPr>
                <w:rFonts w:eastAsia="Times New Roman"/>
                <w:spacing w:val="-2"/>
                <w:sz w:val="28"/>
                <w:szCs w:val="28"/>
              </w:rPr>
              <w:t>населения и подростков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8646E3">
            <w:pPr>
              <w:pStyle w:val="a3"/>
              <w:jc w:val="center"/>
              <w:rPr>
                <w:sz w:val="28"/>
                <w:szCs w:val="28"/>
              </w:rPr>
            </w:pPr>
            <w:r w:rsidRPr="00EA1CD2">
              <w:rPr>
                <w:spacing w:val="-4"/>
                <w:sz w:val="28"/>
                <w:szCs w:val="28"/>
              </w:rPr>
              <w:t>98,7%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8646E3">
            <w:pPr>
              <w:pStyle w:val="a3"/>
              <w:ind w:firstLine="113"/>
              <w:jc w:val="center"/>
              <w:rPr>
                <w:sz w:val="28"/>
                <w:szCs w:val="28"/>
              </w:rPr>
            </w:pPr>
            <w:r w:rsidRPr="00EA1CD2">
              <w:rPr>
                <w:spacing w:val="-13"/>
                <w:sz w:val="28"/>
                <w:szCs w:val="28"/>
              </w:rPr>
              <w:t>100%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8646E3">
            <w:pPr>
              <w:pStyle w:val="a3"/>
              <w:ind w:firstLine="113"/>
              <w:jc w:val="center"/>
              <w:rPr>
                <w:sz w:val="28"/>
                <w:szCs w:val="28"/>
              </w:rPr>
            </w:pPr>
            <w:r w:rsidRPr="00EA1CD2">
              <w:rPr>
                <w:sz w:val="28"/>
                <w:szCs w:val="28"/>
              </w:rPr>
              <w:t>87%</w:t>
            </w:r>
          </w:p>
        </w:tc>
      </w:tr>
      <w:tr w:rsidR="004E638C" w:rsidRPr="00EA1CD2" w:rsidTr="008646E3">
        <w:trPr>
          <w:trHeight w:hRule="exact" w:val="1018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8646E3">
            <w:pPr>
              <w:pStyle w:val="a3"/>
              <w:ind w:firstLine="102"/>
              <w:rPr>
                <w:sz w:val="28"/>
                <w:szCs w:val="28"/>
              </w:rPr>
            </w:pPr>
            <w:r w:rsidRPr="00EA1CD2">
              <w:rPr>
                <w:rFonts w:eastAsia="Times New Roman"/>
                <w:spacing w:val="-2"/>
                <w:sz w:val="28"/>
                <w:szCs w:val="28"/>
              </w:rPr>
              <w:t>Охват</w:t>
            </w:r>
            <w:r w:rsidR="008646E3">
              <w:rPr>
                <w:rFonts w:eastAsia="Times New Roman"/>
                <w:spacing w:val="-2"/>
                <w:sz w:val="28"/>
                <w:szCs w:val="28"/>
              </w:rPr>
              <w:t xml:space="preserve"> </w:t>
            </w:r>
            <w:r w:rsidRPr="00EA1CD2">
              <w:rPr>
                <w:rFonts w:eastAsia="Times New Roman"/>
                <w:spacing w:val="-1"/>
                <w:sz w:val="28"/>
                <w:szCs w:val="28"/>
              </w:rPr>
              <w:t>проф</w:t>
            </w:r>
            <w:r w:rsidR="008646E3">
              <w:rPr>
                <w:rFonts w:eastAsia="Times New Roman"/>
                <w:spacing w:val="-1"/>
                <w:sz w:val="28"/>
                <w:szCs w:val="28"/>
              </w:rPr>
              <w:t>.</w:t>
            </w:r>
            <w:r w:rsidRPr="00EA1CD2">
              <w:rPr>
                <w:rFonts w:eastAsia="Times New Roman"/>
                <w:spacing w:val="-1"/>
                <w:sz w:val="28"/>
                <w:szCs w:val="28"/>
              </w:rPr>
              <w:t xml:space="preserve"> </w:t>
            </w:r>
            <w:r w:rsidRPr="00EA1CD2">
              <w:rPr>
                <w:rFonts w:eastAsia="Times New Roman"/>
                <w:spacing w:val="-2"/>
                <w:sz w:val="28"/>
                <w:szCs w:val="28"/>
              </w:rPr>
              <w:t>осмотрами взрослого населения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8646E3">
            <w:pPr>
              <w:pStyle w:val="a3"/>
              <w:jc w:val="center"/>
              <w:rPr>
                <w:sz w:val="28"/>
                <w:szCs w:val="28"/>
              </w:rPr>
            </w:pPr>
            <w:r w:rsidRPr="00EA1CD2">
              <w:rPr>
                <w:spacing w:val="-6"/>
                <w:sz w:val="28"/>
                <w:szCs w:val="28"/>
              </w:rPr>
              <w:t>83,3%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8646E3">
            <w:pPr>
              <w:pStyle w:val="a3"/>
              <w:ind w:firstLine="113"/>
              <w:jc w:val="center"/>
              <w:rPr>
                <w:sz w:val="28"/>
                <w:szCs w:val="28"/>
              </w:rPr>
            </w:pPr>
            <w:r w:rsidRPr="00EA1CD2">
              <w:rPr>
                <w:spacing w:val="-4"/>
                <w:sz w:val="28"/>
                <w:szCs w:val="28"/>
              </w:rPr>
              <w:t>94,6%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8646E3">
            <w:pPr>
              <w:pStyle w:val="a3"/>
              <w:ind w:firstLine="113"/>
              <w:jc w:val="center"/>
              <w:rPr>
                <w:sz w:val="28"/>
                <w:szCs w:val="28"/>
              </w:rPr>
            </w:pPr>
            <w:r w:rsidRPr="00EA1CD2">
              <w:rPr>
                <w:spacing w:val="6"/>
                <w:sz w:val="28"/>
                <w:szCs w:val="28"/>
              </w:rPr>
              <w:t>94,6</w:t>
            </w:r>
            <w:proofErr w:type="gramStart"/>
            <w:r w:rsidRPr="00EA1CD2">
              <w:rPr>
                <w:spacing w:val="6"/>
                <w:sz w:val="28"/>
                <w:szCs w:val="28"/>
              </w:rPr>
              <w:t xml:space="preserve">% </w:t>
            </w:r>
            <w:r w:rsidRPr="00EA1CD2">
              <w:rPr>
                <w:rFonts w:eastAsia="Times New Roman"/>
                <w:spacing w:val="-2"/>
                <w:sz w:val="28"/>
                <w:szCs w:val="28"/>
              </w:rPr>
              <w:t>П</w:t>
            </w:r>
            <w:proofErr w:type="gramEnd"/>
            <w:r w:rsidRPr="00EA1CD2">
              <w:rPr>
                <w:rFonts w:eastAsia="Times New Roman"/>
                <w:spacing w:val="-2"/>
                <w:sz w:val="28"/>
                <w:szCs w:val="28"/>
              </w:rPr>
              <w:t xml:space="preserve">о районам-95,3, </w:t>
            </w:r>
            <w:r w:rsidR="008646E3">
              <w:rPr>
                <w:rFonts w:eastAsia="Times New Roman"/>
                <w:spacing w:val="-2"/>
                <w:sz w:val="28"/>
                <w:szCs w:val="28"/>
              </w:rPr>
              <w:t>о</w:t>
            </w:r>
            <w:r w:rsidRPr="00EA1CD2">
              <w:rPr>
                <w:rFonts w:eastAsia="Times New Roman"/>
                <w:spacing w:val="-2"/>
                <w:sz w:val="28"/>
                <w:szCs w:val="28"/>
              </w:rPr>
              <w:t>бласть-96,5</w:t>
            </w:r>
          </w:p>
        </w:tc>
      </w:tr>
      <w:tr w:rsidR="004E638C" w:rsidRPr="00EA1CD2" w:rsidTr="008646E3">
        <w:trPr>
          <w:trHeight w:hRule="exact" w:val="1008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8646E3">
            <w:pPr>
              <w:pStyle w:val="a3"/>
              <w:ind w:firstLine="102"/>
              <w:rPr>
                <w:sz w:val="28"/>
                <w:szCs w:val="28"/>
              </w:rPr>
            </w:pPr>
            <w:r w:rsidRPr="00EA1CD2">
              <w:rPr>
                <w:rFonts w:eastAsia="Times New Roman"/>
                <w:sz w:val="28"/>
                <w:szCs w:val="28"/>
              </w:rPr>
              <w:t xml:space="preserve">Охват осмотрами с </w:t>
            </w:r>
            <w:r w:rsidRPr="00EA1CD2">
              <w:rPr>
                <w:rFonts w:eastAsia="Times New Roman"/>
                <w:spacing w:val="-3"/>
                <w:sz w:val="28"/>
                <w:szCs w:val="28"/>
              </w:rPr>
              <w:t xml:space="preserve">целью выявления на ТВ </w:t>
            </w:r>
            <w:r w:rsidRPr="00EA1CD2">
              <w:rPr>
                <w:rFonts w:eastAsia="Times New Roman"/>
                <w:spacing w:val="-2"/>
                <w:sz w:val="28"/>
                <w:szCs w:val="28"/>
              </w:rPr>
              <w:t>(ФЛГ)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8646E3">
            <w:pPr>
              <w:pStyle w:val="a3"/>
              <w:jc w:val="center"/>
              <w:rPr>
                <w:sz w:val="28"/>
                <w:szCs w:val="28"/>
              </w:rPr>
            </w:pPr>
            <w:r w:rsidRPr="00EA1CD2">
              <w:rPr>
                <w:spacing w:val="-6"/>
                <w:sz w:val="28"/>
                <w:szCs w:val="28"/>
              </w:rPr>
              <w:t>64,2%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8646E3">
            <w:pPr>
              <w:pStyle w:val="a3"/>
              <w:ind w:firstLine="113"/>
              <w:jc w:val="center"/>
              <w:rPr>
                <w:sz w:val="28"/>
                <w:szCs w:val="28"/>
              </w:rPr>
            </w:pPr>
            <w:r w:rsidRPr="00EA1CD2">
              <w:rPr>
                <w:sz w:val="28"/>
                <w:szCs w:val="28"/>
              </w:rPr>
              <w:t>82%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8646E3">
            <w:pPr>
              <w:pStyle w:val="a3"/>
              <w:ind w:firstLine="113"/>
              <w:jc w:val="center"/>
              <w:rPr>
                <w:sz w:val="28"/>
                <w:szCs w:val="28"/>
              </w:rPr>
            </w:pPr>
            <w:r w:rsidRPr="00EA1CD2">
              <w:rPr>
                <w:spacing w:val="-4"/>
                <w:sz w:val="28"/>
                <w:szCs w:val="28"/>
              </w:rPr>
              <w:t>47,4%</w:t>
            </w:r>
          </w:p>
        </w:tc>
      </w:tr>
      <w:tr w:rsidR="004E638C" w:rsidRPr="00EA1CD2" w:rsidTr="008646E3">
        <w:trPr>
          <w:trHeight w:hRule="exact" w:val="1296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8646E3">
            <w:pPr>
              <w:pStyle w:val="a3"/>
              <w:ind w:firstLine="102"/>
              <w:rPr>
                <w:sz w:val="28"/>
                <w:szCs w:val="28"/>
              </w:rPr>
            </w:pPr>
            <w:r w:rsidRPr="00EA1CD2">
              <w:rPr>
                <w:rFonts w:eastAsia="Times New Roman"/>
                <w:spacing w:val="-1"/>
                <w:sz w:val="28"/>
                <w:szCs w:val="28"/>
              </w:rPr>
              <w:t xml:space="preserve">Охват всеобщей диспансеризацией </w:t>
            </w:r>
            <w:r w:rsidRPr="00EA1CD2">
              <w:rPr>
                <w:rFonts w:eastAsia="Times New Roman"/>
                <w:spacing w:val="-3"/>
                <w:sz w:val="28"/>
                <w:szCs w:val="28"/>
              </w:rPr>
              <w:t>взрослого населения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8646E3" w:rsidP="008646E3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8646E3" w:rsidP="00EA1CD2">
            <w:pPr>
              <w:pStyle w:val="a3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8646E3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6"/>
                <w:sz w:val="28"/>
                <w:szCs w:val="28"/>
              </w:rPr>
              <w:t>45,4%</w:t>
            </w:r>
          </w:p>
        </w:tc>
      </w:tr>
    </w:tbl>
    <w:p w:rsidR="008646E3" w:rsidRDefault="008646E3" w:rsidP="00EA1CD2">
      <w:pPr>
        <w:pStyle w:val="a3"/>
        <w:ind w:firstLine="709"/>
        <w:jc w:val="both"/>
        <w:rPr>
          <w:rFonts w:eastAsia="Times New Roman"/>
          <w:spacing w:val="2"/>
          <w:sz w:val="28"/>
          <w:szCs w:val="28"/>
        </w:rPr>
      </w:pP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spacing w:val="2"/>
          <w:sz w:val="28"/>
          <w:szCs w:val="28"/>
        </w:rPr>
        <w:t xml:space="preserve">План профилактических прививок выполнен на 99,2%,   </w:t>
      </w:r>
      <w:proofErr w:type="spellStart"/>
      <w:r w:rsidR="009B048C">
        <w:rPr>
          <w:rFonts w:eastAsia="Times New Roman"/>
          <w:spacing w:val="2"/>
          <w:sz w:val="28"/>
          <w:szCs w:val="28"/>
        </w:rPr>
        <w:t>т</w:t>
      </w:r>
      <w:r w:rsidRPr="00EA1CD2">
        <w:rPr>
          <w:rFonts w:eastAsia="Times New Roman"/>
          <w:spacing w:val="2"/>
          <w:sz w:val="28"/>
          <w:szCs w:val="28"/>
        </w:rPr>
        <w:t>уберкулинодиагностика</w:t>
      </w:r>
      <w:proofErr w:type="spellEnd"/>
      <w:r w:rsidRPr="00EA1CD2">
        <w:rPr>
          <w:rFonts w:eastAsia="Times New Roman"/>
          <w:spacing w:val="2"/>
          <w:sz w:val="28"/>
          <w:szCs w:val="28"/>
        </w:rPr>
        <w:t xml:space="preserve"> </w:t>
      </w:r>
      <w:proofErr w:type="gramStart"/>
      <w:r w:rsidRPr="00EA1CD2">
        <w:rPr>
          <w:rFonts w:eastAsia="Times New Roman"/>
          <w:spacing w:val="2"/>
          <w:sz w:val="28"/>
          <w:szCs w:val="28"/>
        </w:rPr>
        <w:t>выполнена</w:t>
      </w:r>
      <w:proofErr w:type="gramEnd"/>
      <w:r w:rsidRPr="00EA1CD2">
        <w:rPr>
          <w:rFonts w:eastAsia="Times New Roman"/>
          <w:spacing w:val="2"/>
          <w:sz w:val="28"/>
          <w:szCs w:val="28"/>
        </w:rPr>
        <w:t xml:space="preserve"> на</w:t>
      </w:r>
      <w:r w:rsidR="008646E3">
        <w:rPr>
          <w:rFonts w:eastAsia="Times New Roman"/>
          <w:spacing w:val="2"/>
          <w:sz w:val="28"/>
          <w:szCs w:val="28"/>
        </w:rPr>
        <w:t xml:space="preserve"> </w:t>
      </w:r>
      <w:r w:rsidRPr="00EA1CD2">
        <w:rPr>
          <w:spacing w:val="-10"/>
          <w:sz w:val="28"/>
          <w:szCs w:val="28"/>
        </w:rPr>
        <w:t>93%.</w:t>
      </w: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spacing w:val="10"/>
          <w:sz w:val="28"/>
          <w:szCs w:val="28"/>
        </w:rPr>
        <w:t>В поликлинике ЦРБ продолжается отбор пациентов нуждающихся в ВМП. За 2013г</w:t>
      </w:r>
      <w:r w:rsidR="008646E3">
        <w:rPr>
          <w:rFonts w:eastAsia="Times New Roman"/>
          <w:spacing w:val="10"/>
          <w:sz w:val="28"/>
          <w:szCs w:val="28"/>
        </w:rPr>
        <w:t>од</w:t>
      </w:r>
      <w:r w:rsidRPr="00EA1CD2">
        <w:rPr>
          <w:rFonts w:eastAsia="Times New Roman"/>
          <w:spacing w:val="10"/>
          <w:sz w:val="28"/>
          <w:szCs w:val="28"/>
        </w:rPr>
        <w:t xml:space="preserve"> </w:t>
      </w:r>
      <w:r w:rsidRPr="00EA1CD2">
        <w:rPr>
          <w:rFonts w:eastAsia="Times New Roman"/>
          <w:spacing w:val="7"/>
          <w:sz w:val="28"/>
          <w:szCs w:val="28"/>
        </w:rPr>
        <w:t>направлено 11 пациентов на ВМП. С 2013</w:t>
      </w:r>
      <w:r w:rsidR="008646E3">
        <w:rPr>
          <w:rFonts w:eastAsia="Times New Roman"/>
          <w:spacing w:val="7"/>
          <w:sz w:val="28"/>
          <w:szCs w:val="28"/>
        </w:rPr>
        <w:t xml:space="preserve"> </w:t>
      </w:r>
      <w:r w:rsidRPr="00EA1CD2">
        <w:rPr>
          <w:rFonts w:eastAsia="Times New Roman"/>
          <w:spacing w:val="7"/>
          <w:sz w:val="28"/>
          <w:szCs w:val="28"/>
        </w:rPr>
        <w:t xml:space="preserve">года здравоохранению района предоставлена </w:t>
      </w:r>
      <w:r w:rsidRPr="00EA1CD2">
        <w:rPr>
          <w:rFonts w:eastAsia="Times New Roman"/>
          <w:sz w:val="28"/>
          <w:szCs w:val="28"/>
        </w:rPr>
        <w:t>возможность направлять пациентов на обследование по выделенным квотам: МРТ- 48</w:t>
      </w:r>
      <w:r w:rsidR="008646E3">
        <w:rPr>
          <w:rFonts w:eastAsia="Times New Roman"/>
          <w:sz w:val="28"/>
          <w:szCs w:val="28"/>
        </w:rPr>
        <w:t xml:space="preserve"> </w:t>
      </w:r>
      <w:r w:rsidRPr="00EA1CD2">
        <w:rPr>
          <w:rFonts w:eastAsia="Times New Roman"/>
          <w:sz w:val="28"/>
          <w:szCs w:val="28"/>
        </w:rPr>
        <w:t xml:space="preserve">человек, </w:t>
      </w:r>
      <w:r w:rsidRPr="00EA1CD2">
        <w:rPr>
          <w:rFonts w:eastAsia="Times New Roman"/>
          <w:spacing w:val="4"/>
          <w:sz w:val="28"/>
          <w:szCs w:val="28"/>
        </w:rPr>
        <w:t>УЗДГ сосудов- 15 человек, КТ-156 человек, УЗИ сердца-35 чел</w:t>
      </w:r>
      <w:r w:rsidR="008646E3">
        <w:rPr>
          <w:rFonts w:eastAsia="Times New Roman"/>
          <w:spacing w:val="4"/>
          <w:sz w:val="28"/>
          <w:szCs w:val="28"/>
        </w:rPr>
        <w:t>овек</w:t>
      </w:r>
      <w:r w:rsidRPr="00EA1CD2">
        <w:rPr>
          <w:rFonts w:eastAsia="Times New Roman"/>
          <w:spacing w:val="4"/>
          <w:sz w:val="28"/>
          <w:szCs w:val="28"/>
        </w:rPr>
        <w:t>.</w:t>
      </w: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proofErr w:type="spellStart"/>
      <w:r w:rsidRPr="00EA1CD2">
        <w:rPr>
          <w:rFonts w:eastAsia="Times New Roman"/>
          <w:spacing w:val="6"/>
          <w:sz w:val="28"/>
          <w:szCs w:val="28"/>
        </w:rPr>
        <w:t>Скрининговыми</w:t>
      </w:r>
      <w:proofErr w:type="spellEnd"/>
      <w:r w:rsidRPr="00EA1CD2">
        <w:rPr>
          <w:rFonts w:eastAsia="Times New Roman"/>
          <w:spacing w:val="6"/>
          <w:sz w:val="28"/>
          <w:szCs w:val="28"/>
        </w:rPr>
        <w:t xml:space="preserve"> исследованиями (измерение АД, измерение веса, роста, измерение </w:t>
      </w:r>
      <w:r w:rsidRPr="00EA1CD2">
        <w:rPr>
          <w:rFonts w:eastAsia="Times New Roman"/>
          <w:spacing w:val="-1"/>
          <w:sz w:val="28"/>
          <w:szCs w:val="28"/>
        </w:rPr>
        <w:t>внутриглазного давления) охвачены 4331 человек.</w:t>
      </w: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spacing w:val="2"/>
          <w:sz w:val="28"/>
          <w:szCs w:val="28"/>
        </w:rPr>
        <w:t xml:space="preserve">В плановом порядке проводится цитологическое исследование женского населения - 1557 </w:t>
      </w:r>
      <w:r w:rsidRPr="00EA1CD2">
        <w:rPr>
          <w:rFonts w:eastAsia="Times New Roman"/>
          <w:spacing w:val="-2"/>
          <w:sz w:val="28"/>
          <w:szCs w:val="28"/>
        </w:rPr>
        <w:t xml:space="preserve">человек, с последующим контролем результатов исследования </w:t>
      </w:r>
      <w:r w:rsidRPr="00EA1CD2">
        <w:rPr>
          <w:rFonts w:eastAsia="Times New Roman"/>
          <w:spacing w:val="-2"/>
          <w:sz w:val="28"/>
          <w:szCs w:val="28"/>
        </w:rPr>
        <w:lastRenderedPageBreak/>
        <w:t xml:space="preserve">врачами акушерами - гинекологами </w:t>
      </w:r>
      <w:r w:rsidRPr="00EA1CD2">
        <w:rPr>
          <w:rFonts w:eastAsia="Times New Roman"/>
          <w:spacing w:val="-1"/>
          <w:sz w:val="28"/>
          <w:szCs w:val="28"/>
        </w:rPr>
        <w:t>женской консультации. Выявлена патология у 7 женщин.</w:t>
      </w: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spacing w:val="-1"/>
          <w:sz w:val="28"/>
          <w:szCs w:val="28"/>
        </w:rPr>
        <w:t>Осмотрено на глаукому 1143 человека. Выявлено одно заболевание.</w:t>
      </w: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spacing w:val="-1"/>
          <w:sz w:val="28"/>
          <w:szCs w:val="28"/>
        </w:rPr>
        <w:t>Подворными обходами охвачено 1985двора (Всего дворов 4202).</w:t>
      </w: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spacing w:val="-2"/>
          <w:sz w:val="28"/>
          <w:szCs w:val="28"/>
        </w:rPr>
        <w:t xml:space="preserve">Продолжали свою деятельность Домовые хозяйства в поселениях: </w:t>
      </w:r>
      <w:proofErr w:type="spellStart"/>
      <w:r w:rsidRPr="00EA1CD2">
        <w:rPr>
          <w:rFonts w:eastAsia="Times New Roman"/>
          <w:spacing w:val="-2"/>
          <w:sz w:val="28"/>
          <w:szCs w:val="28"/>
        </w:rPr>
        <w:t>Алешинка</w:t>
      </w:r>
      <w:proofErr w:type="spellEnd"/>
      <w:r w:rsidRPr="00EA1CD2">
        <w:rPr>
          <w:rFonts w:eastAsia="Times New Roman"/>
          <w:spacing w:val="-2"/>
          <w:sz w:val="28"/>
          <w:szCs w:val="28"/>
        </w:rPr>
        <w:t xml:space="preserve">, </w:t>
      </w:r>
      <w:proofErr w:type="spellStart"/>
      <w:r w:rsidRPr="00EA1CD2">
        <w:rPr>
          <w:rFonts w:eastAsia="Times New Roman"/>
          <w:spacing w:val="-2"/>
          <w:sz w:val="28"/>
          <w:szCs w:val="28"/>
        </w:rPr>
        <w:t>Ичкала</w:t>
      </w:r>
      <w:proofErr w:type="spellEnd"/>
      <w:r w:rsidRPr="00EA1CD2">
        <w:rPr>
          <w:rFonts w:eastAsia="Times New Roman"/>
          <w:spacing w:val="-2"/>
          <w:sz w:val="28"/>
          <w:szCs w:val="28"/>
        </w:rPr>
        <w:t xml:space="preserve">, Малиновка. </w:t>
      </w:r>
      <w:r w:rsidRPr="00EA1CD2">
        <w:rPr>
          <w:rFonts w:eastAsia="Times New Roman"/>
          <w:sz w:val="28"/>
          <w:szCs w:val="28"/>
        </w:rPr>
        <w:t>С июня 2012года на базе поликлиники ЦРБ организован кабинет неотложной помо</w:t>
      </w:r>
      <w:r w:rsidR="008646E3">
        <w:rPr>
          <w:rFonts w:eastAsia="Times New Roman"/>
          <w:sz w:val="28"/>
          <w:szCs w:val="28"/>
        </w:rPr>
        <w:t>щ</w:t>
      </w:r>
      <w:r w:rsidRPr="00EA1CD2">
        <w:rPr>
          <w:rFonts w:eastAsia="Times New Roman"/>
          <w:sz w:val="28"/>
          <w:szCs w:val="28"/>
        </w:rPr>
        <w:t xml:space="preserve">и, для </w:t>
      </w:r>
      <w:r w:rsidRPr="00EA1CD2">
        <w:rPr>
          <w:rFonts w:eastAsia="Times New Roman"/>
          <w:spacing w:val="-2"/>
          <w:sz w:val="28"/>
          <w:szCs w:val="28"/>
        </w:rPr>
        <w:t xml:space="preserve">оказания экстренной помощи больным в рабочее время. В течение 2013 года, кабинет практически </w:t>
      </w:r>
      <w:r w:rsidRPr="00EA1CD2">
        <w:rPr>
          <w:rFonts w:eastAsia="Times New Roman"/>
          <w:spacing w:val="-1"/>
          <w:sz w:val="28"/>
          <w:szCs w:val="28"/>
        </w:rPr>
        <w:t>не работал. План посещений в соответствии с государственным заданием выполнен на 13,7%. Это опять же связано с дефицитом врачей терапевтов участковых.</w:t>
      </w:r>
    </w:p>
    <w:p w:rsidR="004E638C" w:rsidRDefault="004E638C" w:rsidP="00EA1CD2">
      <w:pPr>
        <w:pStyle w:val="a3"/>
        <w:ind w:firstLine="709"/>
        <w:jc w:val="both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314"/>
        <w:gridCol w:w="3498"/>
        <w:gridCol w:w="1258"/>
        <w:gridCol w:w="1248"/>
        <w:gridCol w:w="1277"/>
      </w:tblGrid>
      <w:tr w:rsidR="004E638C" w:rsidRPr="008646E3" w:rsidTr="008646E3">
        <w:trPr>
          <w:trHeight w:val="20"/>
        </w:trPr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8646E3" w:rsidRDefault="008646E3" w:rsidP="008646E3">
            <w:pPr>
              <w:pStyle w:val="a3"/>
              <w:jc w:val="center"/>
              <w:rPr>
                <w:sz w:val="28"/>
                <w:szCs w:val="28"/>
              </w:rPr>
            </w:pPr>
            <w:r w:rsidRPr="008646E3">
              <w:rPr>
                <w:spacing w:val="-1"/>
                <w:sz w:val="28"/>
                <w:szCs w:val="28"/>
              </w:rPr>
              <w:t xml:space="preserve">Выявляемость </w:t>
            </w:r>
            <w:r w:rsidR="003B2674" w:rsidRPr="008646E3">
              <w:rPr>
                <w:rFonts w:eastAsia="Times New Roman"/>
                <w:spacing w:val="-1"/>
                <w:sz w:val="28"/>
                <w:szCs w:val="28"/>
              </w:rPr>
              <w:t xml:space="preserve"> </w:t>
            </w:r>
            <w:r w:rsidR="003B2674" w:rsidRPr="008646E3">
              <w:rPr>
                <w:rFonts w:eastAsia="Times New Roman"/>
                <w:bCs/>
                <w:spacing w:val="-1"/>
                <w:sz w:val="28"/>
                <w:szCs w:val="28"/>
              </w:rPr>
              <w:t xml:space="preserve">на 1000 взрослого </w:t>
            </w:r>
            <w:r w:rsidR="003B2674" w:rsidRPr="008646E3">
              <w:rPr>
                <w:rFonts w:eastAsia="Times New Roman"/>
                <w:bCs/>
                <w:spacing w:val="-3"/>
                <w:sz w:val="28"/>
                <w:szCs w:val="28"/>
              </w:rPr>
              <w:t>населения</w:t>
            </w:r>
          </w:p>
        </w:tc>
        <w:tc>
          <w:tcPr>
            <w:tcW w:w="3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8646E3" w:rsidRDefault="008646E3" w:rsidP="008646E3">
            <w:pPr>
              <w:pStyle w:val="a3"/>
              <w:ind w:firstLine="56"/>
              <w:jc w:val="center"/>
              <w:rPr>
                <w:sz w:val="28"/>
                <w:szCs w:val="28"/>
              </w:rPr>
            </w:pPr>
            <w:proofErr w:type="gramStart"/>
            <w:r w:rsidRPr="008646E3">
              <w:rPr>
                <w:rFonts w:eastAsia="Times New Roman"/>
                <w:bCs/>
                <w:spacing w:val="-3"/>
                <w:sz w:val="28"/>
                <w:szCs w:val="28"/>
              </w:rPr>
              <w:t>н</w:t>
            </w:r>
            <w:r w:rsidR="003B2674" w:rsidRPr="008646E3">
              <w:rPr>
                <w:rFonts w:eastAsia="Times New Roman"/>
                <w:bCs/>
                <w:spacing w:val="-3"/>
                <w:sz w:val="28"/>
                <w:szCs w:val="28"/>
              </w:rPr>
              <w:t xml:space="preserve">а 1000 </w:t>
            </w:r>
            <w:r w:rsidR="003B2674" w:rsidRPr="008646E3">
              <w:rPr>
                <w:rFonts w:eastAsia="Times New Roman"/>
                <w:bCs/>
                <w:spacing w:val="-2"/>
                <w:sz w:val="28"/>
                <w:szCs w:val="28"/>
              </w:rPr>
              <w:t xml:space="preserve">взрослого </w:t>
            </w:r>
            <w:r w:rsidR="003B2674" w:rsidRPr="008646E3">
              <w:rPr>
                <w:rFonts w:eastAsia="Times New Roman"/>
                <w:bCs/>
                <w:spacing w:val="-3"/>
                <w:sz w:val="28"/>
                <w:szCs w:val="28"/>
              </w:rPr>
              <w:t xml:space="preserve">населении </w:t>
            </w:r>
            <w:r w:rsidR="003B2674" w:rsidRPr="008646E3">
              <w:rPr>
                <w:rFonts w:eastAsia="Times New Roman"/>
                <w:bCs/>
                <w:spacing w:val="-4"/>
                <w:sz w:val="28"/>
                <w:szCs w:val="28"/>
              </w:rPr>
              <w:t xml:space="preserve">(плановым </w:t>
            </w:r>
            <w:r w:rsidR="003B2674" w:rsidRPr="008646E3">
              <w:rPr>
                <w:rFonts w:eastAsia="Times New Roman"/>
                <w:bCs/>
                <w:spacing w:val="-3"/>
                <w:sz w:val="28"/>
                <w:szCs w:val="28"/>
              </w:rPr>
              <w:t>показатель</w:t>
            </w:r>
            <w:proofErr w:type="gramEnd"/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8646E3" w:rsidRDefault="003B2674" w:rsidP="008646E3">
            <w:pPr>
              <w:pStyle w:val="a3"/>
              <w:jc w:val="center"/>
              <w:rPr>
                <w:sz w:val="28"/>
                <w:szCs w:val="28"/>
              </w:rPr>
            </w:pPr>
            <w:r w:rsidRPr="008646E3">
              <w:rPr>
                <w:bCs/>
                <w:spacing w:val="-10"/>
                <w:sz w:val="28"/>
                <w:szCs w:val="28"/>
              </w:rPr>
              <w:t>2011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8646E3" w:rsidRDefault="003B2674" w:rsidP="008646E3">
            <w:pPr>
              <w:pStyle w:val="a3"/>
              <w:jc w:val="center"/>
              <w:rPr>
                <w:sz w:val="28"/>
                <w:szCs w:val="28"/>
              </w:rPr>
            </w:pPr>
            <w:r w:rsidRPr="008646E3">
              <w:rPr>
                <w:bCs/>
                <w:spacing w:val="-1"/>
                <w:sz w:val="28"/>
                <w:szCs w:val="28"/>
              </w:rPr>
              <w:t>2012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8646E3" w:rsidRDefault="003B2674" w:rsidP="008646E3">
            <w:pPr>
              <w:pStyle w:val="a3"/>
              <w:jc w:val="center"/>
              <w:rPr>
                <w:sz w:val="28"/>
                <w:szCs w:val="28"/>
              </w:rPr>
            </w:pPr>
            <w:r w:rsidRPr="008646E3">
              <w:rPr>
                <w:bCs/>
                <w:spacing w:val="-1"/>
                <w:sz w:val="28"/>
                <w:szCs w:val="28"/>
              </w:rPr>
              <w:t>2013</w:t>
            </w:r>
          </w:p>
        </w:tc>
      </w:tr>
      <w:tr w:rsidR="004E638C" w:rsidRPr="008646E3" w:rsidTr="008646E3">
        <w:trPr>
          <w:trHeight w:val="20"/>
        </w:trPr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8646E3" w:rsidRDefault="003B2674" w:rsidP="00040C96">
            <w:pPr>
              <w:pStyle w:val="a3"/>
              <w:jc w:val="center"/>
              <w:rPr>
                <w:sz w:val="28"/>
                <w:szCs w:val="28"/>
              </w:rPr>
            </w:pPr>
            <w:r w:rsidRPr="008646E3">
              <w:rPr>
                <w:rFonts w:eastAsia="Times New Roman"/>
                <w:bCs/>
                <w:spacing w:val="-2"/>
                <w:sz w:val="28"/>
                <w:szCs w:val="28"/>
              </w:rPr>
              <w:t>Сахарный д</w:t>
            </w:r>
            <w:r w:rsidR="00040C96">
              <w:rPr>
                <w:rFonts w:eastAsia="Times New Roman"/>
                <w:bCs/>
                <w:spacing w:val="-2"/>
                <w:sz w:val="28"/>
                <w:szCs w:val="28"/>
              </w:rPr>
              <w:t>и</w:t>
            </w:r>
            <w:r w:rsidRPr="008646E3">
              <w:rPr>
                <w:rFonts w:eastAsia="Times New Roman"/>
                <w:bCs/>
                <w:spacing w:val="-2"/>
                <w:sz w:val="28"/>
                <w:szCs w:val="28"/>
              </w:rPr>
              <w:t>абет</w:t>
            </w:r>
          </w:p>
        </w:tc>
        <w:tc>
          <w:tcPr>
            <w:tcW w:w="3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8646E3" w:rsidRDefault="003B2674" w:rsidP="008646E3">
            <w:pPr>
              <w:pStyle w:val="a3"/>
              <w:ind w:firstLine="56"/>
              <w:jc w:val="center"/>
              <w:rPr>
                <w:sz w:val="28"/>
                <w:szCs w:val="28"/>
              </w:rPr>
            </w:pPr>
            <w:r w:rsidRPr="008646E3">
              <w:rPr>
                <w:bCs/>
                <w:sz w:val="28"/>
                <w:szCs w:val="28"/>
              </w:rPr>
              <w:t>1,0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8646E3" w:rsidRDefault="003B2674" w:rsidP="008646E3">
            <w:pPr>
              <w:pStyle w:val="a3"/>
              <w:jc w:val="center"/>
              <w:rPr>
                <w:sz w:val="28"/>
                <w:szCs w:val="28"/>
              </w:rPr>
            </w:pPr>
            <w:r w:rsidRPr="008646E3">
              <w:rPr>
                <w:sz w:val="28"/>
                <w:szCs w:val="28"/>
              </w:rPr>
              <w:t>4,1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8646E3" w:rsidRDefault="003B2674" w:rsidP="008646E3">
            <w:pPr>
              <w:pStyle w:val="a3"/>
              <w:jc w:val="center"/>
              <w:rPr>
                <w:sz w:val="28"/>
                <w:szCs w:val="28"/>
              </w:rPr>
            </w:pPr>
            <w:r w:rsidRPr="008646E3">
              <w:rPr>
                <w:bCs/>
                <w:sz w:val="28"/>
                <w:szCs w:val="28"/>
              </w:rPr>
              <w:t>3,9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8646E3" w:rsidRDefault="003B2674" w:rsidP="008646E3">
            <w:pPr>
              <w:pStyle w:val="a3"/>
              <w:jc w:val="center"/>
              <w:rPr>
                <w:sz w:val="28"/>
                <w:szCs w:val="28"/>
              </w:rPr>
            </w:pPr>
            <w:r w:rsidRPr="008646E3">
              <w:rPr>
                <w:bCs/>
                <w:sz w:val="28"/>
                <w:szCs w:val="28"/>
              </w:rPr>
              <w:t>2,1</w:t>
            </w:r>
          </w:p>
        </w:tc>
      </w:tr>
      <w:tr w:rsidR="004E638C" w:rsidRPr="008646E3" w:rsidTr="008646E3">
        <w:trPr>
          <w:trHeight w:val="20"/>
        </w:trPr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8646E3" w:rsidRDefault="003B2674" w:rsidP="008646E3">
            <w:pPr>
              <w:pStyle w:val="a3"/>
              <w:jc w:val="center"/>
              <w:rPr>
                <w:sz w:val="28"/>
                <w:szCs w:val="28"/>
              </w:rPr>
            </w:pPr>
            <w:r w:rsidRPr="008646E3">
              <w:rPr>
                <w:rFonts w:eastAsia="Times New Roman"/>
                <w:bCs/>
                <w:sz w:val="28"/>
                <w:szCs w:val="28"/>
              </w:rPr>
              <w:t>АГ</w:t>
            </w:r>
          </w:p>
        </w:tc>
        <w:tc>
          <w:tcPr>
            <w:tcW w:w="3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8646E3" w:rsidRDefault="003B2674" w:rsidP="008646E3">
            <w:pPr>
              <w:pStyle w:val="a3"/>
              <w:ind w:firstLine="56"/>
              <w:jc w:val="center"/>
              <w:rPr>
                <w:sz w:val="28"/>
                <w:szCs w:val="28"/>
              </w:rPr>
            </w:pPr>
            <w:r w:rsidRPr="008646E3">
              <w:rPr>
                <w:bCs/>
                <w:spacing w:val="-2"/>
                <w:sz w:val="28"/>
                <w:szCs w:val="28"/>
              </w:rPr>
              <w:t>20,0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8646E3" w:rsidRDefault="003B2674" w:rsidP="008646E3">
            <w:pPr>
              <w:pStyle w:val="a3"/>
              <w:jc w:val="center"/>
              <w:rPr>
                <w:sz w:val="28"/>
                <w:szCs w:val="28"/>
              </w:rPr>
            </w:pPr>
            <w:r w:rsidRPr="008646E3">
              <w:rPr>
                <w:spacing w:val="-2"/>
                <w:sz w:val="28"/>
                <w:szCs w:val="28"/>
              </w:rPr>
              <w:t>22,7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8646E3" w:rsidRDefault="003B2674" w:rsidP="008646E3">
            <w:pPr>
              <w:pStyle w:val="a3"/>
              <w:jc w:val="center"/>
              <w:rPr>
                <w:sz w:val="28"/>
                <w:szCs w:val="28"/>
              </w:rPr>
            </w:pPr>
            <w:r w:rsidRPr="008646E3">
              <w:rPr>
                <w:bCs/>
                <w:spacing w:val="-2"/>
                <w:sz w:val="28"/>
                <w:szCs w:val="28"/>
              </w:rPr>
              <w:t>25,7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8646E3" w:rsidRDefault="003B2674" w:rsidP="008646E3">
            <w:pPr>
              <w:pStyle w:val="a3"/>
              <w:jc w:val="center"/>
              <w:rPr>
                <w:sz w:val="28"/>
                <w:szCs w:val="28"/>
              </w:rPr>
            </w:pPr>
            <w:r w:rsidRPr="008646E3">
              <w:rPr>
                <w:spacing w:val="-2"/>
                <w:sz w:val="28"/>
                <w:szCs w:val="28"/>
              </w:rPr>
              <w:t>21,6</w:t>
            </w:r>
          </w:p>
        </w:tc>
      </w:tr>
      <w:tr w:rsidR="004E638C" w:rsidRPr="008646E3" w:rsidTr="008646E3">
        <w:trPr>
          <w:trHeight w:val="20"/>
        </w:trPr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8646E3" w:rsidRDefault="003B2674" w:rsidP="008646E3">
            <w:pPr>
              <w:pStyle w:val="a3"/>
              <w:jc w:val="center"/>
              <w:rPr>
                <w:sz w:val="28"/>
                <w:szCs w:val="28"/>
              </w:rPr>
            </w:pPr>
            <w:r w:rsidRPr="008646E3">
              <w:rPr>
                <w:rFonts w:eastAsia="Times New Roman"/>
                <w:bCs/>
                <w:sz w:val="28"/>
                <w:szCs w:val="28"/>
              </w:rPr>
              <w:t>ИБС</w:t>
            </w:r>
          </w:p>
        </w:tc>
        <w:tc>
          <w:tcPr>
            <w:tcW w:w="3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8646E3" w:rsidRDefault="003B2674" w:rsidP="008646E3">
            <w:pPr>
              <w:pStyle w:val="a3"/>
              <w:ind w:firstLine="56"/>
              <w:jc w:val="center"/>
              <w:rPr>
                <w:sz w:val="28"/>
                <w:szCs w:val="28"/>
              </w:rPr>
            </w:pPr>
            <w:r w:rsidRPr="008646E3">
              <w:rPr>
                <w:bCs/>
                <w:spacing w:val="-9"/>
                <w:sz w:val="28"/>
                <w:szCs w:val="28"/>
              </w:rPr>
              <w:t>12,0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8646E3" w:rsidRDefault="003B2674" w:rsidP="008646E3">
            <w:pPr>
              <w:pStyle w:val="a3"/>
              <w:jc w:val="center"/>
              <w:rPr>
                <w:sz w:val="28"/>
                <w:szCs w:val="28"/>
              </w:rPr>
            </w:pPr>
            <w:r w:rsidRPr="008646E3">
              <w:rPr>
                <w:sz w:val="28"/>
                <w:szCs w:val="28"/>
              </w:rPr>
              <w:t>9,1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8646E3" w:rsidRDefault="003B2674" w:rsidP="008646E3">
            <w:pPr>
              <w:pStyle w:val="a3"/>
              <w:jc w:val="center"/>
              <w:rPr>
                <w:sz w:val="28"/>
                <w:szCs w:val="28"/>
              </w:rPr>
            </w:pPr>
            <w:r w:rsidRPr="008646E3">
              <w:rPr>
                <w:bCs/>
                <w:sz w:val="28"/>
                <w:szCs w:val="28"/>
              </w:rPr>
              <w:t>8,9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8646E3" w:rsidRDefault="003B2674" w:rsidP="008646E3">
            <w:pPr>
              <w:pStyle w:val="a3"/>
              <w:jc w:val="center"/>
              <w:rPr>
                <w:sz w:val="28"/>
                <w:szCs w:val="28"/>
              </w:rPr>
            </w:pPr>
            <w:r w:rsidRPr="008646E3">
              <w:rPr>
                <w:bCs/>
                <w:sz w:val="28"/>
                <w:szCs w:val="28"/>
              </w:rPr>
              <w:t>7,5</w:t>
            </w:r>
          </w:p>
        </w:tc>
      </w:tr>
      <w:tr w:rsidR="004E638C" w:rsidRPr="008646E3" w:rsidTr="008646E3">
        <w:trPr>
          <w:trHeight w:val="20"/>
        </w:trPr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8646E3" w:rsidRDefault="00040C96" w:rsidP="008646E3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spacing w:val="-12"/>
                <w:sz w:val="28"/>
                <w:szCs w:val="28"/>
              </w:rPr>
              <w:t>ОИМ</w:t>
            </w:r>
          </w:p>
        </w:tc>
        <w:tc>
          <w:tcPr>
            <w:tcW w:w="3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8646E3" w:rsidRDefault="004E638C" w:rsidP="008646E3">
            <w:pPr>
              <w:pStyle w:val="a3"/>
              <w:ind w:firstLine="56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8646E3" w:rsidRDefault="003B2674" w:rsidP="008646E3">
            <w:pPr>
              <w:pStyle w:val="a3"/>
              <w:jc w:val="center"/>
              <w:rPr>
                <w:sz w:val="28"/>
                <w:szCs w:val="28"/>
              </w:rPr>
            </w:pPr>
            <w:r w:rsidRPr="008646E3">
              <w:rPr>
                <w:sz w:val="28"/>
                <w:szCs w:val="28"/>
              </w:rPr>
              <w:t>1,8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8646E3" w:rsidRDefault="003B2674" w:rsidP="008646E3">
            <w:pPr>
              <w:pStyle w:val="a3"/>
              <w:jc w:val="center"/>
              <w:rPr>
                <w:sz w:val="28"/>
                <w:szCs w:val="28"/>
              </w:rPr>
            </w:pPr>
            <w:r w:rsidRPr="008646E3">
              <w:rPr>
                <w:bCs/>
                <w:sz w:val="28"/>
                <w:szCs w:val="28"/>
              </w:rPr>
              <w:t>1,5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8646E3" w:rsidRDefault="003B2674" w:rsidP="008646E3">
            <w:pPr>
              <w:pStyle w:val="a3"/>
              <w:jc w:val="center"/>
              <w:rPr>
                <w:sz w:val="28"/>
                <w:szCs w:val="28"/>
              </w:rPr>
            </w:pPr>
            <w:r w:rsidRPr="008646E3">
              <w:rPr>
                <w:bCs/>
                <w:sz w:val="28"/>
                <w:szCs w:val="28"/>
              </w:rPr>
              <w:t>0,8</w:t>
            </w:r>
          </w:p>
        </w:tc>
      </w:tr>
      <w:tr w:rsidR="004E638C" w:rsidRPr="008646E3" w:rsidTr="008646E3">
        <w:trPr>
          <w:trHeight w:val="20"/>
        </w:trPr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8646E3" w:rsidRDefault="003B2674" w:rsidP="008646E3">
            <w:pPr>
              <w:pStyle w:val="a3"/>
              <w:jc w:val="center"/>
              <w:rPr>
                <w:sz w:val="28"/>
                <w:szCs w:val="28"/>
              </w:rPr>
            </w:pPr>
            <w:r w:rsidRPr="008646E3">
              <w:rPr>
                <w:rFonts w:eastAsia="Times New Roman"/>
                <w:bCs/>
                <w:spacing w:val="-6"/>
                <w:sz w:val="28"/>
                <w:szCs w:val="28"/>
              </w:rPr>
              <w:t>ХОБЛ</w:t>
            </w:r>
          </w:p>
        </w:tc>
        <w:tc>
          <w:tcPr>
            <w:tcW w:w="3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8646E3" w:rsidRDefault="003B2674" w:rsidP="008646E3">
            <w:pPr>
              <w:pStyle w:val="a3"/>
              <w:ind w:firstLine="56"/>
              <w:jc w:val="center"/>
              <w:rPr>
                <w:sz w:val="28"/>
                <w:szCs w:val="28"/>
              </w:rPr>
            </w:pPr>
            <w:r w:rsidRPr="008646E3">
              <w:rPr>
                <w:bCs/>
                <w:sz w:val="28"/>
                <w:szCs w:val="28"/>
              </w:rPr>
              <w:t>6,0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8646E3" w:rsidRDefault="003B2674" w:rsidP="008646E3">
            <w:pPr>
              <w:pStyle w:val="a3"/>
              <w:jc w:val="center"/>
              <w:rPr>
                <w:sz w:val="28"/>
                <w:szCs w:val="28"/>
              </w:rPr>
            </w:pPr>
            <w:r w:rsidRPr="008646E3">
              <w:rPr>
                <w:sz w:val="28"/>
                <w:szCs w:val="28"/>
              </w:rPr>
              <w:t>0,9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8646E3" w:rsidRDefault="003B2674" w:rsidP="008646E3">
            <w:pPr>
              <w:pStyle w:val="a3"/>
              <w:jc w:val="center"/>
              <w:rPr>
                <w:sz w:val="28"/>
                <w:szCs w:val="28"/>
              </w:rPr>
            </w:pPr>
            <w:r w:rsidRPr="008646E3">
              <w:rPr>
                <w:bCs/>
                <w:sz w:val="28"/>
                <w:szCs w:val="28"/>
              </w:rPr>
              <w:t>2,2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8646E3" w:rsidRDefault="003B2674" w:rsidP="008646E3">
            <w:pPr>
              <w:pStyle w:val="a3"/>
              <w:jc w:val="center"/>
              <w:rPr>
                <w:sz w:val="28"/>
                <w:szCs w:val="28"/>
              </w:rPr>
            </w:pPr>
            <w:r w:rsidRPr="008646E3">
              <w:rPr>
                <w:bCs/>
                <w:sz w:val="28"/>
                <w:szCs w:val="28"/>
              </w:rPr>
              <w:t>2,8</w:t>
            </w:r>
          </w:p>
        </w:tc>
      </w:tr>
      <w:tr w:rsidR="004E638C" w:rsidRPr="008646E3" w:rsidTr="008646E3">
        <w:trPr>
          <w:trHeight w:val="20"/>
        </w:trPr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8646E3" w:rsidRDefault="003B2674" w:rsidP="00040C96">
            <w:pPr>
              <w:pStyle w:val="a3"/>
              <w:jc w:val="center"/>
              <w:rPr>
                <w:sz w:val="28"/>
                <w:szCs w:val="28"/>
              </w:rPr>
            </w:pPr>
            <w:r w:rsidRPr="008646E3">
              <w:rPr>
                <w:rFonts w:eastAsia="Times New Roman"/>
                <w:bCs/>
                <w:spacing w:val="-2"/>
                <w:sz w:val="28"/>
                <w:szCs w:val="28"/>
              </w:rPr>
              <w:t>Яз</w:t>
            </w:r>
            <w:r w:rsidR="00040C96">
              <w:rPr>
                <w:rFonts w:eastAsia="Times New Roman"/>
                <w:bCs/>
                <w:spacing w:val="-2"/>
                <w:sz w:val="28"/>
                <w:szCs w:val="28"/>
              </w:rPr>
              <w:t>в</w:t>
            </w:r>
            <w:r w:rsidRPr="008646E3">
              <w:rPr>
                <w:rFonts w:eastAsia="Times New Roman"/>
                <w:bCs/>
                <w:spacing w:val="-2"/>
                <w:sz w:val="28"/>
                <w:szCs w:val="28"/>
              </w:rPr>
              <w:t>енная болезнь</w:t>
            </w:r>
          </w:p>
        </w:tc>
        <w:tc>
          <w:tcPr>
            <w:tcW w:w="3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8646E3" w:rsidRDefault="003B2674" w:rsidP="008646E3">
            <w:pPr>
              <w:pStyle w:val="a3"/>
              <w:ind w:firstLine="56"/>
              <w:jc w:val="center"/>
              <w:rPr>
                <w:sz w:val="28"/>
                <w:szCs w:val="28"/>
              </w:rPr>
            </w:pPr>
            <w:r w:rsidRPr="008646E3">
              <w:rPr>
                <w:bCs/>
                <w:sz w:val="28"/>
                <w:szCs w:val="28"/>
              </w:rPr>
              <w:t>6,0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8646E3" w:rsidRDefault="003B2674" w:rsidP="008646E3">
            <w:pPr>
              <w:pStyle w:val="a3"/>
              <w:jc w:val="center"/>
              <w:rPr>
                <w:sz w:val="28"/>
                <w:szCs w:val="28"/>
              </w:rPr>
            </w:pPr>
            <w:r w:rsidRPr="008646E3">
              <w:rPr>
                <w:sz w:val="28"/>
                <w:szCs w:val="28"/>
              </w:rPr>
              <w:t>2,3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8646E3" w:rsidRDefault="003B2674" w:rsidP="008646E3">
            <w:pPr>
              <w:pStyle w:val="a3"/>
              <w:jc w:val="center"/>
              <w:rPr>
                <w:sz w:val="28"/>
                <w:szCs w:val="28"/>
              </w:rPr>
            </w:pPr>
            <w:r w:rsidRPr="008646E3">
              <w:rPr>
                <w:bCs/>
                <w:sz w:val="28"/>
                <w:szCs w:val="28"/>
              </w:rPr>
              <w:t>2,2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8646E3" w:rsidRDefault="003B2674" w:rsidP="008646E3">
            <w:pPr>
              <w:pStyle w:val="a3"/>
              <w:jc w:val="center"/>
              <w:rPr>
                <w:sz w:val="28"/>
                <w:szCs w:val="28"/>
              </w:rPr>
            </w:pPr>
            <w:r w:rsidRPr="008646E3">
              <w:rPr>
                <w:bCs/>
                <w:sz w:val="28"/>
                <w:szCs w:val="28"/>
              </w:rPr>
              <w:t>2,7</w:t>
            </w:r>
          </w:p>
        </w:tc>
      </w:tr>
    </w:tbl>
    <w:p w:rsidR="00040C96" w:rsidRDefault="00040C96" w:rsidP="00EA1CD2">
      <w:pPr>
        <w:pStyle w:val="a3"/>
        <w:ind w:firstLine="709"/>
        <w:jc w:val="both"/>
        <w:rPr>
          <w:rFonts w:eastAsia="Times New Roman"/>
          <w:spacing w:val="-1"/>
          <w:sz w:val="28"/>
          <w:szCs w:val="28"/>
        </w:rPr>
      </w:pPr>
    </w:p>
    <w:p w:rsidR="004E638C" w:rsidRDefault="003B2674" w:rsidP="00EA1CD2">
      <w:pPr>
        <w:pStyle w:val="a3"/>
        <w:ind w:firstLine="709"/>
        <w:jc w:val="both"/>
        <w:rPr>
          <w:rFonts w:eastAsia="Times New Roman"/>
          <w:sz w:val="28"/>
          <w:szCs w:val="28"/>
        </w:rPr>
      </w:pPr>
      <w:proofErr w:type="spellStart"/>
      <w:r w:rsidRPr="00EA1CD2">
        <w:rPr>
          <w:rFonts w:eastAsia="Times New Roman"/>
          <w:spacing w:val="-1"/>
          <w:sz w:val="28"/>
          <w:szCs w:val="28"/>
        </w:rPr>
        <w:t>Выявляемость</w:t>
      </w:r>
      <w:proofErr w:type="spellEnd"/>
      <w:r w:rsidRPr="00EA1CD2">
        <w:rPr>
          <w:rFonts w:eastAsia="Times New Roman"/>
          <w:spacing w:val="-1"/>
          <w:sz w:val="28"/>
          <w:szCs w:val="28"/>
        </w:rPr>
        <w:t xml:space="preserve"> заболеваний на 1000 населения по АГ, СД соответствует нормативу. </w:t>
      </w:r>
      <w:r w:rsidRPr="00EA1CD2">
        <w:rPr>
          <w:rFonts w:eastAsia="Times New Roman"/>
          <w:sz w:val="28"/>
          <w:szCs w:val="28"/>
        </w:rPr>
        <w:t xml:space="preserve">Ниже нормативного уровня </w:t>
      </w:r>
      <w:proofErr w:type="spellStart"/>
      <w:r w:rsidRPr="00EA1CD2">
        <w:rPr>
          <w:rFonts w:eastAsia="Times New Roman"/>
          <w:sz w:val="28"/>
          <w:szCs w:val="28"/>
        </w:rPr>
        <w:t>выявляемость</w:t>
      </w:r>
      <w:proofErr w:type="spellEnd"/>
      <w:r w:rsidRPr="00EA1CD2">
        <w:rPr>
          <w:rFonts w:eastAsia="Times New Roman"/>
          <w:sz w:val="28"/>
          <w:szCs w:val="28"/>
        </w:rPr>
        <w:t xml:space="preserve"> по заболеваниям ИБС, ХОБЛ, ЯБ.</w:t>
      </w:r>
    </w:p>
    <w:p w:rsidR="00183A2F" w:rsidRPr="00EA1CD2" w:rsidRDefault="00183A2F" w:rsidP="00EA1CD2">
      <w:pPr>
        <w:pStyle w:val="a3"/>
        <w:ind w:firstLine="709"/>
        <w:jc w:val="both"/>
        <w:rPr>
          <w:sz w:val="28"/>
          <w:szCs w:val="28"/>
        </w:rPr>
      </w:pPr>
    </w:p>
    <w:p w:rsidR="004E638C" w:rsidRPr="00040C96" w:rsidRDefault="003B2674" w:rsidP="00EA1CD2">
      <w:pPr>
        <w:pStyle w:val="a3"/>
        <w:ind w:firstLine="709"/>
        <w:jc w:val="both"/>
        <w:rPr>
          <w:b/>
          <w:sz w:val="28"/>
          <w:szCs w:val="28"/>
        </w:rPr>
      </w:pPr>
      <w:r w:rsidRPr="00040C96">
        <w:rPr>
          <w:rFonts w:eastAsia="Times New Roman"/>
          <w:b/>
          <w:spacing w:val="6"/>
          <w:sz w:val="28"/>
          <w:szCs w:val="28"/>
        </w:rPr>
        <w:t>Общая заболеваемость злокачественными новообразованиями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111"/>
        <w:gridCol w:w="1123"/>
        <w:gridCol w:w="1133"/>
        <w:gridCol w:w="1152"/>
      </w:tblGrid>
      <w:tr w:rsidR="004E638C" w:rsidRPr="00EA1CD2" w:rsidTr="00040C96">
        <w:trPr>
          <w:trHeight w:hRule="exact" w:val="298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4E638C" w:rsidP="00040C96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b/>
                <w:bCs/>
                <w:spacing w:val="-9"/>
                <w:sz w:val="28"/>
                <w:szCs w:val="28"/>
              </w:rPr>
              <w:t>2011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7"/>
                <w:sz w:val="28"/>
                <w:szCs w:val="28"/>
              </w:rPr>
              <w:t>2012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ind w:firstLine="132"/>
              <w:jc w:val="both"/>
              <w:rPr>
                <w:sz w:val="28"/>
                <w:szCs w:val="28"/>
              </w:rPr>
            </w:pPr>
            <w:r w:rsidRPr="00EA1CD2">
              <w:rPr>
                <w:b/>
                <w:bCs/>
                <w:spacing w:val="-4"/>
                <w:sz w:val="28"/>
                <w:szCs w:val="28"/>
              </w:rPr>
              <w:t>2013</w:t>
            </w:r>
          </w:p>
        </w:tc>
      </w:tr>
      <w:tr w:rsidR="004E638C" w:rsidRPr="00EA1CD2" w:rsidTr="00040C96">
        <w:trPr>
          <w:trHeight w:hRule="exact" w:val="298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rFonts w:eastAsia="Times New Roman"/>
                <w:spacing w:val="-3"/>
                <w:sz w:val="28"/>
                <w:szCs w:val="28"/>
              </w:rPr>
              <w:t>На 100 000 населения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7"/>
                <w:sz w:val="28"/>
                <w:szCs w:val="28"/>
              </w:rPr>
              <w:t>1338,0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7"/>
                <w:sz w:val="28"/>
                <w:szCs w:val="28"/>
              </w:rPr>
              <w:t>1380,7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ind w:firstLine="132"/>
              <w:jc w:val="both"/>
              <w:rPr>
                <w:sz w:val="28"/>
                <w:szCs w:val="28"/>
              </w:rPr>
            </w:pPr>
            <w:r w:rsidRPr="00EA1CD2">
              <w:rPr>
                <w:spacing w:val="-7"/>
                <w:sz w:val="28"/>
                <w:szCs w:val="28"/>
              </w:rPr>
              <w:t>1405,0</w:t>
            </w:r>
          </w:p>
        </w:tc>
      </w:tr>
    </w:tbl>
    <w:p w:rsidR="00040C96" w:rsidRDefault="00040C96" w:rsidP="00EA1CD2">
      <w:pPr>
        <w:pStyle w:val="a3"/>
        <w:ind w:firstLine="709"/>
        <w:jc w:val="both"/>
        <w:rPr>
          <w:rFonts w:eastAsia="Times New Roman"/>
          <w:spacing w:val="-1"/>
          <w:sz w:val="28"/>
          <w:szCs w:val="28"/>
        </w:rPr>
      </w:pPr>
    </w:p>
    <w:p w:rsidR="004E638C" w:rsidRDefault="003B2674" w:rsidP="00EA1CD2">
      <w:pPr>
        <w:pStyle w:val="a3"/>
        <w:ind w:firstLine="709"/>
        <w:jc w:val="both"/>
        <w:rPr>
          <w:rFonts w:eastAsia="Times New Roman"/>
          <w:spacing w:val="-1"/>
          <w:sz w:val="28"/>
          <w:szCs w:val="28"/>
        </w:rPr>
      </w:pPr>
      <w:r w:rsidRPr="00EA1CD2">
        <w:rPr>
          <w:rFonts w:eastAsia="Times New Roman"/>
          <w:spacing w:val="-1"/>
          <w:sz w:val="28"/>
          <w:szCs w:val="28"/>
        </w:rPr>
        <w:t>Общая заболеваемость злокачественными новообразованиями за последние три года с тенденцией к росту.</w:t>
      </w:r>
    </w:p>
    <w:p w:rsidR="00040C96" w:rsidRPr="00EA1CD2" w:rsidRDefault="00040C96" w:rsidP="00EA1CD2">
      <w:pPr>
        <w:pStyle w:val="a3"/>
        <w:ind w:firstLine="709"/>
        <w:jc w:val="both"/>
        <w:rPr>
          <w:sz w:val="28"/>
          <w:szCs w:val="28"/>
        </w:rPr>
      </w:pPr>
    </w:p>
    <w:p w:rsidR="004E638C" w:rsidRPr="00040C96" w:rsidRDefault="003B2674" w:rsidP="00EA1CD2">
      <w:pPr>
        <w:pStyle w:val="a3"/>
        <w:ind w:firstLine="709"/>
        <w:jc w:val="both"/>
        <w:rPr>
          <w:b/>
          <w:sz w:val="28"/>
          <w:szCs w:val="28"/>
        </w:rPr>
      </w:pPr>
      <w:r w:rsidRPr="00040C96">
        <w:rPr>
          <w:rFonts w:eastAsia="Times New Roman"/>
          <w:b/>
          <w:spacing w:val="8"/>
          <w:sz w:val="28"/>
          <w:szCs w:val="28"/>
        </w:rPr>
        <w:t>Первичная заболеваемость злокачественными новообразованиями</w:t>
      </w:r>
    </w:p>
    <w:p w:rsidR="004E638C" w:rsidRPr="00040C96" w:rsidRDefault="003B2674" w:rsidP="00EA1CD2">
      <w:pPr>
        <w:pStyle w:val="a3"/>
        <w:ind w:firstLine="709"/>
        <w:jc w:val="both"/>
        <w:rPr>
          <w:b/>
          <w:sz w:val="28"/>
          <w:szCs w:val="28"/>
        </w:rPr>
      </w:pPr>
      <w:r w:rsidRPr="00040C96">
        <w:rPr>
          <w:b/>
          <w:spacing w:val="4"/>
          <w:sz w:val="28"/>
          <w:szCs w:val="28"/>
        </w:rPr>
        <w:t>(</w:t>
      </w:r>
      <w:r w:rsidRPr="00040C96">
        <w:rPr>
          <w:rFonts w:eastAsia="Times New Roman"/>
          <w:b/>
          <w:spacing w:val="4"/>
          <w:sz w:val="28"/>
          <w:szCs w:val="28"/>
        </w:rPr>
        <w:t xml:space="preserve">на 100 </w:t>
      </w:r>
      <w:r w:rsidRPr="00040C96">
        <w:rPr>
          <w:rFonts w:eastAsia="Times New Roman"/>
          <w:b/>
          <w:bCs/>
          <w:spacing w:val="4"/>
          <w:sz w:val="28"/>
          <w:szCs w:val="28"/>
        </w:rPr>
        <w:t xml:space="preserve">000 </w:t>
      </w:r>
      <w:r w:rsidRPr="00040C96">
        <w:rPr>
          <w:rFonts w:eastAsia="Times New Roman"/>
          <w:b/>
          <w:spacing w:val="4"/>
          <w:sz w:val="28"/>
          <w:szCs w:val="28"/>
        </w:rPr>
        <w:t>населения)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86"/>
        <w:gridCol w:w="1123"/>
        <w:gridCol w:w="1133"/>
        <w:gridCol w:w="1152"/>
      </w:tblGrid>
      <w:tr w:rsidR="004E638C" w:rsidRPr="00EA1CD2" w:rsidTr="00040C96">
        <w:trPr>
          <w:trHeight w:hRule="exact" w:val="298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4E638C" w:rsidP="00040C96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ind w:hanging="22"/>
              <w:jc w:val="both"/>
              <w:rPr>
                <w:sz w:val="28"/>
                <w:szCs w:val="28"/>
              </w:rPr>
            </w:pPr>
            <w:r w:rsidRPr="00EA1CD2">
              <w:rPr>
                <w:b/>
                <w:bCs/>
                <w:spacing w:val="-9"/>
                <w:sz w:val="28"/>
                <w:szCs w:val="28"/>
              </w:rPr>
              <w:t>2011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7"/>
                <w:sz w:val="28"/>
                <w:szCs w:val="28"/>
              </w:rPr>
              <w:t>2012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b/>
                <w:bCs/>
                <w:spacing w:val="-4"/>
                <w:sz w:val="28"/>
                <w:szCs w:val="28"/>
              </w:rPr>
              <w:t>2013</w:t>
            </w:r>
          </w:p>
        </w:tc>
      </w:tr>
      <w:tr w:rsidR="004E638C" w:rsidRPr="00EA1CD2" w:rsidTr="00040C96">
        <w:trPr>
          <w:trHeight w:hRule="exact" w:val="288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rFonts w:eastAsia="Times New Roman"/>
                <w:spacing w:val="-2"/>
                <w:sz w:val="28"/>
                <w:szCs w:val="28"/>
              </w:rPr>
              <w:t>Район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ind w:hanging="22"/>
              <w:jc w:val="both"/>
              <w:rPr>
                <w:sz w:val="28"/>
                <w:szCs w:val="28"/>
              </w:rPr>
            </w:pPr>
            <w:r w:rsidRPr="00EA1CD2">
              <w:rPr>
                <w:spacing w:val="-4"/>
                <w:sz w:val="28"/>
                <w:szCs w:val="28"/>
              </w:rPr>
              <w:t>290,0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1"/>
                <w:sz w:val="28"/>
                <w:szCs w:val="28"/>
              </w:rPr>
              <w:t>211,1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6"/>
                <w:sz w:val="28"/>
                <w:szCs w:val="28"/>
              </w:rPr>
              <w:t>263,5</w:t>
            </w:r>
          </w:p>
        </w:tc>
      </w:tr>
      <w:tr w:rsidR="004E638C" w:rsidRPr="00EA1CD2" w:rsidTr="00040C96">
        <w:trPr>
          <w:trHeight w:hRule="exact" w:val="278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rFonts w:eastAsia="Times New Roman"/>
                <w:spacing w:val="4"/>
                <w:sz w:val="28"/>
                <w:szCs w:val="28"/>
              </w:rPr>
              <w:t>По районам области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ind w:hanging="22"/>
              <w:jc w:val="both"/>
              <w:rPr>
                <w:sz w:val="28"/>
                <w:szCs w:val="28"/>
              </w:rPr>
            </w:pPr>
            <w:r w:rsidRPr="00EA1CD2">
              <w:rPr>
                <w:b/>
                <w:bCs/>
                <w:spacing w:val="-4"/>
                <w:sz w:val="28"/>
                <w:szCs w:val="28"/>
              </w:rPr>
              <w:t>368,7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b/>
                <w:bCs/>
                <w:spacing w:val="-4"/>
                <w:sz w:val="28"/>
                <w:szCs w:val="28"/>
              </w:rPr>
              <w:t>389,5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b/>
                <w:bCs/>
                <w:spacing w:val="-2"/>
                <w:sz w:val="28"/>
                <w:szCs w:val="28"/>
              </w:rPr>
              <w:t>417,7</w:t>
            </w:r>
          </w:p>
        </w:tc>
      </w:tr>
      <w:tr w:rsidR="004E638C" w:rsidRPr="00EA1CD2" w:rsidTr="00040C96">
        <w:trPr>
          <w:trHeight w:hRule="exact" w:val="307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rFonts w:eastAsia="Times New Roman"/>
                <w:spacing w:val="4"/>
                <w:sz w:val="28"/>
                <w:szCs w:val="28"/>
              </w:rPr>
              <w:t xml:space="preserve">В </w:t>
            </w:r>
            <w:proofErr w:type="gramStart"/>
            <w:r w:rsidRPr="00EA1CD2">
              <w:rPr>
                <w:rFonts w:eastAsia="Times New Roman"/>
                <w:spacing w:val="4"/>
                <w:sz w:val="28"/>
                <w:szCs w:val="28"/>
              </w:rPr>
              <w:t>целом</w:t>
            </w:r>
            <w:proofErr w:type="gramEnd"/>
            <w:r w:rsidRPr="00EA1CD2">
              <w:rPr>
                <w:rFonts w:eastAsia="Times New Roman"/>
                <w:spacing w:val="4"/>
                <w:sz w:val="28"/>
                <w:szCs w:val="28"/>
              </w:rPr>
              <w:t xml:space="preserve"> но территории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ind w:hanging="22"/>
              <w:jc w:val="both"/>
              <w:rPr>
                <w:sz w:val="28"/>
                <w:szCs w:val="28"/>
              </w:rPr>
            </w:pPr>
            <w:r w:rsidRPr="00EA1CD2">
              <w:rPr>
                <w:b/>
                <w:bCs/>
                <w:spacing w:val="-2"/>
                <w:sz w:val="28"/>
                <w:szCs w:val="28"/>
              </w:rPr>
              <w:t>401,0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b/>
                <w:bCs/>
                <w:spacing w:val="-2"/>
                <w:sz w:val="28"/>
                <w:szCs w:val="28"/>
              </w:rPr>
              <w:t>423,0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b/>
                <w:bCs/>
                <w:spacing w:val="-4"/>
                <w:sz w:val="28"/>
                <w:szCs w:val="28"/>
              </w:rPr>
              <w:t>428,0</w:t>
            </w:r>
          </w:p>
        </w:tc>
      </w:tr>
    </w:tbl>
    <w:p w:rsidR="00040C96" w:rsidRDefault="00040C96" w:rsidP="00EA1CD2">
      <w:pPr>
        <w:pStyle w:val="a3"/>
        <w:ind w:firstLine="709"/>
        <w:jc w:val="both"/>
        <w:rPr>
          <w:rFonts w:eastAsia="Times New Roman"/>
          <w:spacing w:val="-1"/>
          <w:sz w:val="28"/>
          <w:szCs w:val="28"/>
        </w:rPr>
      </w:pP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spacing w:val="-1"/>
          <w:sz w:val="28"/>
          <w:szCs w:val="28"/>
        </w:rPr>
        <w:t xml:space="preserve">За отчетный период выросла первичная заболеваемость злокачественными </w:t>
      </w:r>
      <w:r w:rsidRPr="00EA1CD2">
        <w:rPr>
          <w:rFonts w:eastAsia="Times New Roman"/>
          <w:spacing w:val="-2"/>
          <w:sz w:val="28"/>
          <w:szCs w:val="28"/>
        </w:rPr>
        <w:t>новообразованиями.</w:t>
      </w:r>
    </w:p>
    <w:p w:rsidR="00040C96" w:rsidRDefault="00040C96" w:rsidP="00EA1CD2">
      <w:pPr>
        <w:pStyle w:val="a3"/>
        <w:ind w:firstLine="709"/>
        <w:jc w:val="both"/>
        <w:rPr>
          <w:rFonts w:eastAsia="Times New Roman"/>
          <w:b/>
          <w:spacing w:val="8"/>
          <w:sz w:val="28"/>
          <w:szCs w:val="28"/>
        </w:rPr>
      </w:pPr>
    </w:p>
    <w:p w:rsidR="004E638C" w:rsidRPr="00040C96" w:rsidRDefault="003B2674" w:rsidP="00EA1CD2">
      <w:pPr>
        <w:pStyle w:val="a3"/>
        <w:ind w:firstLine="709"/>
        <w:jc w:val="both"/>
        <w:rPr>
          <w:b/>
          <w:sz w:val="28"/>
          <w:szCs w:val="28"/>
        </w:rPr>
      </w:pPr>
      <w:r w:rsidRPr="00040C96">
        <w:rPr>
          <w:rFonts w:eastAsia="Times New Roman"/>
          <w:b/>
          <w:spacing w:val="8"/>
          <w:sz w:val="28"/>
          <w:szCs w:val="28"/>
        </w:rPr>
        <w:t>Одногодичная летальность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119"/>
        <w:gridCol w:w="1105"/>
        <w:gridCol w:w="1133"/>
        <w:gridCol w:w="1142"/>
      </w:tblGrid>
      <w:tr w:rsidR="004E638C" w:rsidRPr="00EA1CD2" w:rsidTr="00040C96">
        <w:trPr>
          <w:trHeight w:hRule="exact" w:val="30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4E638C" w:rsidP="00040C96">
            <w:pPr>
              <w:pStyle w:val="a3"/>
              <w:ind w:firstLine="102"/>
              <w:jc w:val="both"/>
              <w:rPr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9"/>
                <w:sz w:val="28"/>
                <w:szCs w:val="28"/>
              </w:rPr>
              <w:t>2011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040C96" w:rsidP="00040C96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7"/>
                <w:sz w:val="28"/>
                <w:szCs w:val="28"/>
              </w:rPr>
              <w:t>2013</w:t>
            </w:r>
          </w:p>
        </w:tc>
      </w:tr>
      <w:tr w:rsidR="004E638C" w:rsidRPr="00EA1CD2" w:rsidTr="00040C96">
        <w:trPr>
          <w:trHeight w:hRule="exact" w:val="278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040C96" w:rsidRDefault="003B2674" w:rsidP="00040C96">
            <w:pPr>
              <w:pStyle w:val="a3"/>
              <w:ind w:firstLine="102"/>
              <w:jc w:val="both"/>
              <w:rPr>
                <w:sz w:val="28"/>
                <w:szCs w:val="28"/>
              </w:rPr>
            </w:pPr>
            <w:r w:rsidRPr="00040C96">
              <w:rPr>
                <w:rFonts w:eastAsia="Times New Roman"/>
                <w:spacing w:val="-4"/>
                <w:sz w:val="28"/>
                <w:szCs w:val="28"/>
              </w:rPr>
              <w:t>Район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040C96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040C96">
              <w:rPr>
                <w:bCs/>
                <w:spacing w:val="-6"/>
                <w:sz w:val="28"/>
                <w:szCs w:val="28"/>
              </w:rPr>
              <w:t>36,8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6"/>
                <w:sz w:val="28"/>
                <w:szCs w:val="28"/>
              </w:rPr>
              <w:t>29,0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4"/>
                <w:sz w:val="28"/>
                <w:szCs w:val="28"/>
              </w:rPr>
              <w:t>34,8</w:t>
            </w:r>
          </w:p>
        </w:tc>
      </w:tr>
      <w:tr w:rsidR="004E638C" w:rsidRPr="00EA1CD2" w:rsidTr="00040C96">
        <w:trPr>
          <w:trHeight w:hRule="exact" w:val="278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ind w:firstLine="102"/>
              <w:jc w:val="both"/>
              <w:rPr>
                <w:sz w:val="28"/>
                <w:szCs w:val="28"/>
              </w:rPr>
            </w:pPr>
            <w:r w:rsidRPr="00EA1CD2">
              <w:rPr>
                <w:rFonts w:eastAsia="Times New Roman"/>
                <w:spacing w:val="-3"/>
                <w:sz w:val="28"/>
                <w:szCs w:val="28"/>
              </w:rPr>
              <w:lastRenderedPageBreak/>
              <w:t>По районам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4"/>
                <w:sz w:val="28"/>
                <w:szCs w:val="28"/>
              </w:rPr>
              <w:t>30,7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11"/>
                <w:sz w:val="28"/>
                <w:szCs w:val="28"/>
              </w:rPr>
              <w:t>26,1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1"/>
                <w:sz w:val="28"/>
                <w:szCs w:val="28"/>
              </w:rPr>
              <w:t>25,7</w:t>
            </w:r>
          </w:p>
        </w:tc>
      </w:tr>
      <w:tr w:rsidR="004E638C" w:rsidRPr="00EA1CD2" w:rsidTr="00040C96">
        <w:trPr>
          <w:trHeight w:hRule="exact" w:val="31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ind w:firstLine="102"/>
              <w:jc w:val="both"/>
              <w:rPr>
                <w:sz w:val="28"/>
                <w:szCs w:val="28"/>
              </w:rPr>
            </w:pPr>
            <w:r w:rsidRPr="00EA1CD2">
              <w:rPr>
                <w:rFonts w:eastAsia="Times New Roman"/>
                <w:spacing w:val="-4"/>
                <w:sz w:val="28"/>
                <w:szCs w:val="28"/>
              </w:rPr>
              <w:t>Область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6"/>
                <w:sz w:val="28"/>
                <w:szCs w:val="28"/>
              </w:rPr>
              <w:t>29,5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15"/>
                <w:sz w:val="28"/>
                <w:szCs w:val="28"/>
              </w:rPr>
              <w:t>26,7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6"/>
                <w:sz w:val="28"/>
                <w:szCs w:val="28"/>
              </w:rPr>
              <w:t>25,3</w:t>
            </w:r>
          </w:p>
        </w:tc>
      </w:tr>
    </w:tbl>
    <w:p w:rsidR="00040C96" w:rsidRDefault="00040C96" w:rsidP="00EA1CD2">
      <w:pPr>
        <w:pStyle w:val="a3"/>
        <w:ind w:firstLine="709"/>
        <w:jc w:val="both"/>
        <w:rPr>
          <w:rFonts w:eastAsia="Times New Roman"/>
          <w:sz w:val="28"/>
          <w:szCs w:val="28"/>
        </w:rPr>
      </w:pP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sz w:val="28"/>
          <w:szCs w:val="28"/>
        </w:rPr>
        <w:t xml:space="preserve">За отчетный период выросло количество случаев одногодичной летальности от злокачественных новообразований. Из 23 больных, взятых на учет в 2012году, умерли 8, что так </w:t>
      </w:r>
      <w:r w:rsidRPr="00EA1CD2">
        <w:rPr>
          <w:rFonts w:eastAsia="Times New Roman"/>
          <w:spacing w:val="-1"/>
          <w:sz w:val="28"/>
          <w:szCs w:val="28"/>
        </w:rPr>
        <w:t>же указывает на недостатки в организации онкологической помощи населению района. Показатель выше среднего по районам и области.</w:t>
      </w: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040C96">
        <w:rPr>
          <w:rFonts w:eastAsia="Times New Roman"/>
          <w:b/>
          <w:spacing w:val="2"/>
          <w:sz w:val="28"/>
          <w:szCs w:val="28"/>
        </w:rPr>
        <w:t>Структура онкологических заболеваний</w:t>
      </w:r>
      <w:r w:rsidRPr="00EA1CD2">
        <w:rPr>
          <w:rFonts w:eastAsia="Times New Roman"/>
          <w:spacing w:val="2"/>
          <w:sz w:val="28"/>
          <w:szCs w:val="28"/>
        </w:rPr>
        <w:t xml:space="preserve"> за отчетный период изменилась. На первое место </w:t>
      </w:r>
      <w:r w:rsidRPr="00EA1CD2">
        <w:rPr>
          <w:rFonts w:eastAsia="Times New Roman"/>
          <w:spacing w:val="-1"/>
          <w:sz w:val="28"/>
          <w:szCs w:val="28"/>
        </w:rPr>
        <w:t xml:space="preserve">вышли новообразования легких, трахеи и бронхов, рак молочной железы с первого места </w:t>
      </w:r>
      <w:r w:rsidRPr="00EA1CD2">
        <w:rPr>
          <w:rFonts w:eastAsia="Times New Roman"/>
          <w:spacing w:val="-2"/>
          <w:sz w:val="28"/>
          <w:szCs w:val="28"/>
        </w:rPr>
        <w:t>сместился на второе.</w:t>
      </w: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sz w:val="28"/>
          <w:szCs w:val="28"/>
        </w:rPr>
        <w:t xml:space="preserve">Из впервые взятых на учет больных злокачественными новообразованиями, при профилактических осмотрах,   выявлено 15,3%, (в 2012-13,4%),   (2011-12,9%).   За последние три года показатель </w:t>
      </w:r>
      <w:proofErr w:type="spellStart"/>
      <w:r w:rsidRPr="00EA1CD2">
        <w:rPr>
          <w:rFonts w:eastAsia="Times New Roman"/>
          <w:sz w:val="28"/>
          <w:szCs w:val="28"/>
        </w:rPr>
        <w:t>выявляемости</w:t>
      </w:r>
      <w:proofErr w:type="spellEnd"/>
      <w:r w:rsidRPr="00EA1CD2">
        <w:rPr>
          <w:rFonts w:eastAsia="Times New Roman"/>
          <w:sz w:val="28"/>
          <w:szCs w:val="28"/>
        </w:rPr>
        <w:t xml:space="preserve"> активно растет, что является положительным фактором.</w:t>
      </w: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sz w:val="28"/>
          <w:szCs w:val="28"/>
        </w:rPr>
        <w:t xml:space="preserve">С целью выявления онкологической патологии на ранних стадиях средними медицинскими работниками ФАП и УБ в течение года проводились подворные обходы. Два случая </w:t>
      </w:r>
      <w:r w:rsidRPr="00EA1CD2">
        <w:rPr>
          <w:rFonts w:eastAsia="Times New Roman"/>
          <w:spacing w:val="-1"/>
          <w:sz w:val="28"/>
          <w:szCs w:val="28"/>
        </w:rPr>
        <w:t>онкологических заболеваний выявлены при подворных обходах.</w:t>
      </w:r>
    </w:p>
    <w:p w:rsidR="004E638C" w:rsidRPr="00EA1CD2" w:rsidRDefault="004E638C" w:rsidP="00EA1CD2">
      <w:pPr>
        <w:pStyle w:val="a3"/>
        <w:ind w:firstLine="709"/>
        <w:jc w:val="both"/>
        <w:rPr>
          <w:sz w:val="28"/>
          <w:szCs w:val="28"/>
        </w:rPr>
      </w:pP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b/>
          <w:bCs/>
          <w:spacing w:val="-1"/>
          <w:sz w:val="28"/>
          <w:szCs w:val="28"/>
        </w:rPr>
        <w:t>Туберкулезная служба.</w:t>
      </w:r>
    </w:p>
    <w:p w:rsidR="004E638C" w:rsidRDefault="003B2674" w:rsidP="00EA1CD2">
      <w:pPr>
        <w:pStyle w:val="a3"/>
        <w:ind w:firstLine="709"/>
        <w:jc w:val="both"/>
        <w:rPr>
          <w:rFonts w:eastAsia="Times New Roman"/>
          <w:sz w:val="28"/>
          <w:szCs w:val="28"/>
        </w:rPr>
      </w:pPr>
      <w:r w:rsidRPr="00EA1CD2">
        <w:rPr>
          <w:rFonts w:eastAsia="Times New Roman"/>
          <w:sz w:val="28"/>
          <w:szCs w:val="28"/>
        </w:rPr>
        <w:t xml:space="preserve">В 2013 году впервые выявлено 8 случаев заболеваний ТВ - 68,3 на 100000 населения (в 2012 </w:t>
      </w:r>
      <w:r w:rsidRPr="00EA1CD2">
        <w:rPr>
          <w:rFonts w:eastAsia="Times New Roman"/>
          <w:spacing w:val="-1"/>
          <w:sz w:val="28"/>
          <w:szCs w:val="28"/>
        </w:rPr>
        <w:t xml:space="preserve">году выявлено 12 больных). Из них один случай </w:t>
      </w:r>
      <w:proofErr w:type="spellStart"/>
      <w:r w:rsidRPr="00EA1CD2">
        <w:rPr>
          <w:rFonts w:eastAsia="Times New Roman"/>
          <w:spacing w:val="-1"/>
          <w:sz w:val="28"/>
          <w:szCs w:val="28"/>
        </w:rPr>
        <w:t>внелегочной</w:t>
      </w:r>
      <w:proofErr w:type="spellEnd"/>
      <w:r w:rsidRPr="00EA1CD2">
        <w:rPr>
          <w:rFonts w:eastAsia="Times New Roman"/>
          <w:spacing w:val="-1"/>
          <w:sz w:val="28"/>
          <w:szCs w:val="28"/>
        </w:rPr>
        <w:t xml:space="preserve"> формы, один случай - ребенок до 14 </w:t>
      </w:r>
      <w:r w:rsidRPr="00EA1CD2">
        <w:rPr>
          <w:rFonts w:eastAsia="Times New Roman"/>
          <w:sz w:val="28"/>
          <w:szCs w:val="28"/>
        </w:rPr>
        <w:t>лет и один подросток</w:t>
      </w:r>
    </w:p>
    <w:p w:rsidR="00040C96" w:rsidRDefault="00040C96" w:rsidP="00EA1CD2">
      <w:pPr>
        <w:pStyle w:val="a3"/>
        <w:ind w:firstLine="709"/>
        <w:jc w:val="both"/>
        <w:rPr>
          <w:rFonts w:eastAsia="Times New Roman"/>
          <w:sz w:val="28"/>
          <w:szCs w:val="28"/>
        </w:rPr>
      </w:pPr>
    </w:p>
    <w:p w:rsidR="004E638C" w:rsidRPr="00EA1CD2" w:rsidRDefault="00040C96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b/>
          <w:bCs/>
          <w:spacing w:val="-3"/>
          <w:sz w:val="28"/>
          <w:szCs w:val="28"/>
        </w:rPr>
        <w:t xml:space="preserve">Болезненность туберкулезом </w:t>
      </w:r>
      <w:r w:rsidRPr="00EA1CD2">
        <w:rPr>
          <w:rFonts w:eastAsia="Times New Roman"/>
          <w:b/>
          <w:bCs/>
          <w:spacing w:val="-1"/>
          <w:sz w:val="28"/>
          <w:szCs w:val="28"/>
        </w:rPr>
        <w:t>(на 100 000 населения)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44"/>
        <w:gridCol w:w="1133"/>
        <w:gridCol w:w="1123"/>
        <w:gridCol w:w="1162"/>
      </w:tblGrid>
      <w:tr w:rsidR="004E638C" w:rsidRPr="00EA1CD2" w:rsidTr="00040C96">
        <w:trPr>
          <w:trHeight w:hRule="exact" w:val="288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4E638C" w:rsidP="00040C96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b/>
                <w:bCs/>
                <w:spacing w:val="-9"/>
                <w:sz w:val="28"/>
                <w:szCs w:val="28"/>
              </w:rPr>
              <w:t>2011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ind w:firstLine="103"/>
              <w:jc w:val="both"/>
              <w:rPr>
                <w:sz w:val="28"/>
                <w:szCs w:val="28"/>
              </w:rPr>
            </w:pPr>
            <w:r w:rsidRPr="00EA1CD2">
              <w:rPr>
                <w:b/>
                <w:bCs/>
                <w:spacing w:val="-5"/>
                <w:sz w:val="28"/>
                <w:szCs w:val="28"/>
              </w:rPr>
              <w:t>2012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b/>
                <w:bCs/>
                <w:spacing w:val="-7"/>
                <w:sz w:val="28"/>
                <w:szCs w:val="28"/>
              </w:rPr>
              <w:t>2013</w:t>
            </w:r>
          </w:p>
        </w:tc>
      </w:tr>
      <w:tr w:rsidR="004E638C" w:rsidRPr="00EA1CD2" w:rsidTr="00040C96">
        <w:trPr>
          <w:trHeight w:hRule="exact" w:val="278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rFonts w:eastAsia="Times New Roman"/>
                <w:spacing w:val="-4"/>
                <w:sz w:val="28"/>
                <w:szCs w:val="28"/>
              </w:rPr>
              <w:t>Район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2"/>
                <w:sz w:val="28"/>
                <w:szCs w:val="28"/>
              </w:rPr>
              <w:t>200,6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ind w:firstLine="103"/>
              <w:jc w:val="both"/>
              <w:rPr>
                <w:sz w:val="28"/>
                <w:szCs w:val="28"/>
              </w:rPr>
            </w:pPr>
            <w:r w:rsidRPr="00EA1CD2">
              <w:rPr>
                <w:spacing w:val="-4"/>
                <w:sz w:val="28"/>
                <w:szCs w:val="28"/>
              </w:rPr>
              <w:t>249,3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6"/>
                <w:sz w:val="28"/>
                <w:szCs w:val="28"/>
              </w:rPr>
              <w:t>175,6</w:t>
            </w:r>
          </w:p>
        </w:tc>
      </w:tr>
      <w:tr w:rsidR="004E638C" w:rsidRPr="00EA1CD2" w:rsidTr="00040C96">
        <w:trPr>
          <w:trHeight w:hRule="exact" w:val="278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rFonts w:eastAsia="Times New Roman"/>
                <w:b/>
                <w:bCs/>
                <w:spacing w:val="-3"/>
                <w:sz w:val="28"/>
                <w:szCs w:val="28"/>
              </w:rPr>
              <w:t>По районам области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b/>
                <w:bCs/>
                <w:spacing w:val="-2"/>
                <w:sz w:val="28"/>
                <w:szCs w:val="28"/>
              </w:rPr>
              <w:t>309,5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ind w:firstLine="103"/>
              <w:jc w:val="both"/>
              <w:rPr>
                <w:sz w:val="28"/>
                <w:szCs w:val="28"/>
              </w:rPr>
            </w:pPr>
            <w:r w:rsidRPr="00EA1CD2">
              <w:rPr>
                <w:b/>
                <w:bCs/>
                <w:spacing w:val="-2"/>
                <w:sz w:val="28"/>
                <w:szCs w:val="28"/>
              </w:rPr>
              <w:t>307,9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b/>
                <w:bCs/>
                <w:spacing w:val="-2"/>
                <w:sz w:val="28"/>
                <w:szCs w:val="28"/>
              </w:rPr>
              <w:t>287,9</w:t>
            </w:r>
          </w:p>
        </w:tc>
      </w:tr>
      <w:tr w:rsidR="004E638C" w:rsidRPr="00EA1CD2" w:rsidTr="00040C96">
        <w:trPr>
          <w:trHeight w:hRule="exact" w:val="298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rFonts w:eastAsia="Times New Roman"/>
                <w:b/>
                <w:bCs/>
                <w:spacing w:val="-3"/>
                <w:sz w:val="28"/>
                <w:szCs w:val="28"/>
              </w:rPr>
              <w:t>В целом по территории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b/>
                <w:bCs/>
                <w:spacing w:val="-6"/>
                <w:sz w:val="28"/>
                <w:szCs w:val="28"/>
              </w:rPr>
              <w:t>240,1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ind w:firstLine="103"/>
              <w:jc w:val="both"/>
              <w:rPr>
                <w:sz w:val="28"/>
                <w:szCs w:val="28"/>
              </w:rPr>
            </w:pPr>
            <w:r w:rsidRPr="00EA1CD2">
              <w:rPr>
                <w:spacing w:val="-4"/>
                <w:sz w:val="28"/>
                <w:szCs w:val="28"/>
              </w:rPr>
              <w:t>236,9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b/>
                <w:bCs/>
                <w:spacing w:val="-2"/>
                <w:sz w:val="28"/>
                <w:szCs w:val="28"/>
              </w:rPr>
              <w:t>224,6</w:t>
            </w:r>
          </w:p>
        </w:tc>
      </w:tr>
    </w:tbl>
    <w:p w:rsidR="00040C96" w:rsidRDefault="00040C96" w:rsidP="00EA1CD2">
      <w:pPr>
        <w:pStyle w:val="a3"/>
        <w:ind w:firstLine="709"/>
        <w:jc w:val="both"/>
        <w:rPr>
          <w:rFonts w:eastAsia="Times New Roman"/>
          <w:b/>
          <w:bCs/>
          <w:spacing w:val="-2"/>
          <w:sz w:val="28"/>
          <w:szCs w:val="28"/>
        </w:rPr>
      </w:pP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b/>
          <w:bCs/>
          <w:spacing w:val="-2"/>
          <w:sz w:val="28"/>
          <w:szCs w:val="28"/>
        </w:rPr>
        <w:t>Удельный вес запущенных случаев туберкулеза, смертность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101"/>
        <w:gridCol w:w="1133"/>
        <w:gridCol w:w="1123"/>
        <w:gridCol w:w="1162"/>
      </w:tblGrid>
      <w:tr w:rsidR="004E638C" w:rsidRPr="00EA1CD2">
        <w:trPr>
          <w:trHeight w:hRule="exact" w:val="298"/>
        </w:trPr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4E638C" w:rsidP="00EA1CD2">
            <w:pPr>
              <w:pStyle w:val="a3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b/>
                <w:bCs/>
                <w:spacing w:val="-7"/>
                <w:sz w:val="28"/>
                <w:szCs w:val="28"/>
              </w:rPr>
              <w:t>2011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b/>
                <w:bCs/>
                <w:spacing w:val="-4"/>
                <w:sz w:val="28"/>
                <w:szCs w:val="28"/>
              </w:rPr>
              <w:t>2012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7"/>
                <w:sz w:val="28"/>
                <w:szCs w:val="28"/>
              </w:rPr>
              <w:t>2013</w:t>
            </w:r>
          </w:p>
        </w:tc>
      </w:tr>
      <w:tr w:rsidR="004E638C" w:rsidRPr="00EA1CD2">
        <w:trPr>
          <w:trHeight w:hRule="exact" w:val="288"/>
        </w:trPr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proofErr w:type="spellStart"/>
            <w:r w:rsidRPr="00EA1CD2">
              <w:rPr>
                <w:rFonts w:eastAsia="Times New Roman"/>
                <w:spacing w:val="-3"/>
                <w:sz w:val="28"/>
                <w:szCs w:val="28"/>
              </w:rPr>
              <w:t>Уд</w:t>
            </w:r>
            <w:proofErr w:type="gramStart"/>
            <w:r w:rsidRPr="00EA1CD2">
              <w:rPr>
                <w:rFonts w:eastAsia="Times New Roman"/>
                <w:spacing w:val="-3"/>
                <w:sz w:val="28"/>
                <w:szCs w:val="28"/>
              </w:rPr>
              <w:t>,в</w:t>
            </w:r>
            <w:proofErr w:type="gramEnd"/>
            <w:r w:rsidRPr="00EA1CD2">
              <w:rPr>
                <w:rFonts w:eastAsia="Times New Roman"/>
                <w:spacing w:val="-3"/>
                <w:sz w:val="28"/>
                <w:szCs w:val="28"/>
              </w:rPr>
              <w:t>ес</w:t>
            </w:r>
            <w:proofErr w:type="spellEnd"/>
            <w:r w:rsidRPr="00EA1CD2">
              <w:rPr>
                <w:rFonts w:eastAsia="Times New Roman"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EA1CD2">
              <w:rPr>
                <w:rFonts w:eastAsia="Times New Roman"/>
                <w:spacing w:val="-3"/>
                <w:sz w:val="28"/>
                <w:szCs w:val="28"/>
              </w:rPr>
              <w:t>запущ</w:t>
            </w:r>
            <w:proofErr w:type="spellEnd"/>
            <w:r w:rsidRPr="00EA1CD2">
              <w:rPr>
                <w:rFonts w:eastAsia="Times New Roman"/>
                <w:spacing w:val="-3"/>
                <w:sz w:val="28"/>
                <w:szCs w:val="28"/>
              </w:rPr>
              <w:t>. случаев %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16"/>
                <w:sz w:val="28"/>
                <w:szCs w:val="28"/>
              </w:rPr>
              <w:t>14,2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z w:val="28"/>
                <w:szCs w:val="28"/>
              </w:rPr>
              <w:t>8,3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z w:val="28"/>
                <w:szCs w:val="28"/>
              </w:rPr>
              <w:t>0,0</w:t>
            </w:r>
          </w:p>
        </w:tc>
      </w:tr>
      <w:tr w:rsidR="004E638C" w:rsidRPr="00EA1CD2">
        <w:trPr>
          <w:trHeight w:hRule="exact" w:val="307"/>
        </w:trPr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rFonts w:eastAsia="Times New Roman"/>
                <w:spacing w:val="-3"/>
                <w:sz w:val="28"/>
                <w:szCs w:val="28"/>
              </w:rPr>
              <w:t>Смертность от ТБ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z w:val="28"/>
                <w:szCs w:val="28"/>
              </w:rPr>
              <w:t>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29"/>
                <w:sz w:val="28"/>
                <w:szCs w:val="28"/>
              </w:rPr>
              <w:t>19,1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z w:val="28"/>
                <w:szCs w:val="28"/>
              </w:rPr>
              <w:t>0,0</w:t>
            </w:r>
          </w:p>
        </w:tc>
      </w:tr>
    </w:tbl>
    <w:p w:rsidR="00040C96" w:rsidRDefault="00040C96" w:rsidP="00EA1CD2">
      <w:pPr>
        <w:pStyle w:val="a3"/>
        <w:ind w:firstLine="709"/>
        <w:jc w:val="both"/>
        <w:rPr>
          <w:rFonts w:eastAsia="Times New Roman"/>
          <w:spacing w:val="-1"/>
          <w:sz w:val="28"/>
          <w:szCs w:val="28"/>
        </w:rPr>
      </w:pPr>
    </w:p>
    <w:p w:rsidR="00040C96" w:rsidRDefault="003B2674" w:rsidP="00EA1CD2">
      <w:pPr>
        <w:pStyle w:val="a3"/>
        <w:ind w:firstLine="709"/>
        <w:jc w:val="both"/>
        <w:rPr>
          <w:rFonts w:eastAsia="Times New Roman"/>
          <w:spacing w:val="-1"/>
          <w:sz w:val="28"/>
          <w:szCs w:val="28"/>
        </w:rPr>
      </w:pPr>
      <w:r w:rsidRPr="00EA1CD2">
        <w:rPr>
          <w:rFonts w:eastAsia="Times New Roman"/>
          <w:spacing w:val="-1"/>
          <w:sz w:val="28"/>
          <w:szCs w:val="28"/>
        </w:rPr>
        <w:t xml:space="preserve">Запущенных случаев ТБ и смертность за период 2013года в районе не зарегистрированы. </w:t>
      </w:r>
    </w:p>
    <w:p w:rsidR="00040C96" w:rsidRDefault="00040C96" w:rsidP="00EA1CD2">
      <w:pPr>
        <w:pStyle w:val="a3"/>
        <w:ind w:firstLine="709"/>
        <w:jc w:val="both"/>
        <w:rPr>
          <w:rFonts w:eastAsia="Times New Roman"/>
          <w:spacing w:val="-1"/>
          <w:sz w:val="28"/>
          <w:szCs w:val="28"/>
        </w:rPr>
      </w:pP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b/>
          <w:bCs/>
          <w:spacing w:val="-1"/>
          <w:sz w:val="28"/>
          <w:szCs w:val="28"/>
        </w:rPr>
        <w:t>Заболеваемость сифилисом, алкоголизмом, наркоманиями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962"/>
        <w:gridCol w:w="1842"/>
        <w:gridCol w:w="1418"/>
        <w:gridCol w:w="1287"/>
      </w:tblGrid>
      <w:tr w:rsidR="004E638C" w:rsidRPr="00EA1CD2" w:rsidTr="00040C96">
        <w:trPr>
          <w:trHeight w:hRule="exact" w:val="298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rFonts w:eastAsia="Times New Roman"/>
                <w:b/>
                <w:bCs/>
                <w:spacing w:val="-4"/>
                <w:sz w:val="28"/>
                <w:szCs w:val="28"/>
              </w:rPr>
              <w:t>Показатели</w:t>
            </w:r>
          </w:p>
        </w:tc>
        <w:tc>
          <w:tcPr>
            <w:tcW w:w="45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EA1CD2">
            <w:pPr>
              <w:pStyle w:val="a3"/>
              <w:ind w:firstLine="709"/>
              <w:jc w:val="both"/>
              <w:rPr>
                <w:sz w:val="28"/>
                <w:szCs w:val="28"/>
              </w:rPr>
            </w:pPr>
            <w:r w:rsidRPr="00EA1CD2">
              <w:rPr>
                <w:rFonts w:eastAsia="Times New Roman"/>
                <w:b/>
                <w:bCs/>
                <w:spacing w:val="-5"/>
                <w:sz w:val="28"/>
                <w:szCs w:val="28"/>
              </w:rPr>
              <w:t>район</w:t>
            </w:r>
          </w:p>
        </w:tc>
      </w:tr>
      <w:tr w:rsidR="004E638C" w:rsidRPr="00EA1CD2" w:rsidTr="00FC64B6">
        <w:trPr>
          <w:trHeight w:hRule="exact" w:val="278"/>
        </w:trPr>
        <w:tc>
          <w:tcPr>
            <w:tcW w:w="49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4E638C" w:rsidP="00040C96">
            <w:pPr>
              <w:pStyle w:val="a3"/>
              <w:jc w:val="both"/>
              <w:rPr>
                <w:sz w:val="28"/>
                <w:szCs w:val="28"/>
              </w:rPr>
            </w:pPr>
          </w:p>
          <w:p w:rsidR="004E638C" w:rsidRPr="00EA1CD2" w:rsidRDefault="004E638C" w:rsidP="00040C96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b/>
                <w:bCs/>
                <w:spacing w:val="-9"/>
                <w:sz w:val="28"/>
                <w:szCs w:val="28"/>
              </w:rPr>
              <w:t>2011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b/>
                <w:bCs/>
                <w:spacing w:val="3"/>
                <w:sz w:val="28"/>
                <w:szCs w:val="28"/>
              </w:rPr>
              <w:t>2012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b/>
                <w:bCs/>
                <w:spacing w:val="-4"/>
                <w:sz w:val="28"/>
                <w:szCs w:val="28"/>
              </w:rPr>
              <w:t>2013</w:t>
            </w:r>
          </w:p>
        </w:tc>
      </w:tr>
      <w:tr w:rsidR="004E638C" w:rsidRPr="00EA1CD2" w:rsidTr="00FC64B6">
        <w:trPr>
          <w:trHeight w:hRule="exact" w:val="826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rFonts w:eastAsia="Times New Roman"/>
                <w:spacing w:val="-2"/>
                <w:sz w:val="28"/>
                <w:szCs w:val="28"/>
              </w:rPr>
              <w:t xml:space="preserve">Первичная заболеваемость </w:t>
            </w:r>
            <w:r w:rsidRPr="00EA1CD2">
              <w:rPr>
                <w:rFonts w:eastAsia="Times New Roman"/>
                <w:spacing w:val="-1"/>
                <w:sz w:val="28"/>
                <w:szCs w:val="28"/>
              </w:rPr>
              <w:t xml:space="preserve">сифилисом на 100 000 </w:t>
            </w:r>
            <w:r w:rsidRPr="00EA1CD2">
              <w:rPr>
                <w:rFonts w:eastAsia="Times New Roman"/>
                <w:spacing w:val="-3"/>
                <w:sz w:val="28"/>
                <w:szCs w:val="28"/>
              </w:rPr>
              <w:t>населения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6"/>
                <w:sz w:val="28"/>
                <w:szCs w:val="28"/>
              </w:rPr>
              <w:t>38,2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8"/>
                <w:sz w:val="28"/>
                <w:szCs w:val="28"/>
              </w:rPr>
              <w:t>38,3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4"/>
                <w:sz w:val="28"/>
                <w:szCs w:val="28"/>
              </w:rPr>
              <w:t>39,0</w:t>
            </w:r>
          </w:p>
        </w:tc>
      </w:tr>
      <w:tr w:rsidR="004E638C" w:rsidRPr="00EA1CD2" w:rsidTr="00FC64B6">
        <w:trPr>
          <w:trHeight w:hRule="exact" w:val="864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rFonts w:eastAsia="Times New Roman"/>
                <w:spacing w:val="-1"/>
                <w:sz w:val="28"/>
                <w:szCs w:val="28"/>
              </w:rPr>
              <w:lastRenderedPageBreak/>
              <w:t xml:space="preserve">Общая заболеваемость </w:t>
            </w:r>
            <w:r w:rsidRPr="00EA1CD2">
              <w:rPr>
                <w:rFonts w:eastAsia="Times New Roman"/>
                <w:spacing w:val="-2"/>
                <w:sz w:val="28"/>
                <w:szCs w:val="28"/>
              </w:rPr>
              <w:t>хроническим алкоголизмом на 100000 населения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7"/>
                <w:sz w:val="28"/>
                <w:szCs w:val="28"/>
              </w:rPr>
              <w:t>1821,8</w:t>
            </w:r>
          </w:p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3"/>
                <w:sz w:val="28"/>
                <w:szCs w:val="28"/>
              </w:rPr>
              <w:t>(</w:t>
            </w:r>
            <w:r w:rsidRPr="00EA1CD2">
              <w:rPr>
                <w:rFonts w:eastAsia="Times New Roman"/>
                <w:spacing w:val="-3"/>
                <w:sz w:val="28"/>
                <w:szCs w:val="28"/>
              </w:rPr>
              <w:t>обла</w:t>
            </w:r>
            <w:r w:rsidR="00040C96">
              <w:rPr>
                <w:rFonts w:eastAsia="Times New Roman"/>
                <w:spacing w:val="-3"/>
                <w:sz w:val="28"/>
                <w:szCs w:val="28"/>
              </w:rPr>
              <w:t>с</w:t>
            </w:r>
            <w:r w:rsidRPr="00EA1CD2">
              <w:rPr>
                <w:rFonts w:eastAsia="Times New Roman"/>
                <w:spacing w:val="-3"/>
                <w:sz w:val="28"/>
                <w:szCs w:val="28"/>
              </w:rPr>
              <w:t>т</w:t>
            </w:r>
            <w:r w:rsidRPr="00EA1CD2">
              <w:rPr>
                <w:rFonts w:eastAsia="Times New Roman"/>
                <w:sz w:val="28"/>
                <w:szCs w:val="28"/>
              </w:rPr>
              <w:t xml:space="preserve">ь </w:t>
            </w:r>
            <w:r w:rsidRPr="00EA1CD2">
              <w:rPr>
                <w:rFonts w:eastAsia="Times New Roman"/>
                <w:spacing w:val="-4"/>
                <w:sz w:val="28"/>
                <w:szCs w:val="28"/>
              </w:rPr>
              <w:t>10,2)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9"/>
                <w:sz w:val="28"/>
                <w:szCs w:val="28"/>
              </w:rPr>
              <w:t>1716,3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9"/>
                <w:sz w:val="28"/>
                <w:szCs w:val="28"/>
              </w:rPr>
              <w:t>1756,0</w:t>
            </w:r>
          </w:p>
        </w:tc>
      </w:tr>
      <w:tr w:rsidR="004E638C" w:rsidRPr="00EA1CD2" w:rsidTr="00FC64B6">
        <w:trPr>
          <w:trHeight w:hRule="exact" w:val="874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rFonts w:eastAsia="Times New Roman"/>
                <w:spacing w:val="-1"/>
                <w:sz w:val="28"/>
                <w:szCs w:val="28"/>
              </w:rPr>
              <w:t xml:space="preserve">Общая заболеваемость </w:t>
            </w:r>
            <w:r w:rsidRPr="00EA1CD2">
              <w:rPr>
                <w:rFonts w:eastAsia="Times New Roman"/>
                <w:spacing w:val="-3"/>
                <w:sz w:val="28"/>
                <w:szCs w:val="28"/>
              </w:rPr>
              <w:t>наркоманиями на 100000 населения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FC64B6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FC64B6">
              <w:rPr>
                <w:bCs/>
                <w:spacing w:val="-8"/>
                <w:sz w:val="28"/>
                <w:szCs w:val="28"/>
              </w:rPr>
              <w:t>85,5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6"/>
                <w:sz w:val="28"/>
                <w:szCs w:val="28"/>
              </w:rPr>
              <w:t>38,3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040C9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4"/>
                <w:sz w:val="28"/>
                <w:szCs w:val="28"/>
              </w:rPr>
              <w:t>39,0</w:t>
            </w:r>
          </w:p>
        </w:tc>
      </w:tr>
    </w:tbl>
    <w:p w:rsidR="00FC64B6" w:rsidRDefault="00FC64B6" w:rsidP="00EA1CD2">
      <w:pPr>
        <w:pStyle w:val="a3"/>
        <w:ind w:firstLine="709"/>
        <w:jc w:val="both"/>
        <w:rPr>
          <w:rFonts w:eastAsia="Times New Roman"/>
          <w:spacing w:val="-1"/>
          <w:sz w:val="28"/>
          <w:szCs w:val="28"/>
        </w:rPr>
      </w:pP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spacing w:val="-1"/>
          <w:sz w:val="28"/>
          <w:szCs w:val="28"/>
        </w:rPr>
        <w:t>Первичная   заболеваемость   сифилисом   за   отчетный   период   выросла.   Вырос   показатель заболеваемости хроническим алкоголизмом и наркоманиями.</w:t>
      </w:r>
    </w:p>
    <w:p w:rsidR="004E638C" w:rsidRPr="00EA1CD2" w:rsidRDefault="004E638C" w:rsidP="00EA1CD2">
      <w:pPr>
        <w:pStyle w:val="a3"/>
        <w:ind w:firstLine="709"/>
        <w:jc w:val="both"/>
        <w:rPr>
          <w:sz w:val="28"/>
          <w:szCs w:val="28"/>
        </w:rPr>
      </w:pP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b/>
          <w:bCs/>
          <w:spacing w:val="-1"/>
          <w:sz w:val="28"/>
          <w:szCs w:val="28"/>
        </w:rPr>
        <w:t>Основные показатели работы скорой медицинской помощи:</w:t>
      </w: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b/>
          <w:bCs/>
          <w:spacing w:val="-3"/>
          <w:sz w:val="28"/>
          <w:szCs w:val="28"/>
        </w:rPr>
        <w:t xml:space="preserve">Число лиц, которым оказана скорая медицинская помощь </w:t>
      </w:r>
      <w:r w:rsidRPr="00EA1CD2">
        <w:rPr>
          <w:rFonts w:eastAsia="Times New Roman"/>
          <w:b/>
          <w:bCs/>
          <w:spacing w:val="-1"/>
          <w:sz w:val="28"/>
          <w:szCs w:val="28"/>
        </w:rPr>
        <w:t>(на 1000 населения)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44"/>
        <w:gridCol w:w="1133"/>
        <w:gridCol w:w="1133"/>
        <w:gridCol w:w="1152"/>
      </w:tblGrid>
      <w:tr w:rsidR="004E638C" w:rsidRPr="00EA1CD2" w:rsidTr="00FC64B6">
        <w:trPr>
          <w:trHeight w:hRule="exact" w:val="326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4E638C" w:rsidP="00FC64B6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FC64B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b/>
                <w:bCs/>
                <w:spacing w:val="-7"/>
                <w:sz w:val="28"/>
                <w:szCs w:val="28"/>
              </w:rPr>
              <w:t>2011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FC64B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b/>
                <w:bCs/>
                <w:spacing w:val="-4"/>
                <w:sz w:val="28"/>
                <w:szCs w:val="28"/>
              </w:rPr>
              <w:t>2012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FC64B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3"/>
                <w:sz w:val="28"/>
                <w:szCs w:val="28"/>
              </w:rPr>
              <w:t>2013</w:t>
            </w:r>
          </w:p>
        </w:tc>
      </w:tr>
      <w:tr w:rsidR="004E638C" w:rsidRPr="00EA1CD2" w:rsidTr="00FC64B6">
        <w:trPr>
          <w:trHeight w:hRule="exact" w:val="288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FC64B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rFonts w:eastAsia="Times New Roman"/>
                <w:b/>
                <w:bCs/>
                <w:spacing w:val="-14"/>
                <w:sz w:val="28"/>
                <w:szCs w:val="28"/>
              </w:rPr>
              <w:t>Район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FC64B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6"/>
                <w:sz w:val="28"/>
                <w:szCs w:val="28"/>
              </w:rPr>
              <w:t>571,2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FC64B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12"/>
                <w:sz w:val="28"/>
                <w:szCs w:val="28"/>
              </w:rPr>
              <w:t>516,1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FC64B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spacing w:val="-4"/>
                <w:sz w:val="28"/>
                <w:szCs w:val="28"/>
              </w:rPr>
              <w:t>476,0</w:t>
            </w:r>
          </w:p>
        </w:tc>
      </w:tr>
      <w:tr w:rsidR="004E638C" w:rsidRPr="00EA1CD2" w:rsidTr="00FC64B6">
        <w:trPr>
          <w:trHeight w:hRule="exact" w:val="278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FC64B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rFonts w:eastAsia="Times New Roman"/>
                <w:b/>
                <w:bCs/>
                <w:spacing w:val="-3"/>
                <w:sz w:val="28"/>
                <w:szCs w:val="28"/>
              </w:rPr>
              <w:t>По районам области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FC64B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b/>
                <w:bCs/>
                <w:spacing w:val="-2"/>
                <w:sz w:val="28"/>
                <w:szCs w:val="28"/>
              </w:rPr>
              <w:t>402,5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FC64B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b/>
                <w:bCs/>
                <w:spacing w:val="-4"/>
                <w:sz w:val="28"/>
                <w:szCs w:val="28"/>
              </w:rPr>
              <w:t>412,6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FC64B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b/>
                <w:bCs/>
                <w:spacing w:val="-2"/>
                <w:sz w:val="28"/>
                <w:szCs w:val="28"/>
              </w:rPr>
              <w:t>391,5</w:t>
            </w:r>
          </w:p>
        </w:tc>
      </w:tr>
      <w:tr w:rsidR="004E638C" w:rsidRPr="00EA1CD2" w:rsidTr="00FC64B6">
        <w:trPr>
          <w:trHeight w:hRule="exact" w:val="326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FC64B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rFonts w:eastAsia="Times New Roman"/>
                <w:b/>
                <w:bCs/>
                <w:spacing w:val="-3"/>
                <w:sz w:val="28"/>
                <w:szCs w:val="28"/>
              </w:rPr>
              <w:t>В целом по территории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FC64B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b/>
                <w:bCs/>
                <w:spacing w:val="-2"/>
                <w:sz w:val="28"/>
                <w:szCs w:val="28"/>
              </w:rPr>
              <w:t>423,4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FC64B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b/>
                <w:bCs/>
                <w:spacing w:val="-4"/>
                <w:sz w:val="28"/>
                <w:szCs w:val="28"/>
              </w:rPr>
              <w:t>421,6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EA1CD2" w:rsidRDefault="003B2674" w:rsidP="00FC64B6">
            <w:pPr>
              <w:pStyle w:val="a3"/>
              <w:jc w:val="both"/>
              <w:rPr>
                <w:sz w:val="28"/>
                <w:szCs w:val="28"/>
              </w:rPr>
            </w:pPr>
            <w:r w:rsidRPr="00EA1CD2">
              <w:rPr>
                <w:b/>
                <w:bCs/>
                <w:spacing w:val="-4"/>
                <w:sz w:val="28"/>
                <w:szCs w:val="28"/>
              </w:rPr>
              <w:t>392,1</w:t>
            </w:r>
          </w:p>
        </w:tc>
      </w:tr>
    </w:tbl>
    <w:p w:rsidR="004E638C" w:rsidRDefault="004E638C" w:rsidP="00EA1CD2">
      <w:pPr>
        <w:pStyle w:val="a3"/>
        <w:ind w:firstLine="709"/>
        <w:jc w:val="both"/>
        <w:rPr>
          <w:sz w:val="28"/>
          <w:szCs w:val="28"/>
        </w:rPr>
      </w:pP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FC64B6">
        <w:rPr>
          <w:rFonts w:eastAsia="Times New Roman"/>
          <w:b/>
          <w:spacing w:val="5"/>
          <w:sz w:val="28"/>
          <w:szCs w:val="28"/>
        </w:rPr>
        <w:t>Число вызовов скорой медицинской помощи на 1 жителя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360"/>
        <w:gridCol w:w="1133"/>
        <w:gridCol w:w="1133"/>
        <w:gridCol w:w="1152"/>
      </w:tblGrid>
      <w:tr w:rsidR="004E638C" w:rsidRPr="00FC64B6" w:rsidTr="00FC64B6">
        <w:trPr>
          <w:trHeight w:val="20"/>
        </w:trPr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FC64B6" w:rsidRDefault="004E638C" w:rsidP="00FC64B6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FC64B6" w:rsidRDefault="003B2674" w:rsidP="00FC64B6">
            <w:pPr>
              <w:pStyle w:val="a3"/>
              <w:rPr>
                <w:sz w:val="28"/>
                <w:szCs w:val="28"/>
              </w:rPr>
            </w:pPr>
            <w:r w:rsidRPr="00FC64B6">
              <w:rPr>
                <w:sz w:val="28"/>
                <w:szCs w:val="28"/>
              </w:rPr>
              <w:t>2011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FC64B6" w:rsidRDefault="003B2674" w:rsidP="00FC64B6">
            <w:pPr>
              <w:pStyle w:val="a3"/>
              <w:rPr>
                <w:sz w:val="28"/>
                <w:szCs w:val="28"/>
              </w:rPr>
            </w:pPr>
            <w:r w:rsidRPr="00FC64B6">
              <w:rPr>
                <w:sz w:val="28"/>
                <w:szCs w:val="28"/>
              </w:rPr>
              <w:t>2012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FC64B6" w:rsidRDefault="003B2674" w:rsidP="00FC64B6">
            <w:pPr>
              <w:pStyle w:val="a3"/>
              <w:rPr>
                <w:sz w:val="28"/>
                <w:szCs w:val="28"/>
              </w:rPr>
            </w:pPr>
            <w:r w:rsidRPr="00FC64B6">
              <w:rPr>
                <w:sz w:val="28"/>
                <w:szCs w:val="28"/>
              </w:rPr>
              <w:t>2013</w:t>
            </w:r>
          </w:p>
        </w:tc>
      </w:tr>
      <w:tr w:rsidR="004E638C" w:rsidRPr="00FC64B6" w:rsidTr="00FC64B6">
        <w:trPr>
          <w:trHeight w:val="20"/>
        </w:trPr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FC64B6" w:rsidRDefault="003B2674" w:rsidP="00FC64B6">
            <w:pPr>
              <w:pStyle w:val="a3"/>
              <w:rPr>
                <w:sz w:val="28"/>
                <w:szCs w:val="28"/>
              </w:rPr>
            </w:pPr>
            <w:r w:rsidRPr="00FC64B6">
              <w:rPr>
                <w:sz w:val="28"/>
                <w:szCs w:val="28"/>
              </w:rPr>
              <w:t>Северный район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FC64B6" w:rsidRDefault="003B2674" w:rsidP="00FC64B6">
            <w:pPr>
              <w:pStyle w:val="a3"/>
              <w:rPr>
                <w:sz w:val="28"/>
                <w:szCs w:val="28"/>
              </w:rPr>
            </w:pPr>
            <w:r w:rsidRPr="00FC64B6">
              <w:rPr>
                <w:sz w:val="28"/>
                <w:szCs w:val="28"/>
              </w:rPr>
              <w:t>0.56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FC64B6" w:rsidRDefault="003B2674" w:rsidP="00FC64B6">
            <w:pPr>
              <w:pStyle w:val="a3"/>
              <w:rPr>
                <w:sz w:val="28"/>
                <w:szCs w:val="28"/>
              </w:rPr>
            </w:pPr>
            <w:r w:rsidRPr="00FC64B6">
              <w:rPr>
                <w:sz w:val="28"/>
                <w:szCs w:val="28"/>
              </w:rPr>
              <w:t>0.47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FC64B6" w:rsidRDefault="003B2674" w:rsidP="00FC64B6">
            <w:pPr>
              <w:pStyle w:val="a3"/>
              <w:rPr>
                <w:sz w:val="28"/>
                <w:szCs w:val="28"/>
              </w:rPr>
            </w:pPr>
            <w:r w:rsidRPr="00FC64B6">
              <w:rPr>
                <w:sz w:val="28"/>
                <w:szCs w:val="28"/>
              </w:rPr>
              <w:t>0.48</w:t>
            </w:r>
          </w:p>
        </w:tc>
      </w:tr>
      <w:tr w:rsidR="004E638C" w:rsidRPr="00FC64B6" w:rsidTr="00FC64B6">
        <w:trPr>
          <w:trHeight w:val="20"/>
        </w:trPr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FC64B6" w:rsidRDefault="003B2674" w:rsidP="00FC64B6">
            <w:pPr>
              <w:pStyle w:val="a3"/>
              <w:rPr>
                <w:sz w:val="28"/>
                <w:szCs w:val="28"/>
              </w:rPr>
            </w:pPr>
            <w:r w:rsidRPr="00FC64B6">
              <w:rPr>
                <w:sz w:val="28"/>
                <w:szCs w:val="28"/>
              </w:rPr>
              <w:t>Всего по районам области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FC64B6" w:rsidRDefault="003B2674" w:rsidP="00FC64B6">
            <w:pPr>
              <w:pStyle w:val="a3"/>
              <w:rPr>
                <w:sz w:val="28"/>
                <w:szCs w:val="28"/>
              </w:rPr>
            </w:pPr>
            <w:r w:rsidRPr="00FC64B6">
              <w:rPr>
                <w:sz w:val="28"/>
                <w:szCs w:val="28"/>
              </w:rPr>
              <w:t>0.41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FC64B6" w:rsidRDefault="003B2674" w:rsidP="00FC64B6">
            <w:pPr>
              <w:pStyle w:val="a3"/>
              <w:rPr>
                <w:sz w:val="28"/>
                <w:szCs w:val="28"/>
              </w:rPr>
            </w:pPr>
            <w:r w:rsidRPr="00FC64B6">
              <w:rPr>
                <w:sz w:val="28"/>
                <w:szCs w:val="28"/>
              </w:rPr>
              <w:t>0.40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FC64B6" w:rsidRDefault="003B2674" w:rsidP="00FC64B6">
            <w:pPr>
              <w:pStyle w:val="a3"/>
              <w:rPr>
                <w:sz w:val="28"/>
                <w:szCs w:val="28"/>
              </w:rPr>
            </w:pPr>
            <w:r w:rsidRPr="00FC64B6">
              <w:rPr>
                <w:sz w:val="28"/>
                <w:szCs w:val="28"/>
              </w:rPr>
              <w:t>0.38</w:t>
            </w:r>
          </w:p>
        </w:tc>
      </w:tr>
      <w:tr w:rsidR="004E638C" w:rsidRPr="00FC64B6" w:rsidTr="00FC64B6">
        <w:trPr>
          <w:trHeight w:val="20"/>
        </w:trPr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FC64B6" w:rsidRDefault="003B2674" w:rsidP="00FC64B6">
            <w:pPr>
              <w:pStyle w:val="a3"/>
              <w:rPr>
                <w:sz w:val="28"/>
                <w:szCs w:val="28"/>
              </w:rPr>
            </w:pPr>
            <w:r w:rsidRPr="00FC64B6">
              <w:rPr>
                <w:sz w:val="28"/>
                <w:szCs w:val="28"/>
              </w:rPr>
              <w:t>Новосибирская область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FC64B6" w:rsidRDefault="003B2674" w:rsidP="00FC64B6">
            <w:pPr>
              <w:pStyle w:val="a3"/>
              <w:rPr>
                <w:sz w:val="28"/>
                <w:szCs w:val="28"/>
              </w:rPr>
            </w:pPr>
            <w:r w:rsidRPr="00FC64B6">
              <w:rPr>
                <w:sz w:val="28"/>
                <w:szCs w:val="28"/>
              </w:rPr>
              <w:t>0.45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FC64B6" w:rsidRDefault="003B2674" w:rsidP="00FC64B6">
            <w:pPr>
              <w:pStyle w:val="a3"/>
              <w:rPr>
                <w:sz w:val="28"/>
                <w:szCs w:val="28"/>
              </w:rPr>
            </w:pPr>
            <w:r w:rsidRPr="00FC64B6">
              <w:rPr>
                <w:sz w:val="28"/>
                <w:szCs w:val="28"/>
              </w:rPr>
              <w:t>0.44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FC64B6" w:rsidRDefault="003B2674" w:rsidP="00FC64B6">
            <w:pPr>
              <w:pStyle w:val="a3"/>
              <w:rPr>
                <w:sz w:val="28"/>
                <w:szCs w:val="28"/>
              </w:rPr>
            </w:pPr>
            <w:r w:rsidRPr="00FC64B6">
              <w:rPr>
                <w:sz w:val="28"/>
                <w:szCs w:val="28"/>
              </w:rPr>
              <w:t>0.42</w:t>
            </w:r>
          </w:p>
        </w:tc>
      </w:tr>
    </w:tbl>
    <w:p w:rsidR="00FC64B6" w:rsidRDefault="00FC64B6" w:rsidP="00EA1CD2">
      <w:pPr>
        <w:pStyle w:val="a3"/>
        <w:ind w:firstLine="709"/>
        <w:jc w:val="both"/>
        <w:rPr>
          <w:rFonts w:eastAsia="Times New Roman"/>
          <w:sz w:val="28"/>
          <w:szCs w:val="28"/>
        </w:rPr>
      </w:pPr>
    </w:p>
    <w:p w:rsidR="004E638C" w:rsidRDefault="003B2674" w:rsidP="00EA1CD2">
      <w:pPr>
        <w:pStyle w:val="a3"/>
        <w:ind w:firstLine="709"/>
        <w:jc w:val="both"/>
        <w:rPr>
          <w:rFonts w:eastAsia="Times New Roman"/>
          <w:spacing w:val="-2"/>
          <w:sz w:val="28"/>
          <w:szCs w:val="28"/>
        </w:rPr>
      </w:pPr>
      <w:r w:rsidRPr="00EA1CD2">
        <w:rPr>
          <w:rFonts w:eastAsia="Times New Roman"/>
          <w:sz w:val="28"/>
          <w:szCs w:val="28"/>
        </w:rPr>
        <w:t xml:space="preserve">Нагрузка на скорую помощь за последние три года снизилась, но сохраняется выше областного и среднего по районам показателя. Преимущество составляют вызова по поводу </w:t>
      </w:r>
      <w:r w:rsidRPr="00EA1CD2">
        <w:rPr>
          <w:rFonts w:eastAsia="Times New Roman"/>
          <w:spacing w:val="-1"/>
          <w:sz w:val="28"/>
          <w:szCs w:val="28"/>
        </w:rPr>
        <w:t xml:space="preserve">заболеваний органов кровообращения, из них преимущественно АГ. На втором месте заболевания </w:t>
      </w:r>
      <w:r w:rsidRPr="00EA1CD2">
        <w:rPr>
          <w:rFonts w:eastAsia="Times New Roman"/>
          <w:spacing w:val="-2"/>
          <w:sz w:val="28"/>
          <w:szCs w:val="28"/>
        </w:rPr>
        <w:t>органов дыхания.</w:t>
      </w:r>
    </w:p>
    <w:p w:rsidR="00FC64B6" w:rsidRPr="00EA1CD2" w:rsidRDefault="00FC64B6" w:rsidP="00EA1CD2">
      <w:pPr>
        <w:pStyle w:val="a3"/>
        <w:ind w:firstLine="709"/>
        <w:jc w:val="both"/>
        <w:rPr>
          <w:sz w:val="28"/>
          <w:szCs w:val="28"/>
        </w:rPr>
      </w:pPr>
    </w:p>
    <w:p w:rsidR="004E638C" w:rsidRPr="00FC64B6" w:rsidRDefault="003B2674" w:rsidP="00EA1CD2">
      <w:pPr>
        <w:pStyle w:val="a3"/>
        <w:ind w:firstLine="709"/>
        <w:jc w:val="both"/>
        <w:rPr>
          <w:b/>
          <w:sz w:val="28"/>
          <w:szCs w:val="28"/>
        </w:rPr>
      </w:pPr>
      <w:r w:rsidRPr="00FC64B6">
        <w:rPr>
          <w:rFonts w:eastAsia="Times New Roman"/>
          <w:b/>
          <w:spacing w:val="-1"/>
          <w:sz w:val="28"/>
          <w:szCs w:val="28"/>
        </w:rPr>
        <w:t>Показатели работы стоматологического отделения</w:t>
      </w: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spacing w:val="-1"/>
          <w:sz w:val="28"/>
          <w:szCs w:val="28"/>
        </w:rPr>
        <w:t>Стоматологическую помощь населению района оказывают два врача стоматолога, два зубного врача.</w:t>
      </w: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spacing w:val="-1"/>
          <w:sz w:val="28"/>
          <w:szCs w:val="28"/>
        </w:rPr>
        <w:t>Укомплектованность врачебными кадрами</w:t>
      </w:r>
      <w:r w:rsidR="00FC64B6">
        <w:rPr>
          <w:rFonts w:eastAsia="Times New Roman"/>
          <w:spacing w:val="-1"/>
          <w:sz w:val="28"/>
          <w:szCs w:val="28"/>
        </w:rPr>
        <w:t xml:space="preserve"> </w:t>
      </w:r>
      <w:r w:rsidRPr="00EA1CD2">
        <w:rPr>
          <w:rFonts w:eastAsia="Times New Roman"/>
          <w:spacing w:val="-1"/>
          <w:sz w:val="28"/>
          <w:szCs w:val="28"/>
        </w:rPr>
        <w:t>100%.</w:t>
      </w:r>
      <w:r w:rsidR="00FC64B6">
        <w:rPr>
          <w:rFonts w:eastAsia="Times New Roman"/>
          <w:spacing w:val="-1"/>
          <w:sz w:val="28"/>
          <w:szCs w:val="28"/>
        </w:rPr>
        <w:t xml:space="preserve"> </w:t>
      </w:r>
      <w:r w:rsidRPr="00EA1CD2">
        <w:rPr>
          <w:rFonts w:eastAsia="Times New Roman"/>
          <w:spacing w:val="-1"/>
          <w:sz w:val="28"/>
          <w:szCs w:val="28"/>
        </w:rPr>
        <w:t xml:space="preserve">Коэффициент совместительства высокий, у врачей </w:t>
      </w:r>
      <w:r w:rsidRPr="00EA1CD2">
        <w:rPr>
          <w:rFonts w:eastAsia="Times New Roman"/>
          <w:sz w:val="28"/>
          <w:szCs w:val="28"/>
        </w:rPr>
        <w:t xml:space="preserve">стоматологов составляет 2,25 (без учета ставки врача стоматолога ортопеда коэффициент </w:t>
      </w:r>
      <w:r w:rsidRPr="00EA1CD2">
        <w:rPr>
          <w:rFonts w:eastAsia="Times New Roman"/>
          <w:spacing w:val="-1"/>
          <w:sz w:val="28"/>
          <w:szCs w:val="28"/>
        </w:rPr>
        <w:t>совместительства составляет 1,75).</w:t>
      </w:r>
    </w:p>
    <w:p w:rsidR="004E638C" w:rsidRPr="00EA1CD2" w:rsidRDefault="004E638C" w:rsidP="00EA1CD2">
      <w:pPr>
        <w:pStyle w:val="a3"/>
        <w:ind w:firstLine="709"/>
        <w:jc w:val="both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828"/>
        <w:gridCol w:w="1699"/>
        <w:gridCol w:w="1690"/>
        <w:gridCol w:w="1709"/>
      </w:tblGrid>
      <w:tr w:rsidR="004E638C" w:rsidRPr="00FC64B6" w:rsidTr="00FC64B6">
        <w:trPr>
          <w:trHeight w:val="2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FC64B6" w:rsidRDefault="004E638C" w:rsidP="00FC64B6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FC64B6" w:rsidRDefault="003B2674" w:rsidP="00FC64B6">
            <w:pPr>
              <w:pStyle w:val="a3"/>
              <w:rPr>
                <w:sz w:val="28"/>
                <w:szCs w:val="28"/>
              </w:rPr>
            </w:pPr>
            <w:r w:rsidRPr="00FC64B6">
              <w:rPr>
                <w:sz w:val="28"/>
                <w:szCs w:val="28"/>
              </w:rPr>
              <w:t xml:space="preserve">2011 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FC64B6" w:rsidRDefault="003B2674" w:rsidP="00FC64B6">
            <w:pPr>
              <w:pStyle w:val="a3"/>
              <w:rPr>
                <w:sz w:val="28"/>
                <w:szCs w:val="28"/>
              </w:rPr>
            </w:pPr>
            <w:r w:rsidRPr="00FC64B6">
              <w:rPr>
                <w:sz w:val="28"/>
                <w:szCs w:val="28"/>
              </w:rPr>
              <w:t>2012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FC64B6" w:rsidRDefault="003B2674" w:rsidP="00FC64B6">
            <w:pPr>
              <w:pStyle w:val="a3"/>
              <w:rPr>
                <w:sz w:val="28"/>
                <w:szCs w:val="28"/>
              </w:rPr>
            </w:pPr>
            <w:r w:rsidRPr="00FC64B6">
              <w:rPr>
                <w:sz w:val="28"/>
                <w:szCs w:val="28"/>
              </w:rPr>
              <w:t>2013</w:t>
            </w:r>
          </w:p>
        </w:tc>
      </w:tr>
      <w:tr w:rsidR="004E638C" w:rsidRPr="00FC64B6" w:rsidTr="00FC64B6">
        <w:trPr>
          <w:trHeight w:val="2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FC64B6" w:rsidRDefault="003B2674" w:rsidP="00FC64B6">
            <w:pPr>
              <w:pStyle w:val="a3"/>
              <w:rPr>
                <w:sz w:val="28"/>
                <w:szCs w:val="28"/>
              </w:rPr>
            </w:pPr>
            <w:r w:rsidRPr="00FC64B6">
              <w:rPr>
                <w:sz w:val="28"/>
                <w:szCs w:val="28"/>
              </w:rPr>
              <w:t>Число посещений к стоматологу на 1000 нас.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FC64B6" w:rsidRDefault="003B2674" w:rsidP="00FC64B6">
            <w:pPr>
              <w:pStyle w:val="a3"/>
              <w:rPr>
                <w:sz w:val="28"/>
                <w:szCs w:val="28"/>
              </w:rPr>
            </w:pPr>
            <w:r w:rsidRPr="00FC64B6">
              <w:rPr>
                <w:sz w:val="28"/>
                <w:szCs w:val="28"/>
              </w:rPr>
              <w:t>844,0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FC64B6" w:rsidRDefault="003B2674" w:rsidP="00FC64B6">
            <w:pPr>
              <w:pStyle w:val="a3"/>
              <w:rPr>
                <w:sz w:val="28"/>
                <w:szCs w:val="28"/>
              </w:rPr>
            </w:pPr>
            <w:r w:rsidRPr="00FC64B6">
              <w:rPr>
                <w:sz w:val="28"/>
                <w:szCs w:val="28"/>
              </w:rPr>
              <w:t>925,0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FC64B6" w:rsidRDefault="003B2674" w:rsidP="00FC64B6">
            <w:pPr>
              <w:pStyle w:val="a3"/>
              <w:rPr>
                <w:sz w:val="28"/>
                <w:szCs w:val="28"/>
              </w:rPr>
            </w:pPr>
            <w:r w:rsidRPr="00FC64B6">
              <w:rPr>
                <w:sz w:val="28"/>
                <w:szCs w:val="28"/>
              </w:rPr>
              <w:t>904,9</w:t>
            </w:r>
          </w:p>
        </w:tc>
      </w:tr>
      <w:tr w:rsidR="004E638C" w:rsidRPr="00FC64B6" w:rsidTr="00FC64B6">
        <w:trPr>
          <w:trHeight w:val="2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FC64B6" w:rsidRDefault="003B2674" w:rsidP="00FC64B6">
            <w:pPr>
              <w:pStyle w:val="a3"/>
              <w:rPr>
                <w:sz w:val="28"/>
                <w:szCs w:val="28"/>
              </w:rPr>
            </w:pPr>
            <w:r w:rsidRPr="00FC64B6">
              <w:rPr>
                <w:sz w:val="28"/>
                <w:szCs w:val="28"/>
              </w:rPr>
              <w:t>Число посещений на одно</w:t>
            </w:r>
            <w:r w:rsidR="00FC64B6">
              <w:rPr>
                <w:sz w:val="28"/>
                <w:szCs w:val="28"/>
              </w:rPr>
              <w:t>го</w:t>
            </w:r>
            <w:r w:rsidRPr="00FC64B6">
              <w:rPr>
                <w:sz w:val="28"/>
                <w:szCs w:val="28"/>
              </w:rPr>
              <w:t xml:space="preserve"> врача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FC64B6" w:rsidRDefault="003B2674" w:rsidP="00FC64B6">
            <w:pPr>
              <w:pStyle w:val="a3"/>
              <w:rPr>
                <w:sz w:val="28"/>
                <w:szCs w:val="28"/>
              </w:rPr>
            </w:pPr>
            <w:r w:rsidRPr="00FC64B6">
              <w:rPr>
                <w:sz w:val="28"/>
                <w:szCs w:val="28"/>
              </w:rPr>
              <w:t>1804,0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FC64B6" w:rsidRDefault="003B2674" w:rsidP="00FC64B6">
            <w:pPr>
              <w:pStyle w:val="a3"/>
              <w:rPr>
                <w:sz w:val="28"/>
                <w:szCs w:val="28"/>
              </w:rPr>
            </w:pPr>
            <w:r w:rsidRPr="00FC64B6">
              <w:rPr>
                <w:sz w:val="28"/>
                <w:szCs w:val="28"/>
              </w:rPr>
              <w:t>1928,0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FC64B6" w:rsidRDefault="003B2674" w:rsidP="00FC64B6">
            <w:pPr>
              <w:pStyle w:val="a3"/>
              <w:rPr>
                <w:sz w:val="28"/>
                <w:szCs w:val="28"/>
              </w:rPr>
            </w:pPr>
            <w:r w:rsidRPr="00FC64B6">
              <w:rPr>
                <w:sz w:val="28"/>
                <w:szCs w:val="28"/>
              </w:rPr>
              <w:t>1854,0</w:t>
            </w:r>
          </w:p>
        </w:tc>
      </w:tr>
      <w:tr w:rsidR="004E638C" w:rsidRPr="00FC64B6" w:rsidTr="00FC64B6">
        <w:trPr>
          <w:trHeight w:val="2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FC64B6" w:rsidRDefault="003B2674" w:rsidP="00FC64B6">
            <w:pPr>
              <w:pStyle w:val="a3"/>
              <w:rPr>
                <w:sz w:val="28"/>
                <w:szCs w:val="28"/>
              </w:rPr>
            </w:pPr>
            <w:r w:rsidRPr="00FC64B6">
              <w:rPr>
                <w:sz w:val="28"/>
                <w:szCs w:val="28"/>
              </w:rPr>
              <w:t>Удельный вес первичных посещений стоматолога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FC64B6" w:rsidRDefault="003B2674" w:rsidP="00FC64B6">
            <w:pPr>
              <w:pStyle w:val="a3"/>
              <w:rPr>
                <w:sz w:val="28"/>
                <w:szCs w:val="28"/>
              </w:rPr>
            </w:pPr>
            <w:r w:rsidRPr="00FC64B6">
              <w:rPr>
                <w:sz w:val="28"/>
                <w:szCs w:val="28"/>
              </w:rPr>
              <w:t>51,1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FC64B6" w:rsidRDefault="003B2674" w:rsidP="00FC64B6">
            <w:pPr>
              <w:pStyle w:val="a3"/>
              <w:rPr>
                <w:sz w:val="28"/>
                <w:szCs w:val="28"/>
              </w:rPr>
            </w:pPr>
            <w:r w:rsidRPr="00FC64B6">
              <w:rPr>
                <w:sz w:val="28"/>
                <w:szCs w:val="28"/>
              </w:rPr>
              <w:t>53,9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FC64B6" w:rsidRDefault="003B2674" w:rsidP="00FC64B6">
            <w:pPr>
              <w:pStyle w:val="a3"/>
              <w:rPr>
                <w:sz w:val="28"/>
                <w:szCs w:val="28"/>
              </w:rPr>
            </w:pPr>
            <w:r w:rsidRPr="00FC64B6">
              <w:rPr>
                <w:sz w:val="28"/>
                <w:szCs w:val="28"/>
              </w:rPr>
              <w:t>63,3</w:t>
            </w:r>
          </w:p>
        </w:tc>
      </w:tr>
      <w:tr w:rsidR="004E638C" w:rsidRPr="00FC64B6" w:rsidTr="00FC64B6">
        <w:trPr>
          <w:trHeight w:val="2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64B6" w:rsidRPr="00FC64B6" w:rsidRDefault="003B2674" w:rsidP="00FC64B6">
            <w:pPr>
              <w:pStyle w:val="a3"/>
              <w:rPr>
                <w:sz w:val="28"/>
                <w:szCs w:val="28"/>
              </w:rPr>
            </w:pPr>
            <w:r w:rsidRPr="00FC64B6">
              <w:rPr>
                <w:sz w:val="28"/>
                <w:szCs w:val="28"/>
              </w:rPr>
              <w:lastRenderedPageBreak/>
              <w:t>Санировано на 1000 населения</w:t>
            </w:r>
            <w:r w:rsidR="00FC64B6">
              <w:rPr>
                <w:sz w:val="28"/>
                <w:szCs w:val="28"/>
              </w:rPr>
              <w:t xml:space="preserve">, </w:t>
            </w:r>
            <w:r w:rsidRPr="00FC64B6">
              <w:rPr>
                <w:sz w:val="28"/>
                <w:szCs w:val="28"/>
              </w:rPr>
              <w:t xml:space="preserve"> </w:t>
            </w:r>
            <w:r w:rsidR="00FC64B6">
              <w:rPr>
                <w:sz w:val="28"/>
                <w:szCs w:val="28"/>
              </w:rPr>
              <w:t>и</w:t>
            </w:r>
            <w:r w:rsidRPr="00FC64B6">
              <w:rPr>
                <w:sz w:val="28"/>
                <w:szCs w:val="28"/>
              </w:rPr>
              <w:t xml:space="preserve">з </w:t>
            </w:r>
            <w:proofErr w:type="gramStart"/>
            <w:r w:rsidRPr="00FC64B6">
              <w:rPr>
                <w:sz w:val="28"/>
                <w:szCs w:val="28"/>
              </w:rPr>
              <w:t>обратившихся</w:t>
            </w:r>
            <w:proofErr w:type="gramEnd"/>
            <w:r w:rsidR="00FC64B6">
              <w:rPr>
                <w:sz w:val="28"/>
                <w:szCs w:val="28"/>
              </w:rPr>
              <w:t xml:space="preserve"> </w:t>
            </w:r>
            <w:r w:rsidRPr="00FC64B6">
              <w:rPr>
                <w:sz w:val="28"/>
                <w:szCs w:val="28"/>
              </w:rPr>
              <w:t>первично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FC64B6" w:rsidRDefault="003B2674" w:rsidP="00FC64B6">
            <w:pPr>
              <w:pStyle w:val="a3"/>
              <w:rPr>
                <w:sz w:val="28"/>
                <w:szCs w:val="28"/>
              </w:rPr>
            </w:pPr>
            <w:r w:rsidRPr="00FC64B6">
              <w:rPr>
                <w:sz w:val="28"/>
                <w:szCs w:val="28"/>
              </w:rPr>
              <w:t>239,4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FC64B6" w:rsidRDefault="003B2674" w:rsidP="00FC64B6">
            <w:pPr>
              <w:pStyle w:val="a3"/>
              <w:rPr>
                <w:sz w:val="28"/>
                <w:szCs w:val="28"/>
              </w:rPr>
            </w:pPr>
            <w:r w:rsidRPr="00FC64B6">
              <w:rPr>
                <w:sz w:val="28"/>
                <w:szCs w:val="28"/>
              </w:rPr>
              <w:t>257,1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FC64B6" w:rsidRDefault="003B2674" w:rsidP="00FC64B6">
            <w:pPr>
              <w:pStyle w:val="a3"/>
              <w:rPr>
                <w:sz w:val="28"/>
                <w:szCs w:val="28"/>
              </w:rPr>
            </w:pPr>
            <w:r w:rsidRPr="00FC64B6">
              <w:rPr>
                <w:sz w:val="28"/>
                <w:szCs w:val="28"/>
              </w:rPr>
              <w:t>259,6</w:t>
            </w:r>
          </w:p>
        </w:tc>
      </w:tr>
    </w:tbl>
    <w:p w:rsidR="00FC64B6" w:rsidRDefault="00FC64B6" w:rsidP="00EA1CD2">
      <w:pPr>
        <w:pStyle w:val="a3"/>
        <w:ind w:firstLine="709"/>
        <w:jc w:val="both"/>
        <w:rPr>
          <w:rFonts w:eastAsia="Times New Roman"/>
          <w:sz w:val="28"/>
          <w:szCs w:val="28"/>
        </w:rPr>
      </w:pP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sz w:val="28"/>
          <w:szCs w:val="28"/>
        </w:rPr>
        <w:t xml:space="preserve">За 2013год отмечается снижение числа посещений к стоматологу на 1000 населения, снижение </w:t>
      </w:r>
      <w:r w:rsidRPr="00EA1CD2">
        <w:rPr>
          <w:rFonts w:eastAsia="Times New Roman"/>
          <w:spacing w:val="-1"/>
          <w:sz w:val="28"/>
          <w:szCs w:val="28"/>
        </w:rPr>
        <w:t>нагрузки на од</w:t>
      </w:r>
      <w:r w:rsidR="00FC64B6">
        <w:rPr>
          <w:rFonts w:eastAsia="Times New Roman"/>
          <w:spacing w:val="-1"/>
          <w:sz w:val="28"/>
          <w:szCs w:val="28"/>
        </w:rPr>
        <w:t>н</w:t>
      </w:r>
      <w:r w:rsidRPr="00EA1CD2">
        <w:rPr>
          <w:rFonts w:eastAsia="Times New Roman"/>
          <w:spacing w:val="-1"/>
          <w:sz w:val="28"/>
          <w:szCs w:val="28"/>
        </w:rPr>
        <w:t xml:space="preserve">у врачебную должность. Вырос показатель удельного веса первичных посещений к </w:t>
      </w:r>
      <w:r w:rsidRPr="00EA1CD2">
        <w:rPr>
          <w:rFonts w:eastAsia="Times New Roman"/>
          <w:spacing w:val="-3"/>
          <w:sz w:val="28"/>
          <w:szCs w:val="28"/>
        </w:rPr>
        <w:t>стоматологу.</w:t>
      </w: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spacing w:val="-2"/>
          <w:sz w:val="28"/>
          <w:szCs w:val="28"/>
        </w:rPr>
        <w:t xml:space="preserve">Увеличилось количество профилактических посещений. Наряду с этим снизился удельный вес </w:t>
      </w:r>
      <w:r w:rsidRPr="00EA1CD2">
        <w:rPr>
          <w:rFonts w:eastAsia="Times New Roman"/>
          <w:sz w:val="28"/>
          <w:szCs w:val="28"/>
        </w:rPr>
        <w:t xml:space="preserve">плановых санаций. За последние три года мы наблюдаем снижение количества санированных </w:t>
      </w:r>
      <w:r w:rsidRPr="00EA1CD2">
        <w:rPr>
          <w:rFonts w:eastAsia="Times New Roman"/>
          <w:spacing w:val="-1"/>
          <w:sz w:val="28"/>
          <w:szCs w:val="28"/>
        </w:rPr>
        <w:t>пациентов из числа нуждающихся в санации.</w:t>
      </w:r>
    </w:p>
    <w:p w:rsidR="004E638C" w:rsidRDefault="003B2674" w:rsidP="00EA1CD2">
      <w:pPr>
        <w:pStyle w:val="a3"/>
        <w:ind w:firstLine="709"/>
        <w:jc w:val="both"/>
        <w:rPr>
          <w:rFonts w:eastAsia="Times New Roman"/>
          <w:spacing w:val="19"/>
          <w:sz w:val="28"/>
          <w:szCs w:val="28"/>
        </w:rPr>
      </w:pPr>
      <w:r w:rsidRPr="00EA1CD2">
        <w:rPr>
          <w:rFonts w:eastAsia="Times New Roman"/>
          <w:spacing w:val="-1"/>
          <w:sz w:val="28"/>
          <w:szCs w:val="28"/>
        </w:rPr>
        <w:t xml:space="preserve">С 2011 года наблюдается снижение профилактических посещений детьми и подростками (с </w:t>
      </w:r>
      <w:r w:rsidRPr="00EA1CD2">
        <w:rPr>
          <w:rFonts w:eastAsia="Times New Roman"/>
          <w:spacing w:val="19"/>
          <w:sz w:val="28"/>
          <w:szCs w:val="28"/>
        </w:rPr>
        <w:t>51%</w:t>
      </w:r>
      <w:r w:rsidR="00FC64B6">
        <w:rPr>
          <w:rFonts w:eastAsia="Times New Roman"/>
          <w:spacing w:val="19"/>
          <w:sz w:val="28"/>
          <w:szCs w:val="28"/>
        </w:rPr>
        <w:t xml:space="preserve"> </w:t>
      </w:r>
      <w:r w:rsidRPr="00EA1CD2">
        <w:rPr>
          <w:rFonts w:eastAsia="Times New Roman"/>
          <w:spacing w:val="19"/>
          <w:sz w:val="28"/>
          <w:szCs w:val="28"/>
        </w:rPr>
        <w:t>в20</w:t>
      </w:r>
      <w:r w:rsidR="00FC64B6">
        <w:rPr>
          <w:rFonts w:eastAsia="Times New Roman"/>
          <w:spacing w:val="19"/>
          <w:sz w:val="28"/>
          <w:szCs w:val="28"/>
        </w:rPr>
        <w:t xml:space="preserve">11 </w:t>
      </w:r>
      <w:r w:rsidRPr="00EA1CD2">
        <w:rPr>
          <w:rFonts w:eastAsia="Times New Roman"/>
          <w:spacing w:val="19"/>
          <w:sz w:val="28"/>
          <w:szCs w:val="28"/>
        </w:rPr>
        <w:t>до35%</w:t>
      </w:r>
      <w:r w:rsidR="00FC64B6">
        <w:rPr>
          <w:rFonts w:eastAsia="Times New Roman"/>
          <w:spacing w:val="19"/>
          <w:sz w:val="28"/>
          <w:szCs w:val="28"/>
        </w:rPr>
        <w:t xml:space="preserve"> </w:t>
      </w:r>
      <w:r w:rsidRPr="00EA1CD2">
        <w:rPr>
          <w:rFonts w:eastAsia="Times New Roman"/>
          <w:spacing w:val="19"/>
          <w:sz w:val="28"/>
          <w:szCs w:val="28"/>
        </w:rPr>
        <w:t>в2013).</w:t>
      </w:r>
    </w:p>
    <w:p w:rsidR="00FC64B6" w:rsidRPr="00EA1CD2" w:rsidRDefault="00FC64B6" w:rsidP="00EA1CD2">
      <w:pPr>
        <w:pStyle w:val="a3"/>
        <w:ind w:firstLine="709"/>
        <w:jc w:val="both"/>
        <w:rPr>
          <w:sz w:val="28"/>
          <w:szCs w:val="28"/>
        </w:rPr>
      </w:pP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FC64B6">
        <w:rPr>
          <w:rFonts w:eastAsia="Times New Roman"/>
          <w:b/>
          <w:spacing w:val="5"/>
          <w:sz w:val="28"/>
          <w:szCs w:val="28"/>
        </w:rPr>
        <w:t xml:space="preserve">Ортопедическая </w:t>
      </w:r>
      <w:r w:rsidRPr="00FC64B6">
        <w:rPr>
          <w:rFonts w:eastAsia="Times New Roman"/>
          <w:b/>
          <w:bCs/>
          <w:spacing w:val="5"/>
          <w:sz w:val="28"/>
          <w:szCs w:val="28"/>
        </w:rPr>
        <w:t xml:space="preserve">помощь в </w:t>
      </w:r>
      <w:r w:rsidRPr="00FC64B6">
        <w:rPr>
          <w:rFonts w:eastAsia="Times New Roman"/>
          <w:b/>
          <w:spacing w:val="5"/>
          <w:sz w:val="28"/>
          <w:szCs w:val="28"/>
        </w:rPr>
        <w:t>стоматологии: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27"/>
        <w:gridCol w:w="1152"/>
        <w:gridCol w:w="1267"/>
        <w:gridCol w:w="1277"/>
        <w:gridCol w:w="1267"/>
        <w:gridCol w:w="1056"/>
        <w:gridCol w:w="1238"/>
      </w:tblGrid>
      <w:tr w:rsidR="004E638C" w:rsidRPr="00FC64B6" w:rsidTr="00FC64B6">
        <w:trPr>
          <w:trHeight w:val="2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FC64B6" w:rsidRDefault="004E638C" w:rsidP="00FC64B6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FC64B6" w:rsidRDefault="003B2674" w:rsidP="00FC64B6">
            <w:pPr>
              <w:pStyle w:val="a3"/>
              <w:rPr>
                <w:sz w:val="28"/>
                <w:szCs w:val="28"/>
              </w:rPr>
            </w:pPr>
            <w:r w:rsidRPr="00FC64B6">
              <w:rPr>
                <w:sz w:val="28"/>
                <w:szCs w:val="28"/>
              </w:rPr>
              <w:t>2011</w:t>
            </w:r>
          </w:p>
        </w:tc>
        <w:tc>
          <w:tcPr>
            <w:tcW w:w="2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FC64B6" w:rsidRDefault="003B2674" w:rsidP="00FC64B6">
            <w:pPr>
              <w:pStyle w:val="a3"/>
              <w:rPr>
                <w:sz w:val="28"/>
                <w:szCs w:val="28"/>
              </w:rPr>
            </w:pPr>
            <w:r w:rsidRPr="00FC64B6">
              <w:rPr>
                <w:sz w:val="28"/>
                <w:szCs w:val="28"/>
              </w:rPr>
              <w:t>2012</w:t>
            </w:r>
          </w:p>
        </w:tc>
        <w:tc>
          <w:tcPr>
            <w:tcW w:w="22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FC64B6" w:rsidRDefault="003B2674" w:rsidP="00FC64B6">
            <w:pPr>
              <w:pStyle w:val="a3"/>
              <w:rPr>
                <w:sz w:val="28"/>
                <w:szCs w:val="28"/>
              </w:rPr>
            </w:pPr>
            <w:r w:rsidRPr="00FC64B6">
              <w:rPr>
                <w:sz w:val="28"/>
                <w:szCs w:val="28"/>
              </w:rPr>
              <w:t>2013</w:t>
            </w:r>
          </w:p>
        </w:tc>
      </w:tr>
      <w:tr w:rsidR="004E638C" w:rsidRPr="00FC64B6" w:rsidTr="00FC64B6">
        <w:trPr>
          <w:trHeight w:val="2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E638C" w:rsidRPr="00FC64B6" w:rsidRDefault="003B2674" w:rsidP="00FC64B6">
            <w:pPr>
              <w:pStyle w:val="a3"/>
              <w:rPr>
                <w:sz w:val="28"/>
                <w:szCs w:val="28"/>
              </w:rPr>
            </w:pPr>
            <w:r w:rsidRPr="00FC64B6">
              <w:rPr>
                <w:sz w:val="28"/>
                <w:szCs w:val="28"/>
              </w:rPr>
              <w:t>Лица, получившие зубные протезы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FC64B6" w:rsidRDefault="003B2674" w:rsidP="00FC64B6">
            <w:pPr>
              <w:pStyle w:val="a3"/>
              <w:rPr>
                <w:sz w:val="28"/>
                <w:szCs w:val="28"/>
              </w:rPr>
            </w:pPr>
            <w:r w:rsidRPr="00FC64B6">
              <w:rPr>
                <w:sz w:val="28"/>
                <w:szCs w:val="28"/>
              </w:rPr>
              <w:t>Всего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FC64B6" w:rsidRDefault="003B2674" w:rsidP="00FC64B6">
            <w:pPr>
              <w:pStyle w:val="a3"/>
              <w:rPr>
                <w:sz w:val="28"/>
                <w:szCs w:val="28"/>
              </w:rPr>
            </w:pPr>
            <w:r w:rsidRPr="00FC64B6">
              <w:rPr>
                <w:sz w:val="28"/>
                <w:szCs w:val="28"/>
              </w:rPr>
              <w:t>Из них</w:t>
            </w:r>
          </w:p>
          <w:p w:rsidR="004E638C" w:rsidRPr="00FC64B6" w:rsidRDefault="003B2674" w:rsidP="00FC64B6">
            <w:pPr>
              <w:pStyle w:val="a3"/>
              <w:rPr>
                <w:sz w:val="28"/>
                <w:szCs w:val="28"/>
              </w:rPr>
            </w:pPr>
            <w:r w:rsidRPr="00FC64B6">
              <w:rPr>
                <w:sz w:val="28"/>
                <w:szCs w:val="28"/>
              </w:rPr>
              <w:t>по льготе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FC64B6" w:rsidRDefault="003B2674" w:rsidP="00FC64B6">
            <w:pPr>
              <w:pStyle w:val="a3"/>
              <w:rPr>
                <w:sz w:val="28"/>
                <w:szCs w:val="28"/>
              </w:rPr>
            </w:pPr>
            <w:r w:rsidRPr="00FC64B6">
              <w:rPr>
                <w:sz w:val="28"/>
                <w:szCs w:val="28"/>
              </w:rPr>
              <w:t>Всего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FC64B6" w:rsidRDefault="003B2674" w:rsidP="00FC64B6">
            <w:pPr>
              <w:pStyle w:val="a3"/>
              <w:rPr>
                <w:sz w:val="28"/>
                <w:szCs w:val="28"/>
              </w:rPr>
            </w:pPr>
            <w:r w:rsidRPr="00FC64B6">
              <w:rPr>
                <w:sz w:val="28"/>
                <w:szCs w:val="28"/>
              </w:rPr>
              <w:t>Из них по льготе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FC64B6" w:rsidRDefault="003B2674" w:rsidP="00FC64B6">
            <w:pPr>
              <w:pStyle w:val="a3"/>
              <w:rPr>
                <w:sz w:val="28"/>
                <w:szCs w:val="28"/>
              </w:rPr>
            </w:pPr>
            <w:r w:rsidRPr="00FC64B6">
              <w:rPr>
                <w:sz w:val="28"/>
                <w:szCs w:val="28"/>
              </w:rPr>
              <w:t>Всего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FC64B6" w:rsidRDefault="003B2674" w:rsidP="00FC64B6">
            <w:pPr>
              <w:pStyle w:val="a3"/>
              <w:rPr>
                <w:sz w:val="28"/>
                <w:szCs w:val="28"/>
              </w:rPr>
            </w:pPr>
            <w:r w:rsidRPr="00FC64B6">
              <w:rPr>
                <w:sz w:val="28"/>
                <w:szCs w:val="28"/>
              </w:rPr>
              <w:t>Из них по льготе</w:t>
            </w:r>
          </w:p>
        </w:tc>
      </w:tr>
      <w:tr w:rsidR="004E638C" w:rsidRPr="00FC64B6" w:rsidTr="00FC64B6">
        <w:trPr>
          <w:trHeight w:val="20"/>
        </w:trPr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FC64B6" w:rsidRDefault="004E638C" w:rsidP="00FC64B6">
            <w:pPr>
              <w:pStyle w:val="a3"/>
              <w:rPr>
                <w:sz w:val="28"/>
                <w:szCs w:val="28"/>
              </w:rPr>
            </w:pPr>
          </w:p>
          <w:p w:rsidR="004E638C" w:rsidRPr="00FC64B6" w:rsidRDefault="004E638C" w:rsidP="00FC64B6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FC64B6" w:rsidRDefault="003B2674" w:rsidP="00FC64B6">
            <w:pPr>
              <w:pStyle w:val="a3"/>
              <w:rPr>
                <w:sz w:val="28"/>
                <w:szCs w:val="28"/>
              </w:rPr>
            </w:pPr>
            <w:r w:rsidRPr="00FC64B6">
              <w:rPr>
                <w:sz w:val="28"/>
                <w:szCs w:val="28"/>
              </w:rPr>
              <w:t>113чел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FC64B6" w:rsidRDefault="00FC64B6" w:rsidP="00FC64B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</w:t>
            </w:r>
            <w:r w:rsidR="003B2674" w:rsidRPr="00FC64B6">
              <w:rPr>
                <w:sz w:val="28"/>
                <w:szCs w:val="28"/>
              </w:rPr>
              <w:t>чел (100%)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FC64B6" w:rsidRDefault="003B2674" w:rsidP="00FC64B6">
            <w:pPr>
              <w:pStyle w:val="a3"/>
              <w:rPr>
                <w:sz w:val="28"/>
                <w:szCs w:val="28"/>
              </w:rPr>
            </w:pPr>
            <w:r w:rsidRPr="00FC64B6">
              <w:rPr>
                <w:sz w:val="28"/>
                <w:szCs w:val="28"/>
              </w:rPr>
              <w:t>143чел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FC64B6" w:rsidRDefault="003B2674" w:rsidP="00FC64B6">
            <w:pPr>
              <w:pStyle w:val="a3"/>
              <w:rPr>
                <w:sz w:val="28"/>
                <w:szCs w:val="28"/>
              </w:rPr>
            </w:pPr>
            <w:r w:rsidRPr="00FC64B6">
              <w:rPr>
                <w:sz w:val="28"/>
                <w:szCs w:val="28"/>
              </w:rPr>
              <w:t>135чел. (94%)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FC64B6" w:rsidRDefault="003B2674" w:rsidP="00FC64B6">
            <w:pPr>
              <w:pStyle w:val="a3"/>
              <w:rPr>
                <w:sz w:val="28"/>
                <w:szCs w:val="28"/>
              </w:rPr>
            </w:pPr>
            <w:r w:rsidRPr="00FC64B6">
              <w:rPr>
                <w:sz w:val="28"/>
                <w:szCs w:val="28"/>
              </w:rPr>
              <w:t>99чел.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FC64B6" w:rsidRDefault="003B2674" w:rsidP="00FC64B6">
            <w:pPr>
              <w:pStyle w:val="a3"/>
              <w:rPr>
                <w:sz w:val="28"/>
                <w:szCs w:val="28"/>
              </w:rPr>
            </w:pPr>
            <w:r w:rsidRPr="00FC64B6">
              <w:rPr>
                <w:sz w:val="28"/>
                <w:szCs w:val="28"/>
              </w:rPr>
              <w:t>99чел.</w:t>
            </w:r>
          </w:p>
          <w:p w:rsidR="004E638C" w:rsidRPr="00FC64B6" w:rsidRDefault="003B2674" w:rsidP="00FC64B6">
            <w:pPr>
              <w:pStyle w:val="a3"/>
              <w:rPr>
                <w:sz w:val="28"/>
                <w:szCs w:val="28"/>
              </w:rPr>
            </w:pPr>
            <w:r w:rsidRPr="00FC64B6">
              <w:rPr>
                <w:sz w:val="28"/>
                <w:szCs w:val="28"/>
              </w:rPr>
              <w:t>(100%)</w:t>
            </w:r>
          </w:p>
        </w:tc>
      </w:tr>
    </w:tbl>
    <w:p w:rsidR="00FC64B6" w:rsidRDefault="00FC64B6" w:rsidP="00EA1CD2">
      <w:pPr>
        <w:pStyle w:val="a3"/>
        <w:ind w:firstLine="709"/>
        <w:jc w:val="both"/>
        <w:rPr>
          <w:rFonts w:eastAsia="Times New Roman"/>
          <w:spacing w:val="-2"/>
          <w:sz w:val="28"/>
          <w:szCs w:val="28"/>
        </w:rPr>
      </w:pPr>
    </w:p>
    <w:p w:rsidR="004E638C" w:rsidRDefault="003B2674" w:rsidP="00EA1CD2">
      <w:pPr>
        <w:pStyle w:val="a3"/>
        <w:ind w:firstLine="709"/>
        <w:jc w:val="both"/>
        <w:rPr>
          <w:rFonts w:eastAsia="Times New Roman"/>
          <w:spacing w:val="-2"/>
          <w:sz w:val="28"/>
          <w:szCs w:val="28"/>
        </w:rPr>
      </w:pPr>
      <w:r w:rsidRPr="00EA1CD2">
        <w:rPr>
          <w:rFonts w:eastAsia="Times New Roman"/>
          <w:spacing w:val="-2"/>
          <w:sz w:val="28"/>
          <w:szCs w:val="28"/>
        </w:rPr>
        <w:t>Ортопедическая помощь оказывается практически только льготной категории граждан.</w:t>
      </w:r>
    </w:p>
    <w:p w:rsidR="00490A97" w:rsidRDefault="00490A97" w:rsidP="00EA1CD2">
      <w:pPr>
        <w:pStyle w:val="a3"/>
        <w:ind w:firstLine="709"/>
        <w:jc w:val="both"/>
        <w:rPr>
          <w:rFonts w:eastAsia="Times New Roman"/>
          <w:spacing w:val="-2"/>
          <w:sz w:val="28"/>
          <w:szCs w:val="28"/>
        </w:rPr>
      </w:pPr>
    </w:p>
    <w:p w:rsidR="00490A97" w:rsidRPr="00EA1CD2" w:rsidRDefault="00490A97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b/>
          <w:bCs/>
          <w:spacing w:val="-3"/>
          <w:sz w:val="28"/>
          <w:szCs w:val="28"/>
        </w:rPr>
        <w:t>Уровень госпитализации на 1000 населения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969"/>
        <w:gridCol w:w="1133"/>
        <w:gridCol w:w="1123"/>
        <w:gridCol w:w="1162"/>
      </w:tblGrid>
      <w:tr w:rsidR="004E638C" w:rsidRPr="00490A97" w:rsidTr="00490A97">
        <w:trPr>
          <w:trHeight w:val="20"/>
        </w:trPr>
        <w:tc>
          <w:tcPr>
            <w:tcW w:w="7387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C64B6" w:rsidRPr="00490A97" w:rsidRDefault="00FC64B6" w:rsidP="00490A97">
            <w:pPr>
              <w:pStyle w:val="a3"/>
              <w:rPr>
                <w:sz w:val="28"/>
                <w:szCs w:val="28"/>
              </w:rPr>
            </w:pPr>
          </w:p>
        </w:tc>
      </w:tr>
      <w:tr w:rsidR="004E638C" w:rsidRPr="00490A97" w:rsidTr="00490A97">
        <w:trPr>
          <w:trHeight w:val="2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490A97" w:rsidRDefault="004E638C" w:rsidP="00490A9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490A97" w:rsidRDefault="003B2674" w:rsidP="00490A97">
            <w:pPr>
              <w:pStyle w:val="a3"/>
              <w:rPr>
                <w:sz w:val="28"/>
                <w:szCs w:val="28"/>
              </w:rPr>
            </w:pPr>
            <w:r w:rsidRPr="00490A97">
              <w:rPr>
                <w:sz w:val="28"/>
                <w:szCs w:val="28"/>
              </w:rPr>
              <w:t>2011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490A97" w:rsidRDefault="003B2674" w:rsidP="00490A97">
            <w:pPr>
              <w:pStyle w:val="a3"/>
              <w:rPr>
                <w:sz w:val="28"/>
                <w:szCs w:val="28"/>
              </w:rPr>
            </w:pPr>
            <w:r w:rsidRPr="00490A97">
              <w:rPr>
                <w:sz w:val="28"/>
                <w:szCs w:val="28"/>
              </w:rPr>
              <w:t>2012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490A97" w:rsidRDefault="003B2674" w:rsidP="00490A97">
            <w:pPr>
              <w:pStyle w:val="a3"/>
              <w:rPr>
                <w:sz w:val="28"/>
                <w:szCs w:val="28"/>
              </w:rPr>
            </w:pPr>
            <w:r w:rsidRPr="00490A97">
              <w:rPr>
                <w:sz w:val="28"/>
                <w:szCs w:val="28"/>
              </w:rPr>
              <w:t>2013</w:t>
            </w:r>
          </w:p>
        </w:tc>
      </w:tr>
      <w:tr w:rsidR="004E638C" w:rsidRPr="00490A97" w:rsidTr="00490A97">
        <w:trPr>
          <w:trHeight w:val="2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490A97" w:rsidRDefault="003B2674" w:rsidP="00490A97">
            <w:pPr>
              <w:pStyle w:val="a3"/>
              <w:rPr>
                <w:sz w:val="28"/>
                <w:szCs w:val="28"/>
              </w:rPr>
            </w:pPr>
            <w:r w:rsidRPr="00490A97">
              <w:rPr>
                <w:sz w:val="28"/>
                <w:szCs w:val="28"/>
              </w:rPr>
              <w:t>Район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490A97" w:rsidRDefault="003B2674" w:rsidP="00490A97">
            <w:pPr>
              <w:pStyle w:val="a3"/>
              <w:rPr>
                <w:sz w:val="28"/>
                <w:szCs w:val="28"/>
              </w:rPr>
            </w:pPr>
            <w:r w:rsidRPr="00490A97">
              <w:rPr>
                <w:sz w:val="28"/>
                <w:szCs w:val="28"/>
              </w:rPr>
              <w:t>170.9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490A97" w:rsidRDefault="003B2674" w:rsidP="00490A97">
            <w:pPr>
              <w:pStyle w:val="a3"/>
              <w:rPr>
                <w:sz w:val="28"/>
                <w:szCs w:val="28"/>
              </w:rPr>
            </w:pPr>
            <w:r w:rsidRPr="00490A97">
              <w:rPr>
                <w:sz w:val="28"/>
                <w:szCs w:val="28"/>
              </w:rPr>
              <w:t>174,3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490A97" w:rsidRDefault="003B2674" w:rsidP="00490A97">
            <w:pPr>
              <w:pStyle w:val="a3"/>
              <w:rPr>
                <w:sz w:val="28"/>
                <w:szCs w:val="28"/>
              </w:rPr>
            </w:pPr>
            <w:r w:rsidRPr="00490A97">
              <w:rPr>
                <w:sz w:val="28"/>
                <w:szCs w:val="28"/>
              </w:rPr>
              <w:t>163,3</w:t>
            </w:r>
          </w:p>
        </w:tc>
      </w:tr>
      <w:tr w:rsidR="004E638C" w:rsidRPr="00490A97" w:rsidTr="00490A97">
        <w:trPr>
          <w:trHeight w:val="2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490A97" w:rsidRDefault="003B2674" w:rsidP="00490A97">
            <w:pPr>
              <w:pStyle w:val="a3"/>
              <w:rPr>
                <w:sz w:val="28"/>
                <w:szCs w:val="28"/>
              </w:rPr>
            </w:pPr>
            <w:r w:rsidRPr="00490A97">
              <w:rPr>
                <w:sz w:val="28"/>
                <w:szCs w:val="28"/>
              </w:rPr>
              <w:t>По районам области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490A97" w:rsidRDefault="003B2674" w:rsidP="00490A97">
            <w:pPr>
              <w:pStyle w:val="a3"/>
              <w:rPr>
                <w:sz w:val="28"/>
                <w:szCs w:val="28"/>
              </w:rPr>
            </w:pPr>
            <w:r w:rsidRPr="00490A97">
              <w:rPr>
                <w:sz w:val="28"/>
                <w:szCs w:val="28"/>
              </w:rPr>
              <w:t>170,5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490A97" w:rsidRDefault="004E638C" w:rsidP="00490A9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490A97" w:rsidRDefault="003B2674" w:rsidP="00490A97">
            <w:pPr>
              <w:pStyle w:val="a3"/>
              <w:rPr>
                <w:sz w:val="28"/>
                <w:szCs w:val="28"/>
              </w:rPr>
            </w:pPr>
            <w:r w:rsidRPr="00490A97">
              <w:rPr>
                <w:sz w:val="28"/>
                <w:szCs w:val="28"/>
              </w:rPr>
              <w:t>161,7</w:t>
            </w:r>
          </w:p>
        </w:tc>
      </w:tr>
      <w:tr w:rsidR="004E638C" w:rsidRPr="00490A97" w:rsidTr="00490A97">
        <w:trPr>
          <w:trHeight w:val="2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490A97" w:rsidRDefault="003B2674" w:rsidP="00490A97">
            <w:pPr>
              <w:pStyle w:val="a3"/>
              <w:rPr>
                <w:sz w:val="28"/>
                <w:szCs w:val="28"/>
              </w:rPr>
            </w:pPr>
            <w:r w:rsidRPr="00490A97">
              <w:rPr>
                <w:sz w:val="28"/>
                <w:szCs w:val="28"/>
              </w:rPr>
              <w:t>В целом по территории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490A97" w:rsidRDefault="003B2674" w:rsidP="00490A97">
            <w:pPr>
              <w:pStyle w:val="a3"/>
              <w:rPr>
                <w:sz w:val="28"/>
                <w:szCs w:val="28"/>
              </w:rPr>
            </w:pPr>
            <w:r w:rsidRPr="00490A97">
              <w:rPr>
                <w:sz w:val="28"/>
                <w:szCs w:val="28"/>
              </w:rPr>
              <w:t>229,3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490A97" w:rsidRDefault="004E638C" w:rsidP="00490A9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490A97" w:rsidRDefault="003B2674" w:rsidP="00490A97">
            <w:pPr>
              <w:pStyle w:val="a3"/>
              <w:rPr>
                <w:sz w:val="28"/>
                <w:szCs w:val="28"/>
              </w:rPr>
            </w:pPr>
            <w:r w:rsidRPr="00490A97">
              <w:rPr>
                <w:sz w:val="28"/>
                <w:szCs w:val="28"/>
              </w:rPr>
              <w:t>220,1</w:t>
            </w:r>
          </w:p>
        </w:tc>
      </w:tr>
    </w:tbl>
    <w:p w:rsidR="00490A97" w:rsidRDefault="00490A97" w:rsidP="00EA1CD2">
      <w:pPr>
        <w:pStyle w:val="a3"/>
        <w:ind w:firstLine="709"/>
        <w:jc w:val="both"/>
        <w:rPr>
          <w:rFonts w:eastAsia="Times New Roman"/>
          <w:spacing w:val="-1"/>
          <w:sz w:val="28"/>
          <w:szCs w:val="28"/>
        </w:rPr>
      </w:pPr>
    </w:p>
    <w:p w:rsidR="004E638C" w:rsidRDefault="003B2674" w:rsidP="00EA1CD2">
      <w:pPr>
        <w:pStyle w:val="a3"/>
        <w:ind w:firstLine="709"/>
        <w:jc w:val="both"/>
        <w:rPr>
          <w:rFonts w:eastAsia="Times New Roman"/>
          <w:spacing w:val="-1"/>
          <w:sz w:val="28"/>
          <w:szCs w:val="28"/>
        </w:rPr>
      </w:pPr>
      <w:r w:rsidRPr="00EA1CD2">
        <w:rPr>
          <w:rFonts w:eastAsia="Times New Roman"/>
          <w:spacing w:val="-1"/>
          <w:sz w:val="28"/>
          <w:szCs w:val="28"/>
        </w:rPr>
        <w:t>За отчетный период уровень госпитализации без значительных изменений и соответствует среднему показателю по районам области.</w:t>
      </w:r>
    </w:p>
    <w:p w:rsidR="00490A97" w:rsidRPr="00EA1CD2" w:rsidRDefault="00490A97" w:rsidP="00EA1CD2">
      <w:pPr>
        <w:pStyle w:val="a3"/>
        <w:ind w:firstLine="709"/>
        <w:jc w:val="both"/>
        <w:rPr>
          <w:sz w:val="28"/>
          <w:szCs w:val="28"/>
        </w:rPr>
      </w:pP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b/>
          <w:bCs/>
          <w:spacing w:val="-4"/>
          <w:sz w:val="28"/>
          <w:szCs w:val="28"/>
        </w:rPr>
        <w:t>Число коек на 10000 населения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969"/>
        <w:gridCol w:w="1123"/>
        <w:gridCol w:w="1133"/>
        <w:gridCol w:w="1152"/>
      </w:tblGrid>
      <w:tr w:rsidR="004E638C" w:rsidRPr="00490A97" w:rsidTr="00490A97">
        <w:trPr>
          <w:trHeight w:val="2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490A97" w:rsidRDefault="004E638C" w:rsidP="00490A9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490A97" w:rsidRDefault="003B2674" w:rsidP="00490A97">
            <w:pPr>
              <w:pStyle w:val="a3"/>
              <w:rPr>
                <w:sz w:val="28"/>
                <w:szCs w:val="28"/>
              </w:rPr>
            </w:pPr>
            <w:r w:rsidRPr="00490A97">
              <w:rPr>
                <w:sz w:val="28"/>
                <w:szCs w:val="28"/>
              </w:rPr>
              <w:t>2011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490A97" w:rsidRDefault="003B2674" w:rsidP="00490A97">
            <w:pPr>
              <w:pStyle w:val="a3"/>
              <w:rPr>
                <w:sz w:val="28"/>
                <w:szCs w:val="28"/>
              </w:rPr>
            </w:pPr>
            <w:r w:rsidRPr="00490A97">
              <w:rPr>
                <w:sz w:val="28"/>
                <w:szCs w:val="28"/>
              </w:rPr>
              <w:t>2012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490A97" w:rsidRDefault="003B2674" w:rsidP="00490A97">
            <w:pPr>
              <w:pStyle w:val="a3"/>
              <w:rPr>
                <w:sz w:val="28"/>
                <w:szCs w:val="28"/>
              </w:rPr>
            </w:pPr>
            <w:r w:rsidRPr="00490A97">
              <w:rPr>
                <w:sz w:val="28"/>
                <w:szCs w:val="28"/>
              </w:rPr>
              <w:t>2013</w:t>
            </w:r>
          </w:p>
        </w:tc>
      </w:tr>
      <w:tr w:rsidR="004E638C" w:rsidRPr="00490A97" w:rsidTr="00490A97">
        <w:trPr>
          <w:trHeight w:val="2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490A97" w:rsidRDefault="003B2674" w:rsidP="00490A97">
            <w:pPr>
              <w:pStyle w:val="a3"/>
              <w:rPr>
                <w:sz w:val="28"/>
                <w:szCs w:val="28"/>
              </w:rPr>
            </w:pPr>
            <w:r w:rsidRPr="00490A97">
              <w:rPr>
                <w:sz w:val="28"/>
                <w:szCs w:val="28"/>
              </w:rPr>
              <w:t>Район (фактические койки)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490A97" w:rsidRDefault="003B2674" w:rsidP="00490A97">
            <w:pPr>
              <w:pStyle w:val="a3"/>
              <w:rPr>
                <w:sz w:val="28"/>
                <w:szCs w:val="28"/>
              </w:rPr>
            </w:pPr>
            <w:r w:rsidRPr="00490A97">
              <w:rPr>
                <w:sz w:val="28"/>
                <w:szCs w:val="28"/>
              </w:rPr>
              <w:t>61.3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490A97" w:rsidRDefault="003B2674" w:rsidP="00490A97">
            <w:pPr>
              <w:pStyle w:val="a3"/>
              <w:rPr>
                <w:sz w:val="28"/>
                <w:szCs w:val="28"/>
              </w:rPr>
            </w:pPr>
            <w:r w:rsidRPr="00490A97">
              <w:rPr>
                <w:sz w:val="28"/>
                <w:szCs w:val="28"/>
              </w:rPr>
              <w:t>59,4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490A97" w:rsidRDefault="003B2674" w:rsidP="00490A97">
            <w:pPr>
              <w:pStyle w:val="a3"/>
              <w:rPr>
                <w:sz w:val="28"/>
                <w:szCs w:val="28"/>
              </w:rPr>
            </w:pPr>
            <w:r w:rsidRPr="00490A97">
              <w:rPr>
                <w:sz w:val="28"/>
                <w:szCs w:val="28"/>
              </w:rPr>
              <w:t>52.7</w:t>
            </w:r>
          </w:p>
        </w:tc>
      </w:tr>
      <w:tr w:rsidR="004E638C" w:rsidRPr="00490A97" w:rsidTr="00490A97">
        <w:trPr>
          <w:trHeight w:val="2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490A97" w:rsidRDefault="003B2674" w:rsidP="00490A97">
            <w:pPr>
              <w:pStyle w:val="a3"/>
              <w:rPr>
                <w:sz w:val="28"/>
                <w:szCs w:val="28"/>
              </w:rPr>
            </w:pPr>
            <w:r w:rsidRPr="00490A97">
              <w:rPr>
                <w:sz w:val="28"/>
                <w:szCs w:val="28"/>
              </w:rPr>
              <w:t>По районам области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490A97" w:rsidRDefault="003B2674" w:rsidP="00490A97">
            <w:pPr>
              <w:pStyle w:val="a3"/>
              <w:rPr>
                <w:sz w:val="28"/>
                <w:szCs w:val="28"/>
              </w:rPr>
            </w:pPr>
            <w:r w:rsidRPr="00490A97">
              <w:rPr>
                <w:sz w:val="28"/>
                <w:szCs w:val="28"/>
              </w:rPr>
              <w:t>72,7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490A97" w:rsidRDefault="004E638C" w:rsidP="00490A9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490A97" w:rsidRDefault="003B2674" w:rsidP="00490A97">
            <w:pPr>
              <w:pStyle w:val="a3"/>
              <w:rPr>
                <w:sz w:val="28"/>
                <w:szCs w:val="28"/>
              </w:rPr>
            </w:pPr>
            <w:r w:rsidRPr="00490A97">
              <w:rPr>
                <w:sz w:val="28"/>
                <w:szCs w:val="28"/>
              </w:rPr>
              <w:t>66,6</w:t>
            </w:r>
          </w:p>
        </w:tc>
      </w:tr>
      <w:tr w:rsidR="004E638C" w:rsidRPr="00490A97" w:rsidTr="00490A97">
        <w:trPr>
          <w:trHeight w:val="2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490A97" w:rsidRDefault="003B2674" w:rsidP="00490A97">
            <w:pPr>
              <w:pStyle w:val="a3"/>
              <w:rPr>
                <w:sz w:val="28"/>
                <w:szCs w:val="28"/>
              </w:rPr>
            </w:pPr>
            <w:r w:rsidRPr="00490A97">
              <w:rPr>
                <w:sz w:val="28"/>
                <w:szCs w:val="28"/>
              </w:rPr>
              <w:t>В целом по территории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490A97" w:rsidRDefault="003B2674" w:rsidP="00490A97">
            <w:pPr>
              <w:pStyle w:val="a3"/>
              <w:rPr>
                <w:sz w:val="28"/>
                <w:szCs w:val="28"/>
              </w:rPr>
            </w:pPr>
            <w:r w:rsidRPr="00490A97">
              <w:rPr>
                <w:sz w:val="28"/>
                <w:szCs w:val="28"/>
              </w:rPr>
              <w:t>93,3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490A97" w:rsidRDefault="004E638C" w:rsidP="00490A9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490A97" w:rsidRDefault="003B2674" w:rsidP="00490A97">
            <w:pPr>
              <w:pStyle w:val="a3"/>
              <w:rPr>
                <w:sz w:val="28"/>
                <w:szCs w:val="28"/>
              </w:rPr>
            </w:pPr>
            <w:r w:rsidRPr="00490A97">
              <w:rPr>
                <w:sz w:val="28"/>
                <w:szCs w:val="28"/>
              </w:rPr>
              <w:t>88,3</w:t>
            </w:r>
          </w:p>
        </w:tc>
      </w:tr>
    </w:tbl>
    <w:p w:rsidR="00490A97" w:rsidRDefault="00490A97" w:rsidP="00EA1CD2">
      <w:pPr>
        <w:pStyle w:val="a3"/>
        <w:ind w:firstLine="709"/>
        <w:jc w:val="both"/>
        <w:rPr>
          <w:rFonts w:eastAsia="Times New Roman"/>
          <w:b/>
          <w:bCs/>
          <w:spacing w:val="-4"/>
          <w:sz w:val="28"/>
          <w:szCs w:val="28"/>
        </w:rPr>
      </w:pP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b/>
          <w:bCs/>
          <w:spacing w:val="-4"/>
          <w:sz w:val="28"/>
          <w:szCs w:val="28"/>
        </w:rPr>
        <w:t>Работа койки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969"/>
        <w:gridCol w:w="1134"/>
        <w:gridCol w:w="1134"/>
        <w:gridCol w:w="1134"/>
      </w:tblGrid>
      <w:tr w:rsidR="004E638C" w:rsidRPr="00490A97" w:rsidTr="00490A97">
        <w:trPr>
          <w:trHeight w:hRule="exact" w:val="298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490A97" w:rsidRDefault="004E638C" w:rsidP="00490A9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490A97" w:rsidRDefault="003B2674" w:rsidP="00490A97">
            <w:pPr>
              <w:pStyle w:val="a3"/>
              <w:rPr>
                <w:sz w:val="28"/>
                <w:szCs w:val="28"/>
              </w:rPr>
            </w:pPr>
            <w:r w:rsidRPr="00490A97">
              <w:rPr>
                <w:sz w:val="28"/>
                <w:szCs w:val="28"/>
              </w:rPr>
              <w:t>2011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490A97" w:rsidRDefault="003B2674" w:rsidP="00490A97">
            <w:pPr>
              <w:pStyle w:val="a3"/>
              <w:rPr>
                <w:sz w:val="28"/>
                <w:szCs w:val="28"/>
              </w:rPr>
            </w:pPr>
            <w:r w:rsidRPr="00490A97">
              <w:rPr>
                <w:sz w:val="28"/>
                <w:szCs w:val="28"/>
              </w:rPr>
              <w:t>2012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490A97" w:rsidRDefault="003B2674" w:rsidP="00490A97">
            <w:pPr>
              <w:pStyle w:val="a3"/>
              <w:rPr>
                <w:sz w:val="28"/>
                <w:szCs w:val="28"/>
              </w:rPr>
            </w:pPr>
            <w:r w:rsidRPr="00490A97">
              <w:rPr>
                <w:sz w:val="28"/>
                <w:szCs w:val="28"/>
              </w:rPr>
              <w:t>2013</w:t>
            </w:r>
          </w:p>
        </w:tc>
      </w:tr>
      <w:tr w:rsidR="004E638C" w:rsidRPr="00490A97" w:rsidTr="00490A97">
        <w:trPr>
          <w:trHeight w:hRule="exact" w:val="278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490A97" w:rsidRDefault="003B2674" w:rsidP="00490A97">
            <w:pPr>
              <w:pStyle w:val="a3"/>
              <w:rPr>
                <w:sz w:val="28"/>
                <w:szCs w:val="28"/>
              </w:rPr>
            </w:pPr>
            <w:r w:rsidRPr="00490A97">
              <w:rPr>
                <w:sz w:val="28"/>
                <w:szCs w:val="28"/>
              </w:rPr>
              <w:t>Район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490A97" w:rsidRDefault="003B2674" w:rsidP="00490A97">
            <w:pPr>
              <w:pStyle w:val="a3"/>
              <w:rPr>
                <w:sz w:val="28"/>
                <w:szCs w:val="28"/>
              </w:rPr>
            </w:pPr>
            <w:r w:rsidRPr="00490A97">
              <w:rPr>
                <w:sz w:val="28"/>
                <w:szCs w:val="28"/>
              </w:rPr>
              <w:t>315,1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490A97" w:rsidRDefault="003B2674" w:rsidP="00490A97">
            <w:pPr>
              <w:pStyle w:val="a3"/>
              <w:rPr>
                <w:sz w:val="28"/>
                <w:szCs w:val="28"/>
              </w:rPr>
            </w:pPr>
            <w:r w:rsidRPr="00490A97">
              <w:rPr>
                <w:sz w:val="28"/>
                <w:szCs w:val="28"/>
              </w:rPr>
              <w:t>320,5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490A97" w:rsidRDefault="003B2674" w:rsidP="00490A97">
            <w:pPr>
              <w:pStyle w:val="a3"/>
              <w:rPr>
                <w:sz w:val="28"/>
                <w:szCs w:val="28"/>
              </w:rPr>
            </w:pPr>
            <w:r w:rsidRPr="00490A97">
              <w:rPr>
                <w:sz w:val="28"/>
                <w:szCs w:val="28"/>
              </w:rPr>
              <w:t>322,1</w:t>
            </w:r>
          </w:p>
        </w:tc>
      </w:tr>
      <w:tr w:rsidR="004E638C" w:rsidRPr="00490A97" w:rsidTr="00490A97">
        <w:trPr>
          <w:trHeight w:hRule="exact" w:val="278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490A97" w:rsidRDefault="003B2674" w:rsidP="00490A97">
            <w:pPr>
              <w:pStyle w:val="a3"/>
              <w:rPr>
                <w:sz w:val="28"/>
                <w:szCs w:val="28"/>
              </w:rPr>
            </w:pPr>
            <w:r w:rsidRPr="00490A97">
              <w:rPr>
                <w:sz w:val="28"/>
                <w:szCs w:val="28"/>
              </w:rPr>
              <w:t>По районам области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490A97" w:rsidRDefault="003B2674" w:rsidP="00490A97">
            <w:pPr>
              <w:pStyle w:val="a3"/>
              <w:rPr>
                <w:sz w:val="28"/>
                <w:szCs w:val="28"/>
              </w:rPr>
            </w:pPr>
            <w:r w:rsidRPr="00490A97">
              <w:rPr>
                <w:sz w:val="28"/>
                <w:szCs w:val="28"/>
              </w:rPr>
              <w:t>326,9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490A97" w:rsidRDefault="004E638C" w:rsidP="00490A9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490A97" w:rsidRDefault="003B2674" w:rsidP="00490A97">
            <w:pPr>
              <w:pStyle w:val="a3"/>
              <w:rPr>
                <w:sz w:val="28"/>
                <w:szCs w:val="28"/>
              </w:rPr>
            </w:pPr>
            <w:r w:rsidRPr="00490A97">
              <w:rPr>
                <w:sz w:val="28"/>
                <w:szCs w:val="28"/>
              </w:rPr>
              <w:t>326,4</w:t>
            </w:r>
          </w:p>
        </w:tc>
      </w:tr>
      <w:tr w:rsidR="004E638C" w:rsidRPr="00490A97" w:rsidTr="00490A97">
        <w:trPr>
          <w:trHeight w:hRule="exact" w:val="307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490A97" w:rsidRDefault="003B2674" w:rsidP="00490A97">
            <w:pPr>
              <w:pStyle w:val="a3"/>
              <w:rPr>
                <w:sz w:val="28"/>
                <w:szCs w:val="28"/>
              </w:rPr>
            </w:pPr>
            <w:r w:rsidRPr="00490A97">
              <w:rPr>
                <w:sz w:val="28"/>
                <w:szCs w:val="28"/>
              </w:rPr>
              <w:t>В целом по территории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490A97" w:rsidRDefault="003B2674" w:rsidP="00490A97">
            <w:pPr>
              <w:pStyle w:val="a3"/>
              <w:rPr>
                <w:sz w:val="28"/>
                <w:szCs w:val="28"/>
              </w:rPr>
            </w:pPr>
            <w:r w:rsidRPr="00490A97">
              <w:rPr>
                <w:sz w:val="28"/>
                <w:szCs w:val="28"/>
              </w:rPr>
              <w:t>327,5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490A97" w:rsidRDefault="004E638C" w:rsidP="00490A9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490A97" w:rsidRDefault="003B2674" w:rsidP="00490A97">
            <w:pPr>
              <w:pStyle w:val="a3"/>
              <w:rPr>
                <w:sz w:val="28"/>
                <w:szCs w:val="28"/>
              </w:rPr>
            </w:pPr>
            <w:r w:rsidRPr="00490A97">
              <w:rPr>
                <w:sz w:val="28"/>
                <w:szCs w:val="28"/>
              </w:rPr>
              <w:t>327,5</w:t>
            </w:r>
          </w:p>
        </w:tc>
      </w:tr>
    </w:tbl>
    <w:p w:rsidR="00490A97" w:rsidRDefault="00490A97" w:rsidP="00EA1CD2">
      <w:pPr>
        <w:pStyle w:val="a3"/>
        <w:ind w:firstLine="709"/>
        <w:jc w:val="both"/>
        <w:rPr>
          <w:rFonts w:eastAsia="Times New Roman"/>
          <w:sz w:val="28"/>
          <w:szCs w:val="28"/>
        </w:rPr>
      </w:pPr>
    </w:p>
    <w:p w:rsidR="004E638C" w:rsidRDefault="003B2674" w:rsidP="00EA1CD2">
      <w:pPr>
        <w:pStyle w:val="a3"/>
        <w:ind w:firstLine="709"/>
        <w:jc w:val="both"/>
        <w:rPr>
          <w:rFonts w:eastAsia="Times New Roman"/>
          <w:spacing w:val="-1"/>
          <w:sz w:val="28"/>
          <w:szCs w:val="28"/>
        </w:rPr>
      </w:pPr>
      <w:r w:rsidRPr="00EA1CD2">
        <w:rPr>
          <w:rFonts w:eastAsia="Times New Roman"/>
          <w:sz w:val="28"/>
          <w:szCs w:val="28"/>
        </w:rPr>
        <w:t xml:space="preserve">За отчетный период показатель улучшился, но не достигает уровня «в целом по территории» и </w:t>
      </w:r>
      <w:r w:rsidRPr="00EA1CD2">
        <w:rPr>
          <w:rFonts w:eastAsia="Times New Roman"/>
          <w:spacing w:val="-1"/>
          <w:sz w:val="28"/>
          <w:szCs w:val="28"/>
        </w:rPr>
        <w:t>«среднего по районам области».</w:t>
      </w:r>
    </w:p>
    <w:p w:rsidR="006D3322" w:rsidRDefault="006D3322" w:rsidP="00EA1CD2">
      <w:pPr>
        <w:pStyle w:val="a3"/>
        <w:ind w:firstLine="709"/>
        <w:jc w:val="both"/>
        <w:rPr>
          <w:rFonts w:eastAsia="Times New Roman"/>
          <w:spacing w:val="-1"/>
          <w:sz w:val="28"/>
          <w:szCs w:val="28"/>
        </w:rPr>
      </w:pPr>
    </w:p>
    <w:p w:rsidR="00490A97" w:rsidRPr="006D3322" w:rsidRDefault="00490A97" w:rsidP="00EA1CD2">
      <w:pPr>
        <w:pStyle w:val="a3"/>
        <w:ind w:firstLine="709"/>
        <w:jc w:val="both"/>
        <w:rPr>
          <w:b/>
          <w:sz w:val="28"/>
          <w:szCs w:val="28"/>
        </w:rPr>
      </w:pPr>
      <w:r w:rsidRPr="006D3322">
        <w:rPr>
          <w:rFonts w:eastAsia="Times New Roman"/>
          <w:b/>
          <w:spacing w:val="-1"/>
          <w:sz w:val="28"/>
          <w:szCs w:val="28"/>
        </w:rPr>
        <w:t>Среднее время пребывания в стационаре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969"/>
        <w:gridCol w:w="1123"/>
        <w:gridCol w:w="1133"/>
        <w:gridCol w:w="1146"/>
      </w:tblGrid>
      <w:tr w:rsidR="004E638C" w:rsidRPr="006D3322" w:rsidTr="006D3322">
        <w:trPr>
          <w:trHeight w:hRule="exact" w:val="278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6D3322" w:rsidRDefault="004E638C" w:rsidP="006D332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6D3322" w:rsidRDefault="003B2674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2011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6D3322" w:rsidRDefault="003B2674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2012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6D3322" w:rsidRDefault="003B2674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2013</w:t>
            </w:r>
          </w:p>
        </w:tc>
      </w:tr>
      <w:tr w:rsidR="004E638C" w:rsidRPr="006D3322" w:rsidTr="006D3322">
        <w:trPr>
          <w:trHeight w:hRule="exact" w:val="278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6D3322" w:rsidRDefault="003B2674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Район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6D3322" w:rsidRDefault="003B2674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10,7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6D3322" w:rsidRDefault="003B2674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10,7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6D3322" w:rsidRDefault="003B2674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10,4</w:t>
            </w:r>
          </w:p>
        </w:tc>
      </w:tr>
      <w:tr w:rsidR="004E638C" w:rsidRPr="006D3322" w:rsidTr="006D3322">
        <w:trPr>
          <w:trHeight w:hRule="exact" w:val="278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6D3322" w:rsidRDefault="003B2674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По районам области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6D3322" w:rsidRDefault="004E638C" w:rsidP="006D332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6D3322" w:rsidRDefault="004E638C" w:rsidP="006D332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6D3322" w:rsidRDefault="003B2674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10,7</w:t>
            </w:r>
          </w:p>
        </w:tc>
      </w:tr>
      <w:tr w:rsidR="004E638C" w:rsidRPr="006D3322" w:rsidTr="006D3322">
        <w:trPr>
          <w:trHeight w:hRule="exact" w:val="298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6D3322" w:rsidRDefault="003B2674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В целом по территории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6D3322" w:rsidRDefault="003B2674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11,4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6D3322" w:rsidRDefault="004E638C" w:rsidP="006D332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6D3322" w:rsidRDefault="003B2674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11,4</w:t>
            </w:r>
          </w:p>
        </w:tc>
      </w:tr>
    </w:tbl>
    <w:p w:rsidR="006D3322" w:rsidRDefault="006D3322" w:rsidP="00EA1CD2">
      <w:pPr>
        <w:pStyle w:val="a3"/>
        <w:ind w:firstLine="709"/>
        <w:jc w:val="both"/>
        <w:rPr>
          <w:rFonts w:eastAsia="Times New Roman"/>
          <w:sz w:val="28"/>
          <w:szCs w:val="28"/>
        </w:rPr>
      </w:pP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sz w:val="28"/>
          <w:szCs w:val="28"/>
        </w:rPr>
        <w:t xml:space="preserve">Среднее время пребывания больного в стационаре за последние три года не изменилось </w:t>
      </w:r>
      <w:r w:rsidRPr="00EA1CD2">
        <w:rPr>
          <w:rFonts w:eastAsia="Times New Roman"/>
          <w:spacing w:val="-1"/>
          <w:sz w:val="28"/>
          <w:szCs w:val="28"/>
        </w:rPr>
        <w:t>и соответствует показателю по районам.</w:t>
      </w:r>
    </w:p>
    <w:p w:rsidR="006D3322" w:rsidRDefault="006D3322" w:rsidP="00EA1CD2">
      <w:pPr>
        <w:pStyle w:val="a3"/>
        <w:ind w:firstLine="709"/>
        <w:jc w:val="both"/>
        <w:rPr>
          <w:rFonts w:eastAsia="Times New Roman"/>
          <w:b/>
          <w:bCs/>
          <w:sz w:val="28"/>
          <w:szCs w:val="28"/>
        </w:rPr>
      </w:pP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b/>
          <w:bCs/>
          <w:sz w:val="28"/>
          <w:szCs w:val="28"/>
        </w:rPr>
        <w:t>Летальность в стационаре</w:t>
      </w:r>
      <w:proofErr w:type="gramStart"/>
      <w:r w:rsidRPr="00EA1CD2">
        <w:rPr>
          <w:rFonts w:eastAsia="Times New Roman"/>
          <w:b/>
          <w:bCs/>
          <w:sz w:val="28"/>
          <w:szCs w:val="28"/>
        </w:rPr>
        <w:t xml:space="preserve"> </w:t>
      </w:r>
      <w:r w:rsidRPr="00EA1CD2">
        <w:rPr>
          <w:rFonts w:eastAsia="Times New Roman"/>
          <w:sz w:val="28"/>
          <w:szCs w:val="28"/>
        </w:rPr>
        <w:t>(%)</w:t>
      </w:r>
      <w:proofErr w:type="gramEnd"/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3969"/>
        <w:gridCol w:w="1174"/>
        <w:gridCol w:w="1104"/>
        <w:gridCol w:w="1164"/>
      </w:tblGrid>
      <w:tr w:rsidR="006D3322" w:rsidRPr="006D3322" w:rsidTr="006D3322">
        <w:trPr>
          <w:trHeight w:hRule="exact" w:val="298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322" w:rsidRPr="006D3322" w:rsidRDefault="006D3322" w:rsidP="006D332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322" w:rsidRPr="006D3322" w:rsidRDefault="006D3322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2011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322" w:rsidRPr="006D3322" w:rsidRDefault="006D3322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2012</w:t>
            </w:r>
          </w:p>
        </w:tc>
        <w:tc>
          <w:tcPr>
            <w:tcW w:w="11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322" w:rsidRPr="006D3322" w:rsidRDefault="006D3322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2013</w:t>
            </w:r>
          </w:p>
        </w:tc>
      </w:tr>
      <w:tr w:rsidR="006D3322" w:rsidRPr="006D3322" w:rsidTr="006D3322">
        <w:trPr>
          <w:trHeight w:hRule="exact" w:val="278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322" w:rsidRPr="006D3322" w:rsidRDefault="006D3322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Район</w:t>
            </w:r>
          </w:p>
        </w:tc>
        <w:tc>
          <w:tcPr>
            <w:tcW w:w="11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322" w:rsidRPr="006D3322" w:rsidRDefault="006D3322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1,3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322" w:rsidRPr="006D3322" w:rsidRDefault="006D3322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1,1</w:t>
            </w:r>
          </w:p>
        </w:tc>
        <w:tc>
          <w:tcPr>
            <w:tcW w:w="11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322" w:rsidRPr="006D3322" w:rsidRDefault="006D3322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1,1</w:t>
            </w:r>
          </w:p>
        </w:tc>
      </w:tr>
      <w:tr w:rsidR="006D3322" w:rsidRPr="006D3322" w:rsidTr="006D3322">
        <w:trPr>
          <w:trHeight w:hRule="exact" w:val="278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322" w:rsidRPr="006D3322" w:rsidRDefault="006D3322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По районам области</w:t>
            </w:r>
          </w:p>
        </w:tc>
        <w:tc>
          <w:tcPr>
            <w:tcW w:w="11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322" w:rsidRPr="006D3322" w:rsidRDefault="006D3322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14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322" w:rsidRPr="006D3322" w:rsidRDefault="006D3322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1,2</w:t>
            </w:r>
          </w:p>
        </w:tc>
        <w:tc>
          <w:tcPr>
            <w:tcW w:w="11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322" w:rsidRPr="006D3322" w:rsidRDefault="006D3322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1,3</w:t>
            </w:r>
          </w:p>
        </w:tc>
      </w:tr>
      <w:tr w:rsidR="006D3322" w:rsidRPr="006D3322" w:rsidTr="006D3322">
        <w:trPr>
          <w:trHeight w:hRule="exact" w:val="317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322" w:rsidRPr="006D3322" w:rsidRDefault="006D3322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В целом по территории</w:t>
            </w:r>
          </w:p>
        </w:tc>
        <w:tc>
          <w:tcPr>
            <w:tcW w:w="11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322" w:rsidRPr="006D3322" w:rsidRDefault="006D3322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1,3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322" w:rsidRPr="006D3322" w:rsidRDefault="006D3322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1,35</w:t>
            </w:r>
          </w:p>
        </w:tc>
        <w:tc>
          <w:tcPr>
            <w:tcW w:w="116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322" w:rsidRPr="006D3322" w:rsidRDefault="006D3322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1,5</w:t>
            </w:r>
          </w:p>
        </w:tc>
      </w:tr>
    </w:tbl>
    <w:p w:rsidR="006D3322" w:rsidRDefault="006D3322" w:rsidP="00EA1CD2">
      <w:pPr>
        <w:pStyle w:val="a3"/>
        <w:ind w:firstLine="709"/>
        <w:jc w:val="both"/>
        <w:rPr>
          <w:rFonts w:eastAsia="Times New Roman"/>
          <w:spacing w:val="-1"/>
          <w:sz w:val="28"/>
          <w:szCs w:val="28"/>
        </w:rPr>
      </w:pPr>
    </w:p>
    <w:p w:rsidR="004E638C" w:rsidRDefault="003B2674" w:rsidP="00EA1CD2">
      <w:pPr>
        <w:pStyle w:val="a3"/>
        <w:ind w:firstLine="709"/>
        <w:jc w:val="both"/>
        <w:rPr>
          <w:rFonts w:eastAsia="Times New Roman"/>
          <w:spacing w:val="-1"/>
          <w:sz w:val="28"/>
          <w:szCs w:val="28"/>
        </w:rPr>
      </w:pPr>
      <w:r w:rsidRPr="00EA1CD2">
        <w:rPr>
          <w:rFonts w:eastAsia="Times New Roman"/>
          <w:spacing w:val="-1"/>
          <w:sz w:val="28"/>
          <w:szCs w:val="28"/>
        </w:rPr>
        <w:t xml:space="preserve">Летальность </w:t>
      </w:r>
      <w:r w:rsidRPr="006D3322">
        <w:rPr>
          <w:rFonts w:eastAsia="Times New Roman"/>
          <w:bCs/>
          <w:spacing w:val="-1"/>
          <w:sz w:val="28"/>
          <w:szCs w:val="28"/>
        </w:rPr>
        <w:t>в</w:t>
      </w:r>
      <w:r w:rsidRPr="00EA1CD2"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 w:rsidRPr="00EA1CD2">
        <w:rPr>
          <w:rFonts w:eastAsia="Times New Roman"/>
          <w:spacing w:val="-1"/>
          <w:sz w:val="28"/>
          <w:szCs w:val="28"/>
        </w:rPr>
        <w:t xml:space="preserve">стационаре за отчетный период сохраняется на уровне 2012 года, ниже </w:t>
      </w:r>
      <w:proofErr w:type="spellStart"/>
      <w:r w:rsidRPr="00EA1CD2">
        <w:rPr>
          <w:rFonts w:eastAsia="Times New Roman"/>
          <w:spacing w:val="-1"/>
          <w:sz w:val="28"/>
          <w:szCs w:val="28"/>
        </w:rPr>
        <w:t>среднеобластных</w:t>
      </w:r>
      <w:proofErr w:type="spellEnd"/>
      <w:r w:rsidRPr="00EA1CD2">
        <w:rPr>
          <w:rFonts w:eastAsia="Times New Roman"/>
          <w:spacing w:val="-1"/>
          <w:sz w:val="28"/>
          <w:szCs w:val="28"/>
        </w:rPr>
        <w:t xml:space="preserve"> показателей.</w:t>
      </w:r>
    </w:p>
    <w:p w:rsidR="004E638C" w:rsidRPr="00EA1CD2" w:rsidRDefault="006D3322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b/>
          <w:bCs/>
          <w:spacing w:val="-2"/>
          <w:sz w:val="28"/>
          <w:szCs w:val="28"/>
        </w:rPr>
        <w:t xml:space="preserve">Процент выполнения норматива </w:t>
      </w:r>
      <w:proofErr w:type="gramStart"/>
      <w:r w:rsidRPr="00EA1CD2">
        <w:rPr>
          <w:rFonts w:eastAsia="Times New Roman"/>
          <w:spacing w:val="-2"/>
          <w:sz w:val="28"/>
          <w:szCs w:val="28"/>
        </w:rPr>
        <w:t>к</w:t>
      </w:r>
      <w:proofErr w:type="gramEnd"/>
      <w:r w:rsidRPr="00EA1CD2">
        <w:rPr>
          <w:rFonts w:eastAsia="Times New Roman"/>
          <w:spacing w:val="-2"/>
          <w:sz w:val="28"/>
          <w:szCs w:val="28"/>
        </w:rPr>
        <w:t xml:space="preserve">/дней </w:t>
      </w:r>
      <w:r w:rsidRPr="00EA1CD2">
        <w:rPr>
          <w:rFonts w:eastAsia="Times New Roman"/>
          <w:b/>
          <w:bCs/>
          <w:spacing w:val="-1"/>
          <w:sz w:val="28"/>
          <w:szCs w:val="28"/>
        </w:rPr>
        <w:t>в рамках базовой программы ОМС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969"/>
        <w:gridCol w:w="993"/>
        <w:gridCol w:w="41"/>
        <w:gridCol w:w="1093"/>
        <w:gridCol w:w="1094"/>
      </w:tblGrid>
      <w:tr w:rsidR="006D3322" w:rsidRPr="006D3322" w:rsidTr="006D3322">
        <w:trPr>
          <w:trHeight w:hRule="exact" w:val="499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322" w:rsidRPr="006D3322" w:rsidRDefault="006D3322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Показатель</w:t>
            </w:r>
          </w:p>
        </w:tc>
        <w:tc>
          <w:tcPr>
            <w:tcW w:w="10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322" w:rsidRPr="006D3322" w:rsidRDefault="006D3322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2011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322" w:rsidRPr="006D3322" w:rsidRDefault="006D3322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2012</w:t>
            </w:r>
          </w:p>
        </w:tc>
        <w:tc>
          <w:tcPr>
            <w:tcW w:w="109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322" w:rsidRPr="006D3322" w:rsidRDefault="006D3322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2013</w:t>
            </w:r>
          </w:p>
        </w:tc>
      </w:tr>
      <w:tr w:rsidR="006D3322" w:rsidRPr="006D3322" w:rsidTr="006D3322">
        <w:trPr>
          <w:trHeight w:hRule="exact" w:val="634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322" w:rsidRPr="006D3322" w:rsidRDefault="006D3322" w:rsidP="006D3322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Круглосуточный</w:t>
            </w:r>
            <w:r w:rsidRPr="006D3322">
              <w:rPr>
                <w:sz w:val="28"/>
                <w:szCs w:val="28"/>
              </w:rPr>
              <w:t xml:space="preserve"> стационар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322" w:rsidRPr="006D3322" w:rsidRDefault="006D3322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110,5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322" w:rsidRPr="006D3322" w:rsidRDefault="006D3322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105,3</w:t>
            </w:r>
          </w:p>
        </w:tc>
        <w:tc>
          <w:tcPr>
            <w:tcW w:w="109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322" w:rsidRPr="006D3322" w:rsidRDefault="006D3322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97,0</w:t>
            </w:r>
          </w:p>
        </w:tc>
      </w:tr>
    </w:tbl>
    <w:p w:rsidR="00183A2F" w:rsidRDefault="00183A2F" w:rsidP="00EA1CD2">
      <w:pPr>
        <w:pStyle w:val="a3"/>
        <w:ind w:firstLine="709"/>
        <w:jc w:val="both"/>
        <w:rPr>
          <w:rFonts w:eastAsia="Times New Roman"/>
          <w:sz w:val="28"/>
          <w:szCs w:val="28"/>
        </w:rPr>
      </w:pP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sz w:val="28"/>
          <w:szCs w:val="28"/>
        </w:rPr>
        <w:t xml:space="preserve">Государственное задание по стационарной медицинской помощи выполнено на 97%. </w:t>
      </w:r>
      <w:proofErr w:type="gramStart"/>
      <w:r w:rsidRPr="00EA1CD2">
        <w:rPr>
          <w:rFonts w:eastAsia="Times New Roman"/>
          <w:sz w:val="28"/>
          <w:szCs w:val="28"/>
        </w:rPr>
        <w:t>К</w:t>
      </w:r>
      <w:proofErr w:type="gramEnd"/>
      <w:r w:rsidRPr="00EA1CD2">
        <w:rPr>
          <w:rFonts w:eastAsia="Times New Roman"/>
          <w:sz w:val="28"/>
          <w:szCs w:val="28"/>
        </w:rPr>
        <w:t xml:space="preserve"> </w:t>
      </w:r>
      <w:r w:rsidRPr="00EA1CD2">
        <w:rPr>
          <w:rFonts w:eastAsia="Times New Roman"/>
          <w:spacing w:val="-1"/>
          <w:sz w:val="28"/>
          <w:szCs w:val="28"/>
        </w:rPr>
        <w:t>причинами не выполнения можно отнести низкую функцию работы стационаров участковых больниц - 70%</w:t>
      </w:r>
      <w:r w:rsidR="006D3322">
        <w:rPr>
          <w:rFonts w:eastAsia="Times New Roman"/>
          <w:spacing w:val="-1"/>
          <w:sz w:val="28"/>
          <w:szCs w:val="28"/>
        </w:rPr>
        <w:t>.</w:t>
      </w:r>
    </w:p>
    <w:p w:rsidR="006D3322" w:rsidRDefault="006D3322" w:rsidP="00EA1CD2">
      <w:pPr>
        <w:pStyle w:val="a3"/>
        <w:ind w:firstLine="709"/>
        <w:jc w:val="both"/>
        <w:rPr>
          <w:rFonts w:eastAsia="Times New Roman"/>
          <w:b/>
          <w:bCs/>
          <w:spacing w:val="-1"/>
          <w:sz w:val="28"/>
          <w:szCs w:val="28"/>
        </w:rPr>
      </w:pP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b/>
          <w:bCs/>
          <w:spacing w:val="-1"/>
          <w:sz w:val="28"/>
          <w:szCs w:val="28"/>
        </w:rPr>
        <w:t>Показатели нагрузки персонала в стационаре</w:t>
      </w:r>
    </w:p>
    <w:p w:rsidR="004E638C" w:rsidRPr="006D3322" w:rsidRDefault="003B2674" w:rsidP="00EA1CD2">
      <w:pPr>
        <w:pStyle w:val="a3"/>
        <w:ind w:firstLine="709"/>
        <w:jc w:val="both"/>
        <w:rPr>
          <w:b/>
          <w:sz w:val="28"/>
          <w:szCs w:val="28"/>
        </w:rPr>
      </w:pPr>
      <w:r w:rsidRPr="00EA1CD2">
        <w:rPr>
          <w:rFonts w:eastAsia="Times New Roman"/>
          <w:b/>
          <w:bCs/>
          <w:spacing w:val="5"/>
          <w:sz w:val="28"/>
          <w:szCs w:val="28"/>
        </w:rPr>
        <w:t xml:space="preserve">Функция врачебной должности в стационаре на занятые ставки </w:t>
      </w:r>
      <w:r w:rsidRPr="006D3322">
        <w:rPr>
          <w:rFonts w:eastAsia="Times New Roman"/>
          <w:b/>
          <w:i/>
          <w:iCs/>
          <w:spacing w:val="5"/>
          <w:sz w:val="28"/>
          <w:szCs w:val="28"/>
        </w:rPr>
        <w:t xml:space="preserve">(число пролеченных больных </w:t>
      </w:r>
      <w:r w:rsidRPr="006D3322">
        <w:rPr>
          <w:rFonts w:eastAsia="Times New Roman"/>
          <w:b/>
          <w:i/>
          <w:iCs/>
          <w:spacing w:val="3"/>
          <w:sz w:val="28"/>
          <w:szCs w:val="28"/>
        </w:rPr>
        <w:t>на запятые ставки)</w:t>
      </w:r>
    </w:p>
    <w:p w:rsidR="004E638C" w:rsidRPr="00EA1CD2" w:rsidRDefault="004E638C" w:rsidP="00EA1CD2">
      <w:pPr>
        <w:pStyle w:val="a3"/>
        <w:ind w:firstLine="709"/>
        <w:jc w:val="both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736"/>
        <w:gridCol w:w="1661"/>
        <w:gridCol w:w="1661"/>
        <w:gridCol w:w="1699"/>
      </w:tblGrid>
      <w:tr w:rsidR="004E638C" w:rsidRPr="006D3322">
        <w:trPr>
          <w:trHeight w:hRule="exact" w:val="442"/>
        </w:trPr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6D3322" w:rsidRDefault="003B2674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Профиль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6D3322" w:rsidRDefault="003B2674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2011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6D3322" w:rsidRDefault="003B2674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2012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6D3322" w:rsidRDefault="003B2674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2013</w:t>
            </w:r>
          </w:p>
        </w:tc>
      </w:tr>
      <w:tr w:rsidR="004E638C" w:rsidRPr="006D3322">
        <w:trPr>
          <w:trHeight w:hRule="exact" w:val="461"/>
        </w:trPr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6D3322" w:rsidRDefault="003B2674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Всего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6D3322" w:rsidRDefault="003B2674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105,0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6D3322" w:rsidRDefault="003B2674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104,0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6D3322" w:rsidRDefault="003B2674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104,6</w:t>
            </w:r>
          </w:p>
        </w:tc>
      </w:tr>
      <w:tr w:rsidR="004E638C" w:rsidRPr="006D3322">
        <w:trPr>
          <w:trHeight w:hRule="exact" w:val="470"/>
        </w:trPr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6D3322" w:rsidRDefault="003B2674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Терапевтический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6D3322" w:rsidRDefault="003B2674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132,3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6D3322" w:rsidRDefault="003B2674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363,5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6D3322" w:rsidRDefault="003B2674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318,5</w:t>
            </w:r>
          </w:p>
        </w:tc>
      </w:tr>
      <w:tr w:rsidR="004E638C" w:rsidRPr="006D3322">
        <w:trPr>
          <w:trHeight w:hRule="exact" w:val="451"/>
        </w:trPr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6D3322" w:rsidRDefault="003B2674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Инфекционный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6D3322" w:rsidRDefault="003B2674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233,3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6D3322" w:rsidRDefault="003B2674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258,6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6D3322" w:rsidRDefault="003B2674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500,0</w:t>
            </w:r>
          </w:p>
        </w:tc>
      </w:tr>
      <w:tr w:rsidR="004E638C" w:rsidRPr="006D3322">
        <w:trPr>
          <w:trHeight w:hRule="exact" w:val="451"/>
        </w:trPr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6D3322" w:rsidRDefault="003B2674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Хирургический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6D3322" w:rsidRDefault="003B2674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192,0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6D3322" w:rsidRDefault="003B2674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210,0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6D3322" w:rsidRDefault="003B2674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183,0</w:t>
            </w:r>
          </w:p>
        </w:tc>
      </w:tr>
      <w:tr w:rsidR="004E638C" w:rsidRPr="006D3322">
        <w:trPr>
          <w:trHeight w:hRule="exact" w:val="576"/>
        </w:trPr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6D3322" w:rsidRDefault="003B2674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Педиатрический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6D3322" w:rsidRDefault="003B2674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216,0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6D3322" w:rsidRDefault="003B2674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182,0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6D3322" w:rsidRDefault="003B2674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380,0</w:t>
            </w:r>
          </w:p>
        </w:tc>
      </w:tr>
      <w:tr w:rsidR="004E638C" w:rsidRPr="006D3322">
        <w:trPr>
          <w:trHeight w:hRule="exact" w:val="547"/>
        </w:trPr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6D3322" w:rsidRDefault="003B2674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lastRenderedPageBreak/>
              <w:t>Акушерский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6D3322" w:rsidRDefault="003B2674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520,0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6D3322" w:rsidRDefault="003B2674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296,0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6D3322" w:rsidRDefault="003B2674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490,0</w:t>
            </w:r>
          </w:p>
        </w:tc>
      </w:tr>
      <w:tr w:rsidR="004E638C" w:rsidRPr="006D3322">
        <w:trPr>
          <w:trHeight w:hRule="exact" w:val="605"/>
        </w:trPr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6D3322" w:rsidRDefault="003B2674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Гинекологический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6D3322" w:rsidRDefault="003B2674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510,0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6D3322" w:rsidRDefault="003B2674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256,0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6D3322" w:rsidRDefault="003B2674" w:rsidP="006D3322">
            <w:pPr>
              <w:pStyle w:val="a3"/>
              <w:rPr>
                <w:sz w:val="28"/>
                <w:szCs w:val="28"/>
              </w:rPr>
            </w:pPr>
            <w:r w:rsidRPr="006D3322">
              <w:rPr>
                <w:sz w:val="28"/>
                <w:szCs w:val="28"/>
              </w:rPr>
              <w:t>458,0</w:t>
            </w:r>
          </w:p>
        </w:tc>
      </w:tr>
    </w:tbl>
    <w:p w:rsidR="006D3322" w:rsidRDefault="006D3322" w:rsidP="00EA1CD2">
      <w:pPr>
        <w:pStyle w:val="a3"/>
        <w:ind w:firstLine="709"/>
        <w:jc w:val="both"/>
        <w:rPr>
          <w:rFonts w:eastAsia="Times New Roman"/>
          <w:spacing w:val="-1"/>
          <w:sz w:val="28"/>
          <w:szCs w:val="28"/>
        </w:rPr>
      </w:pP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spacing w:val="-1"/>
          <w:sz w:val="28"/>
          <w:szCs w:val="28"/>
        </w:rPr>
        <w:t xml:space="preserve">Общая функция врачебной должности в стационаре последние три года, практически без </w:t>
      </w:r>
      <w:r w:rsidRPr="00EA1CD2">
        <w:rPr>
          <w:rFonts w:eastAsia="Times New Roman"/>
          <w:spacing w:val="-4"/>
          <w:sz w:val="28"/>
          <w:szCs w:val="28"/>
        </w:rPr>
        <w:t>изменений.</w:t>
      </w:r>
    </w:p>
    <w:p w:rsidR="00DB07B7" w:rsidRDefault="00DB07B7" w:rsidP="00EA1CD2">
      <w:pPr>
        <w:pStyle w:val="a3"/>
        <w:ind w:firstLine="709"/>
        <w:jc w:val="both"/>
        <w:rPr>
          <w:rFonts w:eastAsia="Times New Roman"/>
          <w:b/>
          <w:spacing w:val="-2"/>
          <w:sz w:val="28"/>
          <w:szCs w:val="28"/>
        </w:rPr>
      </w:pPr>
    </w:p>
    <w:p w:rsidR="004E638C" w:rsidRPr="006D3322" w:rsidRDefault="003B2674" w:rsidP="00EA1CD2">
      <w:pPr>
        <w:pStyle w:val="a3"/>
        <w:ind w:firstLine="709"/>
        <w:jc w:val="both"/>
        <w:rPr>
          <w:b/>
          <w:sz w:val="28"/>
          <w:szCs w:val="28"/>
        </w:rPr>
      </w:pPr>
      <w:r w:rsidRPr="006D3322">
        <w:rPr>
          <w:rFonts w:eastAsia="Times New Roman"/>
          <w:b/>
          <w:spacing w:val="-2"/>
          <w:sz w:val="28"/>
          <w:szCs w:val="28"/>
        </w:rPr>
        <w:t>Дневной стационар (все типы ДС)</w:t>
      </w: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b/>
          <w:bCs/>
          <w:spacing w:val="-1"/>
          <w:sz w:val="28"/>
          <w:szCs w:val="28"/>
        </w:rPr>
        <w:t>Обеспеченность койками дневного пребывания на 10 000 населения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44"/>
        <w:gridCol w:w="1133"/>
        <w:gridCol w:w="1123"/>
        <w:gridCol w:w="1162"/>
      </w:tblGrid>
      <w:tr w:rsidR="004E638C" w:rsidRPr="00DB07B7" w:rsidTr="00DB07B7">
        <w:trPr>
          <w:trHeight w:hRule="exact" w:val="298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DB07B7" w:rsidRDefault="004E638C" w:rsidP="00DB07B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DB07B7" w:rsidRDefault="003B2674" w:rsidP="00DB07B7">
            <w:pPr>
              <w:pStyle w:val="a3"/>
              <w:rPr>
                <w:sz w:val="28"/>
                <w:szCs w:val="28"/>
              </w:rPr>
            </w:pPr>
            <w:r w:rsidRPr="00DB07B7">
              <w:rPr>
                <w:sz w:val="28"/>
                <w:szCs w:val="28"/>
              </w:rPr>
              <w:t>2011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DB07B7" w:rsidRDefault="003B2674" w:rsidP="00DB07B7">
            <w:pPr>
              <w:pStyle w:val="a3"/>
              <w:rPr>
                <w:sz w:val="28"/>
                <w:szCs w:val="28"/>
              </w:rPr>
            </w:pPr>
            <w:r w:rsidRPr="00DB07B7">
              <w:rPr>
                <w:sz w:val="28"/>
                <w:szCs w:val="28"/>
              </w:rPr>
              <w:t>2012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DB07B7" w:rsidRDefault="003B2674" w:rsidP="00DB07B7">
            <w:pPr>
              <w:pStyle w:val="a3"/>
              <w:rPr>
                <w:sz w:val="28"/>
                <w:szCs w:val="28"/>
              </w:rPr>
            </w:pPr>
            <w:r w:rsidRPr="00DB07B7">
              <w:rPr>
                <w:sz w:val="28"/>
                <w:szCs w:val="28"/>
              </w:rPr>
              <w:t>2013</w:t>
            </w:r>
          </w:p>
        </w:tc>
      </w:tr>
      <w:tr w:rsidR="004E638C" w:rsidRPr="00DB07B7" w:rsidTr="00DB07B7">
        <w:trPr>
          <w:trHeight w:hRule="exact" w:val="278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DB07B7" w:rsidRDefault="003B2674" w:rsidP="00DB07B7">
            <w:pPr>
              <w:pStyle w:val="a3"/>
              <w:rPr>
                <w:sz w:val="28"/>
                <w:szCs w:val="28"/>
              </w:rPr>
            </w:pPr>
            <w:r w:rsidRPr="00DB07B7">
              <w:rPr>
                <w:sz w:val="28"/>
                <w:szCs w:val="28"/>
              </w:rPr>
              <w:t>Район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DB07B7" w:rsidRDefault="003B2674" w:rsidP="00DB07B7">
            <w:pPr>
              <w:pStyle w:val="a3"/>
              <w:rPr>
                <w:sz w:val="28"/>
                <w:szCs w:val="28"/>
              </w:rPr>
            </w:pPr>
            <w:r w:rsidRPr="00DB07B7">
              <w:rPr>
                <w:sz w:val="28"/>
                <w:szCs w:val="28"/>
              </w:rPr>
              <w:t>28,6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DB07B7" w:rsidRDefault="003B2674" w:rsidP="00DB07B7">
            <w:pPr>
              <w:pStyle w:val="a3"/>
              <w:rPr>
                <w:sz w:val="28"/>
                <w:szCs w:val="28"/>
              </w:rPr>
            </w:pPr>
            <w:r w:rsidRPr="00DB07B7">
              <w:rPr>
                <w:sz w:val="28"/>
                <w:szCs w:val="28"/>
              </w:rPr>
              <w:t>28,8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DB07B7" w:rsidRDefault="003B2674" w:rsidP="00DB07B7">
            <w:pPr>
              <w:pStyle w:val="a3"/>
              <w:rPr>
                <w:sz w:val="28"/>
                <w:szCs w:val="28"/>
              </w:rPr>
            </w:pPr>
            <w:r w:rsidRPr="00DB07B7">
              <w:rPr>
                <w:sz w:val="28"/>
                <w:szCs w:val="28"/>
              </w:rPr>
              <w:t>24,3</w:t>
            </w:r>
          </w:p>
        </w:tc>
      </w:tr>
      <w:tr w:rsidR="004E638C" w:rsidRPr="00DB07B7" w:rsidTr="00DB07B7">
        <w:trPr>
          <w:trHeight w:hRule="exact" w:val="288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DB07B7" w:rsidRDefault="003B2674" w:rsidP="00DB07B7">
            <w:pPr>
              <w:pStyle w:val="a3"/>
              <w:rPr>
                <w:sz w:val="28"/>
                <w:szCs w:val="28"/>
              </w:rPr>
            </w:pPr>
            <w:r w:rsidRPr="00DB07B7">
              <w:rPr>
                <w:sz w:val="28"/>
                <w:szCs w:val="28"/>
              </w:rPr>
              <w:t>По районам области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DB07B7" w:rsidRDefault="003B2674" w:rsidP="00DB07B7">
            <w:pPr>
              <w:pStyle w:val="a3"/>
              <w:rPr>
                <w:sz w:val="28"/>
                <w:szCs w:val="28"/>
              </w:rPr>
            </w:pPr>
            <w:r w:rsidRPr="00DB07B7">
              <w:rPr>
                <w:sz w:val="28"/>
                <w:szCs w:val="28"/>
              </w:rPr>
              <w:t>19,7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DB07B7" w:rsidRDefault="003B2674" w:rsidP="00DB07B7">
            <w:pPr>
              <w:pStyle w:val="a3"/>
              <w:rPr>
                <w:sz w:val="28"/>
                <w:szCs w:val="28"/>
              </w:rPr>
            </w:pPr>
            <w:r w:rsidRPr="00DB07B7">
              <w:rPr>
                <w:sz w:val="28"/>
                <w:szCs w:val="28"/>
              </w:rPr>
              <w:t>18,5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DB07B7" w:rsidRDefault="00DB07B7" w:rsidP="00DB07B7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18,5</w:t>
            </w:r>
          </w:p>
        </w:tc>
      </w:tr>
      <w:tr w:rsidR="004E638C" w:rsidRPr="00DB07B7" w:rsidTr="00DB07B7">
        <w:trPr>
          <w:trHeight w:hRule="exact" w:val="298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DB07B7" w:rsidRDefault="003B2674" w:rsidP="00DB07B7">
            <w:pPr>
              <w:pStyle w:val="a3"/>
              <w:rPr>
                <w:sz w:val="28"/>
                <w:szCs w:val="28"/>
              </w:rPr>
            </w:pPr>
            <w:r w:rsidRPr="00DB07B7">
              <w:rPr>
                <w:sz w:val="28"/>
                <w:szCs w:val="28"/>
              </w:rPr>
              <w:t>В целом по территории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DB07B7" w:rsidRDefault="004E638C" w:rsidP="00DB07B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DB07B7" w:rsidRDefault="003B2674" w:rsidP="00DB07B7">
            <w:pPr>
              <w:pStyle w:val="a3"/>
              <w:rPr>
                <w:sz w:val="28"/>
                <w:szCs w:val="28"/>
              </w:rPr>
            </w:pPr>
            <w:r w:rsidRPr="00DB07B7">
              <w:rPr>
                <w:sz w:val="28"/>
                <w:szCs w:val="28"/>
              </w:rPr>
              <w:t>19,7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DB07B7" w:rsidRDefault="003B2674" w:rsidP="00DB07B7">
            <w:pPr>
              <w:pStyle w:val="a3"/>
              <w:rPr>
                <w:sz w:val="28"/>
                <w:szCs w:val="28"/>
              </w:rPr>
            </w:pPr>
            <w:r w:rsidRPr="00DB07B7">
              <w:rPr>
                <w:sz w:val="28"/>
                <w:szCs w:val="28"/>
              </w:rPr>
              <w:t>21,3</w:t>
            </w:r>
          </w:p>
        </w:tc>
      </w:tr>
    </w:tbl>
    <w:p w:rsidR="00DB07B7" w:rsidRDefault="00DB07B7" w:rsidP="00EA1CD2">
      <w:pPr>
        <w:pStyle w:val="a3"/>
        <w:ind w:firstLine="709"/>
        <w:jc w:val="both"/>
        <w:rPr>
          <w:rFonts w:eastAsia="Times New Roman"/>
          <w:spacing w:val="-2"/>
          <w:sz w:val="28"/>
          <w:szCs w:val="28"/>
        </w:rPr>
      </w:pPr>
    </w:p>
    <w:p w:rsidR="004E638C" w:rsidRDefault="003B2674" w:rsidP="00EA1CD2">
      <w:pPr>
        <w:pStyle w:val="a3"/>
        <w:ind w:firstLine="709"/>
        <w:jc w:val="both"/>
        <w:rPr>
          <w:rFonts w:eastAsia="Times New Roman"/>
          <w:spacing w:val="-1"/>
          <w:sz w:val="28"/>
          <w:szCs w:val="28"/>
        </w:rPr>
      </w:pPr>
      <w:r w:rsidRPr="00EA1CD2">
        <w:rPr>
          <w:rFonts w:eastAsia="Times New Roman"/>
          <w:spacing w:val="-2"/>
          <w:sz w:val="28"/>
          <w:szCs w:val="28"/>
        </w:rPr>
        <w:t xml:space="preserve">Обеспеченность койками дневного пребывания на 10 000 населения, выше среднего по районам и </w:t>
      </w:r>
      <w:r w:rsidRPr="00EA1CD2">
        <w:rPr>
          <w:rFonts w:eastAsia="Times New Roman"/>
          <w:spacing w:val="-1"/>
          <w:sz w:val="28"/>
          <w:szCs w:val="28"/>
        </w:rPr>
        <w:t>территории в целом.</w:t>
      </w:r>
    </w:p>
    <w:p w:rsidR="00DB07B7" w:rsidRDefault="00DB07B7" w:rsidP="00EA1CD2">
      <w:pPr>
        <w:pStyle w:val="a3"/>
        <w:ind w:firstLine="709"/>
        <w:jc w:val="both"/>
        <w:rPr>
          <w:rFonts w:eastAsia="Times New Roman"/>
          <w:b/>
          <w:bCs/>
          <w:spacing w:val="-3"/>
          <w:sz w:val="28"/>
          <w:szCs w:val="28"/>
        </w:rPr>
      </w:pPr>
    </w:p>
    <w:p w:rsidR="004E638C" w:rsidRPr="00EA1CD2" w:rsidRDefault="00DB07B7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b/>
          <w:bCs/>
          <w:spacing w:val="-3"/>
          <w:sz w:val="28"/>
          <w:szCs w:val="28"/>
        </w:rPr>
        <w:t>Работа койки дневного пребывания Дневные стационары (все типы ДС)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86"/>
        <w:gridCol w:w="1123"/>
        <w:gridCol w:w="1133"/>
        <w:gridCol w:w="1152"/>
      </w:tblGrid>
      <w:tr w:rsidR="004E638C" w:rsidRPr="00DB07B7" w:rsidTr="00DB07B7">
        <w:trPr>
          <w:trHeight w:hRule="exact" w:val="288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DB07B7" w:rsidRDefault="004E638C" w:rsidP="00DB07B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DB07B7" w:rsidRDefault="003B2674" w:rsidP="00DB07B7">
            <w:pPr>
              <w:pStyle w:val="a3"/>
              <w:rPr>
                <w:sz w:val="28"/>
                <w:szCs w:val="28"/>
              </w:rPr>
            </w:pPr>
            <w:r w:rsidRPr="00DB07B7">
              <w:rPr>
                <w:sz w:val="28"/>
                <w:szCs w:val="28"/>
              </w:rPr>
              <w:t>2011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DB07B7" w:rsidRDefault="003B2674" w:rsidP="00DB07B7">
            <w:pPr>
              <w:pStyle w:val="a3"/>
              <w:rPr>
                <w:sz w:val="28"/>
                <w:szCs w:val="28"/>
              </w:rPr>
            </w:pPr>
            <w:r w:rsidRPr="00DB07B7">
              <w:rPr>
                <w:sz w:val="28"/>
                <w:szCs w:val="28"/>
              </w:rPr>
              <w:t>2012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DB07B7" w:rsidRDefault="003B2674" w:rsidP="00DB07B7">
            <w:pPr>
              <w:pStyle w:val="a3"/>
              <w:rPr>
                <w:sz w:val="28"/>
                <w:szCs w:val="28"/>
              </w:rPr>
            </w:pPr>
            <w:r w:rsidRPr="00DB07B7">
              <w:rPr>
                <w:sz w:val="28"/>
                <w:szCs w:val="28"/>
              </w:rPr>
              <w:t>2013</w:t>
            </w:r>
          </w:p>
        </w:tc>
      </w:tr>
      <w:tr w:rsidR="004E638C" w:rsidRPr="00DB07B7" w:rsidTr="00DB07B7">
        <w:trPr>
          <w:trHeight w:hRule="exact" w:val="278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DB07B7" w:rsidRDefault="003B2674" w:rsidP="00DB07B7">
            <w:pPr>
              <w:pStyle w:val="a3"/>
              <w:rPr>
                <w:sz w:val="28"/>
                <w:szCs w:val="28"/>
              </w:rPr>
            </w:pPr>
            <w:r w:rsidRPr="00DB07B7">
              <w:rPr>
                <w:sz w:val="28"/>
                <w:szCs w:val="28"/>
              </w:rPr>
              <w:t>Район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DB07B7" w:rsidRDefault="003B2674" w:rsidP="00DB07B7">
            <w:pPr>
              <w:pStyle w:val="a3"/>
              <w:rPr>
                <w:sz w:val="28"/>
                <w:szCs w:val="28"/>
              </w:rPr>
            </w:pPr>
            <w:r w:rsidRPr="00DB07B7">
              <w:rPr>
                <w:sz w:val="28"/>
                <w:szCs w:val="28"/>
              </w:rPr>
              <w:t>164,2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DB07B7" w:rsidRDefault="003B2674" w:rsidP="00DB07B7">
            <w:pPr>
              <w:pStyle w:val="a3"/>
              <w:rPr>
                <w:sz w:val="28"/>
                <w:szCs w:val="28"/>
              </w:rPr>
            </w:pPr>
            <w:r w:rsidRPr="00DB07B7">
              <w:rPr>
                <w:sz w:val="28"/>
                <w:szCs w:val="28"/>
              </w:rPr>
              <w:t>156,2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DB07B7" w:rsidRDefault="003B2674" w:rsidP="00DB07B7">
            <w:pPr>
              <w:pStyle w:val="a3"/>
              <w:rPr>
                <w:sz w:val="28"/>
                <w:szCs w:val="28"/>
              </w:rPr>
            </w:pPr>
            <w:r w:rsidRPr="00DB07B7">
              <w:rPr>
                <w:sz w:val="28"/>
                <w:szCs w:val="28"/>
              </w:rPr>
              <w:t>134,3</w:t>
            </w:r>
          </w:p>
        </w:tc>
      </w:tr>
      <w:tr w:rsidR="004E638C" w:rsidRPr="00DB07B7" w:rsidTr="00DB07B7">
        <w:trPr>
          <w:trHeight w:hRule="exact" w:val="278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DB07B7" w:rsidRDefault="003B2674" w:rsidP="00DB07B7">
            <w:pPr>
              <w:pStyle w:val="a3"/>
              <w:rPr>
                <w:sz w:val="28"/>
                <w:szCs w:val="28"/>
              </w:rPr>
            </w:pPr>
            <w:r w:rsidRPr="00DB07B7">
              <w:rPr>
                <w:sz w:val="28"/>
                <w:szCs w:val="28"/>
              </w:rPr>
              <w:t>По районам области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DB07B7" w:rsidRDefault="003B2674" w:rsidP="00DB07B7">
            <w:pPr>
              <w:pStyle w:val="a3"/>
              <w:rPr>
                <w:sz w:val="28"/>
                <w:szCs w:val="28"/>
              </w:rPr>
            </w:pPr>
            <w:r w:rsidRPr="00DB07B7">
              <w:rPr>
                <w:sz w:val="28"/>
                <w:szCs w:val="28"/>
              </w:rPr>
              <w:t>282,1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DB07B7" w:rsidRDefault="003B2674" w:rsidP="00DB07B7">
            <w:pPr>
              <w:pStyle w:val="a3"/>
              <w:rPr>
                <w:sz w:val="28"/>
                <w:szCs w:val="28"/>
              </w:rPr>
            </w:pPr>
            <w:r w:rsidRPr="00DB07B7">
              <w:rPr>
                <w:sz w:val="28"/>
                <w:szCs w:val="28"/>
              </w:rPr>
              <w:t>264,7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DB07B7" w:rsidRDefault="003B2674" w:rsidP="00DB07B7">
            <w:pPr>
              <w:pStyle w:val="a3"/>
              <w:rPr>
                <w:sz w:val="28"/>
                <w:szCs w:val="28"/>
              </w:rPr>
            </w:pPr>
            <w:r w:rsidRPr="00DB07B7">
              <w:rPr>
                <w:sz w:val="28"/>
                <w:szCs w:val="28"/>
              </w:rPr>
              <w:t>259,9</w:t>
            </w:r>
          </w:p>
        </w:tc>
      </w:tr>
      <w:tr w:rsidR="004E638C" w:rsidRPr="00DB07B7" w:rsidTr="00DB07B7">
        <w:trPr>
          <w:trHeight w:hRule="exact" w:val="317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DB07B7" w:rsidRDefault="003B2674" w:rsidP="00DB07B7">
            <w:pPr>
              <w:pStyle w:val="a3"/>
              <w:rPr>
                <w:sz w:val="28"/>
                <w:szCs w:val="28"/>
              </w:rPr>
            </w:pPr>
            <w:r w:rsidRPr="00DB07B7">
              <w:rPr>
                <w:sz w:val="28"/>
                <w:szCs w:val="28"/>
              </w:rPr>
              <w:t xml:space="preserve">Н </w:t>
            </w:r>
            <w:proofErr w:type="gramStart"/>
            <w:r w:rsidRPr="00DB07B7">
              <w:rPr>
                <w:sz w:val="28"/>
                <w:szCs w:val="28"/>
              </w:rPr>
              <w:t>целом</w:t>
            </w:r>
            <w:proofErr w:type="gramEnd"/>
            <w:r w:rsidRPr="00DB07B7">
              <w:rPr>
                <w:sz w:val="28"/>
                <w:szCs w:val="28"/>
              </w:rPr>
              <w:t xml:space="preserve"> по территории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DB07B7" w:rsidRDefault="003B2674" w:rsidP="00DB07B7">
            <w:pPr>
              <w:pStyle w:val="a3"/>
              <w:rPr>
                <w:sz w:val="28"/>
                <w:szCs w:val="28"/>
              </w:rPr>
            </w:pPr>
            <w:r w:rsidRPr="00DB07B7">
              <w:rPr>
                <w:sz w:val="28"/>
                <w:szCs w:val="28"/>
              </w:rPr>
              <w:t>255,9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DB07B7" w:rsidRDefault="003B2674" w:rsidP="00DB07B7">
            <w:pPr>
              <w:pStyle w:val="a3"/>
              <w:rPr>
                <w:sz w:val="28"/>
                <w:szCs w:val="28"/>
              </w:rPr>
            </w:pPr>
            <w:r w:rsidRPr="00DB07B7">
              <w:rPr>
                <w:sz w:val="28"/>
                <w:szCs w:val="28"/>
              </w:rPr>
              <w:t>252,4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DB07B7" w:rsidRDefault="003B2674" w:rsidP="00DB07B7">
            <w:pPr>
              <w:pStyle w:val="a3"/>
              <w:rPr>
                <w:sz w:val="28"/>
                <w:szCs w:val="28"/>
              </w:rPr>
            </w:pPr>
            <w:r w:rsidRPr="00DB07B7">
              <w:rPr>
                <w:sz w:val="28"/>
                <w:szCs w:val="28"/>
              </w:rPr>
              <w:t>262,1</w:t>
            </w:r>
          </w:p>
        </w:tc>
      </w:tr>
    </w:tbl>
    <w:p w:rsidR="00DB07B7" w:rsidRDefault="00DB07B7" w:rsidP="00EA1CD2">
      <w:pPr>
        <w:pStyle w:val="a3"/>
        <w:ind w:firstLine="709"/>
        <w:jc w:val="both"/>
        <w:rPr>
          <w:rFonts w:eastAsia="Times New Roman"/>
          <w:spacing w:val="-2"/>
          <w:sz w:val="28"/>
          <w:szCs w:val="28"/>
        </w:rPr>
      </w:pP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spacing w:val="-2"/>
          <w:sz w:val="28"/>
          <w:szCs w:val="28"/>
        </w:rPr>
        <w:t>С переводом коек ДС в поликлинику, работа койки значительно снизилась.</w:t>
      </w:r>
    </w:p>
    <w:p w:rsidR="00DB07B7" w:rsidRDefault="00DB07B7" w:rsidP="00EA1CD2">
      <w:pPr>
        <w:pStyle w:val="a3"/>
        <w:ind w:firstLine="709"/>
        <w:jc w:val="both"/>
        <w:rPr>
          <w:rFonts w:eastAsia="Times New Roman"/>
          <w:b/>
          <w:bCs/>
          <w:spacing w:val="-3"/>
          <w:sz w:val="28"/>
          <w:szCs w:val="28"/>
        </w:rPr>
      </w:pPr>
    </w:p>
    <w:p w:rsidR="004E638C" w:rsidRPr="00EA1CD2" w:rsidRDefault="00DB07B7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b/>
          <w:bCs/>
          <w:spacing w:val="-3"/>
          <w:sz w:val="28"/>
          <w:szCs w:val="28"/>
        </w:rPr>
        <w:t xml:space="preserve">Уровень госпитализации в дневные стационары </w:t>
      </w:r>
      <w:r w:rsidRPr="00EA1CD2">
        <w:rPr>
          <w:rFonts w:eastAsia="Times New Roman"/>
          <w:b/>
          <w:bCs/>
          <w:spacing w:val="-1"/>
          <w:sz w:val="28"/>
          <w:szCs w:val="28"/>
        </w:rPr>
        <w:t>(все типы ДС) на 1000 населения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111"/>
        <w:gridCol w:w="1133"/>
        <w:gridCol w:w="1123"/>
        <w:gridCol w:w="1162"/>
      </w:tblGrid>
      <w:tr w:rsidR="004E638C" w:rsidRPr="00DB07B7" w:rsidTr="00DB07B7">
        <w:trPr>
          <w:trHeight w:hRule="exact" w:val="278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DB07B7" w:rsidRDefault="004E638C" w:rsidP="00DB07B7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DB07B7" w:rsidRDefault="003B2674" w:rsidP="00DB07B7">
            <w:pPr>
              <w:pStyle w:val="a3"/>
              <w:rPr>
                <w:sz w:val="28"/>
                <w:szCs w:val="28"/>
              </w:rPr>
            </w:pPr>
            <w:r w:rsidRPr="00DB07B7">
              <w:rPr>
                <w:sz w:val="28"/>
                <w:szCs w:val="28"/>
              </w:rPr>
              <w:t>2</w:t>
            </w:r>
            <w:r w:rsidR="00DB07B7">
              <w:rPr>
                <w:sz w:val="28"/>
                <w:szCs w:val="28"/>
              </w:rPr>
              <w:t>0</w:t>
            </w:r>
            <w:r w:rsidRPr="00DB07B7">
              <w:rPr>
                <w:sz w:val="28"/>
                <w:szCs w:val="28"/>
              </w:rPr>
              <w:t>11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DB07B7" w:rsidRDefault="003B2674" w:rsidP="00DB07B7">
            <w:pPr>
              <w:pStyle w:val="a3"/>
              <w:rPr>
                <w:sz w:val="28"/>
                <w:szCs w:val="28"/>
              </w:rPr>
            </w:pPr>
            <w:r w:rsidRPr="00DB07B7">
              <w:rPr>
                <w:sz w:val="28"/>
                <w:szCs w:val="28"/>
              </w:rPr>
              <w:t>2012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DB07B7" w:rsidRDefault="003B2674" w:rsidP="00DB07B7">
            <w:pPr>
              <w:pStyle w:val="a3"/>
              <w:rPr>
                <w:sz w:val="28"/>
                <w:szCs w:val="28"/>
              </w:rPr>
            </w:pPr>
            <w:r w:rsidRPr="00DB07B7">
              <w:rPr>
                <w:sz w:val="28"/>
                <w:szCs w:val="28"/>
              </w:rPr>
              <w:t>2013</w:t>
            </w:r>
          </w:p>
        </w:tc>
      </w:tr>
      <w:tr w:rsidR="004E638C" w:rsidRPr="00DB07B7" w:rsidTr="00DB07B7">
        <w:trPr>
          <w:trHeight w:hRule="exact" w:val="278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DB07B7" w:rsidRDefault="003B2674" w:rsidP="00DB07B7">
            <w:pPr>
              <w:pStyle w:val="a3"/>
              <w:rPr>
                <w:sz w:val="28"/>
                <w:szCs w:val="28"/>
              </w:rPr>
            </w:pPr>
            <w:r w:rsidRPr="00DB07B7">
              <w:rPr>
                <w:sz w:val="28"/>
                <w:szCs w:val="28"/>
              </w:rPr>
              <w:t>Район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DB07B7" w:rsidRDefault="003B2674" w:rsidP="00DB07B7">
            <w:pPr>
              <w:pStyle w:val="a3"/>
              <w:rPr>
                <w:sz w:val="28"/>
                <w:szCs w:val="28"/>
              </w:rPr>
            </w:pPr>
            <w:r w:rsidRPr="00DB07B7">
              <w:rPr>
                <w:sz w:val="28"/>
                <w:szCs w:val="28"/>
              </w:rPr>
              <w:t>39,2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DB07B7" w:rsidRDefault="003B2674" w:rsidP="00DB07B7">
            <w:pPr>
              <w:pStyle w:val="a3"/>
              <w:rPr>
                <w:sz w:val="28"/>
                <w:szCs w:val="28"/>
              </w:rPr>
            </w:pPr>
            <w:r w:rsidRPr="00DB07B7">
              <w:rPr>
                <w:sz w:val="28"/>
                <w:szCs w:val="28"/>
              </w:rPr>
              <w:t>36,1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DB07B7" w:rsidRDefault="003B2674" w:rsidP="00DB07B7">
            <w:pPr>
              <w:pStyle w:val="a3"/>
              <w:rPr>
                <w:sz w:val="28"/>
                <w:szCs w:val="28"/>
              </w:rPr>
            </w:pPr>
            <w:r w:rsidRPr="00DB07B7">
              <w:rPr>
                <w:sz w:val="28"/>
                <w:szCs w:val="28"/>
              </w:rPr>
              <w:t>30,2</w:t>
            </w:r>
          </w:p>
        </w:tc>
      </w:tr>
      <w:tr w:rsidR="004E638C" w:rsidRPr="00DB07B7" w:rsidTr="00DB07B7">
        <w:trPr>
          <w:trHeight w:hRule="exact" w:val="288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DB07B7" w:rsidRDefault="003B2674" w:rsidP="00DB07B7">
            <w:pPr>
              <w:pStyle w:val="a3"/>
              <w:rPr>
                <w:sz w:val="28"/>
                <w:szCs w:val="28"/>
              </w:rPr>
            </w:pPr>
            <w:r w:rsidRPr="00DB07B7">
              <w:rPr>
                <w:sz w:val="28"/>
                <w:szCs w:val="28"/>
              </w:rPr>
              <w:t>По районам области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DB07B7" w:rsidRDefault="003B2674" w:rsidP="00DB07B7">
            <w:pPr>
              <w:pStyle w:val="a3"/>
              <w:rPr>
                <w:sz w:val="28"/>
                <w:szCs w:val="28"/>
              </w:rPr>
            </w:pPr>
            <w:r w:rsidRPr="00DB07B7">
              <w:rPr>
                <w:sz w:val="28"/>
                <w:szCs w:val="28"/>
              </w:rPr>
              <w:t>31,8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DB07B7" w:rsidRDefault="003B2674" w:rsidP="00DB07B7">
            <w:pPr>
              <w:pStyle w:val="a3"/>
              <w:rPr>
                <w:sz w:val="28"/>
                <w:szCs w:val="28"/>
              </w:rPr>
            </w:pPr>
            <w:r w:rsidRPr="00DB07B7">
              <w:rPr>
                <w:sz w:val="28"/>
                <w:szCs w:val="28"/>
              </w:rPr>
              <w:t>32,7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DB07B7" w:rsidRDefault="003B2674" w:rsidP="00DB07B7">
            <w:pPr>
              <w:pStyle w:val="a3"/>
              <w:rPr>
                <w:sz w:val="28"/>
                <w:szCs w:val="28"/>
              </w:rPr>
            </w:pPr>
            <w:r w:rsidRPr="00DB07B7">
              <w:rPr>
                <w:sz w:val="28"/>
                <w:szCs w:val="28"/>
              </w:rPr>
              <w:t>36,2</w:t>
            </w:r>
          </w:p>
        </w:tc>
      </w:tr>
      <w:tr w:rsidR="004E638C" w:rsidRPr="00DB07B7" w:rsidTr="00DB07B7">
        <w:trPr>
          <w:trHeight w:hRule="exact" w:val="31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DB07B7" w:rsidRDefault="003B2674" w:rsidP="00DB07B7">
            <w:pPr>
              <w:pStyle w:val="a3"/>
              <w:rPr>
                <w:sz w:val="28"/>
                <w:szCs w:val="28"/>
              </w:rPr>
            </w:pPr>
            <w:r w:rsidRPr="00DB07B7">
              <w:rPr>
                <w:sz w:val="28"/>
                <w:szCs w:val="28"/>
              </w:rPr>
              <w:t>В целом по территории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DB07B7" w:rsidRDefault="003B2674" w:rsidP="00DB07B7">
            <w:pPr>
              <w:pStyle w:val="a3"/>
              <w:rPr>
                <w:sz w:val="28"/>
                <w:szCs w:val="28"/>
              </w:rPr>
            </w:pPr>
            <w:r w:rsidRPr="00DB07B7">
              <w:rPr>
                <w:sz w:val="28"/>
                <w:szCs w:val="28"/>
              </w:rPr>
              <w:t>36,1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DB07B7" w:rsidRDefault="003B2674" w:rsidP="00DB07B7">
            <w:pPr>
              <w:pStyle w:val="a3"/>
              <w:rPr>
                <w:sz w:val="28"/>
                <w:szCs w:val="28"/>
              </w:rPr>
            </w:pPr>
            <w:r w:rsidRPr="00DB07B7">
              <w:rPr>
                <w:sz w:val="28"/>
                <w:szCs w:val="28"/>
              </w:rPr>
              <w:t>38,0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38C" w:rsidRPr="00DB07B7" w:rsidRDefault="003B2674" w:rsidP="00DB07B7">
            <w:pPr>
              <w:pStyle w:val="a3"/>
              <w:rPr>
                <w:sz w:val="28"/>
                <w:szCs w:val="28"/>
              </w:rPr>
            </w:pPr>
            <w:r w:rsidRPr="00DB07B7">
              <w:rPr>
                <w:sz w:val="28"/>
                <w:szCs w:val="28"/>
              </w:rPr>
              <w:t>44,0</w:t>
            </w:r>
          </w:p>
        </w:tc>
      </w:tr>
    </w:tbl>
    <w:p w:rsidR="004E638C" w:rsidRDefault="004E638C" w:rsidP="00EA1CD2">
      <w:pPr>
        <w:pStyle w:val="a3"/>
        <w:ind w:firstLine="709"/>
        <w:jc w:val="both"/>
        <w:rPr>
          <w:sz w:val="28"/>
          <w:szCs w:val="28"/>
        </w:rPr>
      </w:pP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spacing w:val="-1"/>
          <w:sz w:val="28"/>
          <w:szCs w:val="28"/>
        </w:rPr>
        <w:t xml:space="preserve">За период 2013 года уровень госпитализации значительно снизился и не достигает </w:t>
      </w:r>
      <w:proofErr w:type="spellStart"/>
      <w:r w:rsidRPr="00EA1CD2">
        <w:rPr>
          <w:rFonts w:eastAsia="Times New Roman"/>
          <w:spacing w:val="-1"/>
          <w:sz w:val="28"/>
          <w:szCs w:val="28"/>
        </w:rPr>
        <w:t>средне</w:t>
      </w:r>
      <w:r w:rsidRPr="00EA1CD2">
        <w:rPr>
          <w:rFonts w:eastAsia="Times New Roman"/>
          <w:spacing w:val="-1"/>
          <w:sz w:val="28"/>
          <w:szCs w:val="28"/>
        </w:rPr>
        <w:softHyphen/>
        <w:t>районного</w:t>
      </w:r>
      <w:proofErr w:type="spellEnd"/>
      <w:r w:rsidRPr="00EA1CD2">
        <w:rPr>
          <w:rFonts w:eastAsia="Times New Roman"/>
          <w:spacing w:val="-1"/>
          <w:sz w:val="28"/>
          <w:szCs w:val="28"/>
        </w:rPr>
        <w:t xml:space="preserve"> уровня и областного показателя.</w:t>
      </w: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spacing w:val="-5"/>
          <w:sz w:val="28"/>
          <w:szCs w:val="28"/>
        </w:rPr>
        <w:t>Основным направлением деятельности учре</w:t>
      </w:r>
      <w:r w:rsidR="00DB07B7">
        <w:rPr>
          <w:rFonts w:eastAsia="Times New Roman"/>
          <w:spacing w:val="-5"/>
          <w:sz w:val="28"/>
          <w:szCs w:val="28"/>
        </w:rPr>
        <w:t>ж</w:t>
      </w:r>
      <w:r w:rsidRPr="00EA1CD2">
        <w:rPr>
          <w:rFonts w:eastAsia="Times New Roman"/>
          <w:spacing w:val="-5"/>
          <w:sz w:val="28"/>
          <w:szCs w:val="28"/>
        </w:rPr>
        <w:t>дения на отчетный период были обозначены следующие мероприятии:</w:t>
      </w:r>
    </w:p>
    <w:p w:rsidR="004E638C" w:rsidRPr="00EA1CD2" w:rsidRDefault="003B2674" w:rsidP="00DB07B7">
      <w:pPr>
        <w:pStyle w:val="a3"/>
        <w:tabs>
          <w:tab w:val="left" w:pos="851"/>
        </w:tabs>
        <w:ind w:firstLine="709"/>
        <w:jc w:val="both"/>
        <w:rPr>
          <w:sz w:val="28"/>
          <w:szCs w:val="28"/>
        </w:rPr>
      </w:pPr>
      <w:r w:rsidRPr="00EA1CD2">
        <w:rPr>
          <w:sz w:val="28"/>
          <w:szCs w:val="28"/>
        </w:rPr>
        <w:t>-</w:t>
      </w:r>
      <w:r w:rsidRPr="00EA1CD2">
        <w:rPr>
          <w:sz w:val="28"/>
          <w:szCs w:val="28"/>
        </w:rPr>
        <w:tab/>
      </w:r>
      <w:r w:rsidRPr="00EA1CD2">
        <w:rPr>
          <w:rFonts w:eastAsia="Times New Roman"/>
          <w:spacing w:val="-9"/>
          <w:sz w:val="28"/>
          <w:szCs w:val="28"/>
        </w:rPr>
        <w:t xml:space="preserve">Организация непрерывного </w:t>
      </w:r>
      <w:proofErr w:type="gramStart"/>
      <w:r w:rsidRPr="00EA1CD2">
        <w:rPr>
          <w:rFonts w:eastAsia="Times New Roman"/>
          <w:spacing w:val="-9"/>
          <w:sz w:val="28"/>
          <w:szCs w:val="28"/>
        </w:rPr>
        <w:t>процесса охраны здоровья населения района</w:t>
      </w:r>
      <w:proofErr w:type="gramEnd"/>
      <w:r w:rsidRPr="00EA1CD2">
        <w:rPr>
          <w:rFonts w:eastAsia="Times New Roman"/>
          <w:spacing w:val="-9"/>
          <w:sz w:val="28"/>
          <w:szCs w:val="28"/>
        </w:rPr>
        <w:t>.</w:t>
      </w:r>
    </w:p>
    <w:p w:rsidR="004E638C" w:rsidRPr="00EA1CD2" w:rsidRDefault="003B2674" w:rsidP="00DB07B7">
      <w:pPr>
        <w:pStyle w:val="a3"/>
        <w:tabs>
          <w:tab w:val="left" w:pos="851"/>
        </w:tabs>
        <w:ind w:firstLine="709"/>
        <w:jc w:val="both"/>
        <w:rPr>
          <w:sz w:val="28"/>
          <w:szCs w:val="28"/>
        </w:rPr>
      </w:pPr>
      <w:r w:rsidRPr="00EA1CD2">
        <w:rPr>
          <w:sz w:val="28"/>
          <w:szCs w:val="28"/>
        </w:rPr>
        <w:t>-</w:t>
      </w:r>
      <w:r w:rsidRPr="00EA1CD2">
        <w:rPr>
          <w:sz w:val="28"/>
          <w:szCs w:val="28"/>
        </w:rPr>
        <w:tab/>
      </w:r>
      <w:r w:rsidRPr="00EA1CD2">
        <w:rPr>
          <w:rFonts w:eastAsia="Times New Roman"/>
          <w:spacing w:val="-7"/>
          <w:sz w:val="28"/>
          <w:szCs w:val="28"/>
        </w:rPr>
        <w:t>Оптимизация</w:t>
      </w:r>
      <w:r w:rsidR="00DB07B7">
        <w:rPr>
          <w:rFonts w:eastAsia="Times New Roman"/>
          <w:spacing w:val="-7"/>
          <w:sz w:val="28"/>
          <w:szCs w:val="28"/>
        </w:rPr>
        <w:t xml:space="preserve"> </w:t>
      </w:r>
      <w:r w:rsidRPr="00EA1CD2">
        <w:rPr>
          <w:rFonts w:eastAsia="Times New Roman"/>
          <w:spacing w:val="-7"/>
          <w:sz w:val="28"/>
          <w:szCs w:val="28"/>
        </w:rPr>
        <w:t>слу</w:t>
      </w:r>
      <w:proofErr w:type="gramStart"/>
      <w:r w:rsidRPr="00EA1CD2">
        <w:rPr>
          <w:rFonts w:eastAsia="Times New Roman"/>
          <w:spacing w:val="-7"/>
          <w:sz w:val="28"/>
          <w:szCs w:val="28"/>
        </w:rPr>
        <w:t>жб</w:t>
      </w:r>
      <w:r w:rsidR="00DB07B7">
        <w:rPr>
          <w:rFonts w:eastAsia="Times New Roman"/>
          <w:spacing w:val="-7"/>
          <w:sz w:val="28"/>
          <w:szCs w:val="28"/>
        </w:rPr>
        <w:t xml:space="preserve"> </w:t>
      </w:r>
      <w:r w:rsidRPr="00EA1CD2">
        <w:rPr>
          <w:rFonts w:eastAsia="Times New Roman"/>
          <w:spacing w:val="-7"/>
          <w:sz w:val="28"/>
          <w:szCs w:val="28"/>
        </w:rPr>
        <w:t>здр</w:t>
      </w:r>
      <w:proofErr w:type="gramEnd"/>
      <w:r w:rsidRPr="00EA1CD2">
        <w:rPr>
          <w:rFonts w:eastAsia="Times New Roman"/>
          <w:spacing w:val="-7"/>
          <w:sz w:val="28"/>
          <w:szCs w:val="28"/>
        </w:rPr>
        <w:t>авоохранения</w:t>
      </w:r>
      <w:r w:rsidR="00DB07B7">
        <w:rPr>
          <w:rFonts w:eastAsia="Times New Roman"/>
          <w:spacing w:val="-7"/>
          <w:sz w:val="28"/>
          <w:szCs w:val="28"/>
        </w:rPr>
        <w:t xml:space="preserve"> </w:t>
      </w:r>
      <w:r w:rsidRPr="00EA1CD2">
        <w:rPr>
          <w:rFonts w:eastAsia="Times New Roman"/>
          <w:spacing w:val="-7"/>
          <w:sz w:val="28"/>
          <w:szCs w:val="28"/>
        </w:rPr>
        <w:t>(амбулаторно-поликлинической, стационарной, скорой</w:t>
      </w:r>
      <w:r w:rsidR="00DB07B7">
        <w:rPr>
          <w:rFonts w:eastAsia="Times New Roman"/>
          <w:spacing w:val="-7"/>
          <w:sz w:val="28"/>
          <w:szCs w:val="28"/>
        </w:rPr>
        <w:t xml:space="preserve"> </w:t>
      </w:r>
      <w:r w:rsidRPr="00EA1CD2">
        <w:rPr>
          <w:rFonts w:eastAsia="Times New Roman"/>
          <w:spacing w:val="-15"/>
          <w:sz w:val="28"/>
          <w:szCs w:val="28"/>
        </w:rPr>
        <w:t>помощи).</w:t>
      </w: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spacing w:val="-10"/>
          <w:sz w:val="28"/>
          <w:szCs w:val="28"/>
        </w:rPr>
        <w:t>-</w:t>
      </w:r>
      <w:r w:rsidRPr="00EA1CD2">
        <w:rPr>
          <w:rFonts w:eastAsia="Times New Roman"/>
          <w:spacing w:val="-10"/>
          <w:sz w:val="28"/>
          <w:szCs w:val="28"/>
        </w:rPr>
        <w:t>Улучшение основных качественных показателей.</w:t>
      </w: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spacing w:val="4"/>
          <w:sz w:val="28"/>
          <w:szCs w:val="28"/>
        </w:rPr>
        <w:t xml:space="preserve">В течение 2013 года организация работы ЛПУ района была направлена на выполнение </w:t>
      </w:r>
      <w:r w:rsidRPr="00EA1CD2">
        <w:rPr>
          <w:rFonts w:eastAsia="Times New Roman"/>
          <w:spacing w:val="-3"/>
          <w:sz w:val="28"/>
          <w:szCs w:val="28"/>
        </w:rPr>
        <w:t>мероприятий:</w:t>
      </w:r>
    </w:p>
    <w:p w:rsidR="004E638C" w:rsidRPr="00EA1CD2" w:rsidRDefault="003B2674" w:rsidP="00EA1CD2">
      <w:pPr>
        <w:pStyle w:val="a3"/>
        <w:ind w:firstLine="709"/>
        <w:jc w:val="both"/>
        <w:rPr>
          <w:spacing w:val="-28"/>
          <w:sz w:val="28"/>
          <w:szCs w:val="28"/>
        </w:rPr>
      </w:pPr>
      <w:r w:rsidRPr="00EA1CD2">
        <w:rPr>
          <w:rFonts w:eastAsia="Times New Roman"/>
          <w:sz w:val="28"/>
          <w:szCs w:val="28"/>
        </w:rPr>
        <w:t>Реализации ведомственной целевой программы «Развитие службы охраны материнства и</w:t>
      </w:r>
      <w:r w:rsidR="00DB07B7">
        <w:rPr>
          <w:rFonts w:eastAsia="Times New Roman"/>
          <w:sz w:val="28"/>
          <w:szCs w:val="28"/>
        </w:rPr>
        <w:t xml:space="preserve"> </w:t>
      </w:r>
      <w:r w:rsidRPr="00EA1CD2">
        <w:rPr>
          <w:rFonts w:eastAsia="Times New Roman"/>
          <w:sz w:val="28"/>
          <w:szCs w:val="28"/>
        </w:rPr>
        <w:t>детства по Новосибирской области на 2011-2013годы;</w:t>
      </w:r>
    </w:p>
    <w:p w:rsidR="004E638C" w:rsidRPr="00EA1CD2" w:rsidRDefault="003B2674" w:rsidP="00EA1CD2">
      <w:pPr>
        <w:pStyle w:val="a3"/>
        <w:ind w:firstLine="709"/>
        <w:jc w:val="both"/>
        <w:rPr>
          <w:spacing w:val="-18"/>
          <w:sz w:val="28"/>
          <w:szCs w:val="28"/>
        </w:rPr>
      </w:pPr>
      <w:r w:rsidRPr="00EA1CD2">
        <w:rPr>
          <w:rFonts w:eastAsia="Times New Roman"/>
          <w:spacing w:val="4"/>
          <w:sz w:val="28"/>
          <w:szCs w:val="28"/>
        </w:rPr>
        <w:t xml:space="preserve">Реализации ведомственной целевой программы «Организация </w:t>
      </w:r>
      <w:r w:rsidRPr="00EA1CD2">
        <w:rPr>
          <w:rFonts w:eastAsia="Times New Roman"/>
          <w:spacing w:val="4"/>
          <w:sz w:val="28"/>
          <w:szCs w:val="28"/>
        </w:rPr>
        <w:lastRenderedPageBreak/>
        <w:t>обеспечения отдельных</w:t>
      </w:r>
      <w:r w:rsidR="00DB07B7">
        <w:rPr>
          <w:rFonts w:eastAsia="Times New Roman"/>
          <w:spacing w:val="4"/>
          <w:sz w:val="28"/>
          <w:szCs w:val="28"/>
        </w:rPr>
        <w:t xml:space="preserve"> </w:t>
      </w:r>
      <w:r w:rsidRPr="00EA1CD2">
        <w:rPr>
          <w:rFonts w:eastAsia="Times New Roman"/>
          <w:sz w:val="28"/>
          <w:szCs w:val="28"/>
        </w:rPr>
        <w:t>категорий</w:t>
      </w:r>
      <w:r w:rsidR="00DB07B7">
        <w:rPr>
          <w:rFonts w:eastAsia="Times New Roman"/>
          <w:sz w:val="28"/>
          <w:szCs w:val="28"/>
        </w:rPr>
        <w:t xml:space="preserve"> </w:t>
      </w:r>
      <w:r w:rsidRPr="00EA1CD2">
        <w:rPr>
          <w:rFonts w:eastAsia="Times New Roman"/>
          <w:sz w:val="28"/>
          <w:szCs w:val="28"/>
        </w:rPr>
        <w:t>граждан, проживающих на территории Новосибирской области,</w:t>
      </w:r>
      <w:r w:rsidR="00DB07B7">
        <w:rPr>
          <w:rFonts w:eastAsia="Times New Roman"/>
          <w:sz w:val="28"/>
          <w:szCs w:val="28"/>
        </w:rPr>
        <w:t xml:space="preserve"> </w:t>
      </w:r>
      <w:r w:rsidRPr="00EA1CD2">
        <w:rPr>
          <w:rFonts w:eastAsia="Times New Roman"/>
          <w:sz w:val="28"/>
          <w:szCs w:val="28"/>
        </w:rPr>
        <w:t>льготной</w:t>
      </w:r>
      <w:r w:rsidR="00DB07B7">
        <w:rPr>
          <w:rFonts w:eastAsia="Times New Roman"/>
          <w:sz w:val="28"/>
          <w:szCs w:val="28"/>
        </w:rPr>
        <w:t xml:space="preserve"> </w:t>
      </w:r>
      <w:r w:rsidRPr="00EA1CD2">
        <w:rPr>
          <w:rFonts w:eastAsia="Times New Roman"/>
          <w:spacing w:val="5"/>
          <w:sz w:val="28"/>
          <w:szCs w:val="28"/>
        </w:rPr>
        <w:t>стоматологической помощью, глазным протезированием, слуховыми аппаратами в 2013-</w:t>
      </w:r>
      <w:r w:rsidRPr="00EA1CD2">
        <w:rPr>
          <w:rFonts w:eastAsia="Times New Roman"/>
          <w:spacing w:val="-2"/>
          <w:sz w:val="28"/>
          <w:szCs w:val="28"/>
        </w:rPr>
        <w:t>2015годах»;</w:t>
      </w:r>
    </w:p>
    <w:p w:rsidR="004E638C" w:rsidRPr="00EA1CD2" w:rsidRDefault="003B2674" w:rsidP="00EA1CD2">
      <w:pPr>
        <w:pStyle w:val="a3"/>
        <w:ind w:firstLine="709"/>
        <w:jc w:val="both"/>
        <w:rPr>
          <w:spacing w:val="-24"/>
          <w:sz w:val="28"/>
          <w:szCs w:val="28"/>
        </w:rPr>
      </w:pPr>
      <w:r w:rsidRPr="00EA1CD2">
        <w:rPr>
          <w:rFonts w:eastAsia="Times New Roman"/>
          <w:sz w:val="28"/>
          <w:szCs w:val="28"/>
        </w:rPr>
        <w:t>Реализации районных целевых программ:</w:t>
      </w: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spacing w:val="-1"/>
          <w:sz w:val="28"/>
          <w:szCs w:val="28"/>
        </w:rPr>
        <w:t>-</w:t>
      </w:r>
      <w:r w:rsidRPr="00EA1CD2">
        <w:rPr>
          <w:rFonts w:eastAsia="Times New Roman"/>
          <w:spacing w:val="-1"/>
          <w:sz w:val="28"/>
          <w:szCs w:val="28"/>
        </w:rPr>
        <w:t>«Программа мер по стабилизации демографической ситуации в Северном районе Новосибирской</w:t>
      </w:r>
      <w:r w:rsidR="00DB07B7">
        <w:rPr>
          <w:rFonts w:eastAsia="Times New Roman"/>
          <w:spacing w:val="-1"/>
          <w:sz w:val="28"/>
          <w:szCs w:val="28"/>
        </w:rPr>
        <w:t xml:space="preserve"> </w:t>
      </w:r>
      <w:r w:rsidRPr="00EA1CD2">
        <w:rPr>
          <w:rFonts w:eastAsia="Times New Roman"/>
          <w:spacing w:val="-1"/>
          <w:sz w:val="28"/>
          <w:szCs w:val="28"/>
        </w:rPr>
        <w:t>области на 2011-2025годы»;</w:t>
      </w: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spacing w:val="-1"/>
          <w:sz w:val="28"/>
          <w:szCs w:val="28"/>
        </w:rPr>
        <w:t xml:space="preserve">- </w:t>
      </w:r>
      <w:r w:rsidRPr="00EA1CD2">
        <w:rPr>
          <w:rFonts w:eastAsia="Times New Roman"/>
          <w:spacing w:val="-1"/>
          <w:sz w:val="28"/>
          <w:szCs w:val="28"/>
        </w:rPr>
        <w:t>«Профилактика правонарушений на территории Северного района на 2011-2013г».</w:t>
      </w: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sz w:val="28"/>
          <w:szCs w:val="28"/>
        </w:rPr>
        <w:t xml:space="preserve">В администрации </w:t>
      </w:r>
      <w:r w:rsidR="009803F9">
        <w:rPr>
          <w:rFonts w:eastAsia="Times New Roman"/>
          <w:sz w:val="28"/>
          <w:szCs w:val="28"/>
        </w:rPr>
        <w:t xml:space="preserve">Северного </w:t>
      </w:r>
      <w:r w:rsidRPr="00EA1CD2">
        <w:rPr>
          <w:rFonts w:eastAsia="Times New Roman"/>
          <w:sz w:val="28"/>
          <w:szCs w:val="28"/>
        </w:rPr>
        <w:t>района</w:t>
      </w:r>
      <w:r w:rsidR="009803F9">
        <w:rPr>
          <w:rFonts w:eastAsia="Times New Roman"/>
          <w:sz w:val="28"/>
          <w:szCs w:val="28"/>
        </w:rPr>
        <w:t xml:space="preserve"> Новосибирской области</w:t>
      </w:r>
      <w:r w:rsidRPr="00EA1CD2">
        <w:rPr>
          <w:rFonts w:eastAsia="Times New Roman"/>
          <w:sz w:val="28"/>
          <w:szCs w:val="28"/>
        </w:rPr>
        <w:t xml:space="preserve">, на сессиях </w:t>
      </w:r>
      <w:r w:rsidR="009803F9">
        <w:rPr>
          <w:rFonts w:eastAsia="Times New Roman"/>
          <w:sz w:val="28"/>
          <w:szCs w:val="28"/>
        </w:rPr>
        <w:t xml:space="preserve">Совета </w:t>
      </w:r>
      <w:r w:rsidRPr="00EA1CD2">
        <w:rPr>
          <w:rFonts w:eastAsia="Times New Roman"/>
          <w:sz w:val="28"/>
          <w:szCs w:val="28"/>
        </w:rPr>
        <w:t>депутатов</w:t>
      </w:r>
      <w:r w:rsidR="00DB07B7">
        <w:rPr>
          <w:rFonts w:eastAsia="Times New Roman"/>
          <w:sz w:val="28"/>
          <w:szCs w:val="28"/>
        </w:rPr>
        <w:t xml:space="preserve"> Северного района Новосибирской области</w:t>
      </w:r>
      <w:r w:rsidRPr="00EA1CD2">
        <w:rPr>
          <w:rFonts w:eastAsia="Times New Roman"/>
          <w:sz w:val="28"/>
          <w:szCs w:val="28"/>
        </w:rPr>
        <w:t xml:space="preserve"> в течени</w:t>
      </w:r>
      <w:r w:rsidR="00DB07B7">
        <w:rPr>
          <w:rFonts w:eastAsia="Times New Roman"/>
          <w:sz w:val="28"/>
          <w:szCs w:val="28"/>
        </w:rPr>
        <w:t>е</w:t>
      </w:r>
      <w:r w:rsidRPr="00EA1CD2">
        <w:rPr>
          <w:rFonts w:eastAsia="Times New Roman"/>
          <w:sz w:val="28"/>
          <w:szCs w:val="28"/>
        </w:rPr>
        <w:t xml:space="preserve"> года </w:t>
      </w:r>
      <w:r w:rsidRPr="00EA1CD2">
        <w:rPr>
          <w:rFonts w:eastAsia="Times New Roman"/>
          <w:spacing w:val="-2"/>
          <w:sz w:val="28"/>
          <w:szCs w:val="28"/>
        </w:rPr>
        <w:t xml:space="preserve">рассматривались вопросы, касающиеся организации и качества оказания медицинской помощи </w:t>
      </w:r>
      <w:r w:rsidRPr="00EA1CD2">
        <w:rPr>
          <w:rFonts w:eastAsia="Times New Roman"/>
          <w:sz w:val="28"/>
          <w:szCs w:val="28"/>
        </w:rPr>
        <w:t xml:space="preserve">населению </w:t>
      </w:r>
      <w:r w:rsidR="009803F9">
        <w:rPr>
          <w:rFonts w:eastAsia="Times New Roman"/>
          <w:sz w:val="28"/>
          <w:szCs w:val="28"/>
        </w:rPr>
        <w:t xml:space="preserve">Северного </w:t>
      </w:r>
      <w:r w:rsidRPr="00EA1CD2">
        <w:rPr>
          <w:rFonts w:eastAsia="Times New Roman"/>
          <w:sz w:val="28"/>
          <w:szCs w:val="28"/>
        </w:rPr>
        <w:t>района. На заседаниях межведомственных комиссий в районной администрации заслушивались итоги выполнения программных мероприятий в здравоохранении.</w:t>
      </w: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sz w:val="28"/>
          <w:szCs w:val="28"/>
        </w:rPr>
        <w:t xml:space="preserve">Специалисты Северной ЦРБ активно сотрудничали с органами внутренних дел, социальной защиты, управлением народного образования, общественными организациями района (Совет </w:t>
      </w:r>
      <w:r w:rsidRPr="00EA1CD2">
        <w:rPr>
          <w:rFonts w:eastAsia="Times New Roman"/>
          <w:spacing w:val="-2"/>
          <w:sz w:val="28"/>
          <w:szCs w:val="28"/>
        </w:rPr>
        <w:t>женщин, Совет ветеранов).</w:t>
      </w: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sz w:val="28"/>
          <w:szCs w:val="28"/>
        </w:rPr>
        <w:t xml:space="preserve">В течение года проводилась работа, по реализации профилактического направления национального проекта «Формирование здорового образа жизни». Распространялись печатные </w:t>
      </w:r>
      <w:r w:rsidRPr="00EA1CD2">
        <w:rPr>
          <w:rFonts w:eastAsia="Times New Roman"/>
          <w:spacing w:val="-1"/>
          <w:sz w:val="28"/>
          <w:szCs w:val="28"/>
        </w:rPr>
        <w:t xml:space="preserve">материалы среди населения по профилактике вредных привычек и пропаганде здорового образа </w:t>
      </w:r>
      <w:r w:rsidRPr="00EA1CD2">
        <w:rPr>
          <w:rFonts w:eastAsia="Times New Roman"/>
          <w:sz w:val="28"/>
          <w:szCs w:val="28"/>
        </w:rPr>
        <w:t xml:space="preserve">жизни, профилактике инфекционных и неинфекционных заболеваний, работали школы для </w:t>
      </w:r>
      <w:r w:rsidRPr="00EA1CD2">
        <w:rPr>
          <w:rFonts w:eastAsia="Times New Roman"/>
          <w:spacing w:val="-1"/>
          <w:sz w:val="28"/>
          <w:szCs w:val="28"/>
        </w:rPr>
        <w:t>больных артериальной гипертензией, сахарным диабетом, бронхиальной астмой, школы для беременных, проводились круглые столы, конференции.</w:t>
      </w: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spacing w:val="-1"/>
          <w:sz w:val="28"/>
          <w:szCs w:val="28"/>
        </w:rPr>
        <w:t xml:space="preserve">В районной газете прошло 4 публикации специалистов ЦРБ по профилактике различных </w:t>
      </w:r>
      <w:r w:rsidRPr="00EA1CD2">
        <w:rPr>
          <w:rFonts w:eastAsia="Times New Roman"/>
          <w:spacing w:val="-2"/>
          <w:sz w:val="28"/>
          <w:szCs w:val="28"/>
        </w:rPr>
        <w:t>заболеваний.</w:t>
      </w: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spacing w:val="2"/>
          <w:sz w:val="28"/>
          <w:szCs w:val="28"/>
        </w:rPr>
        <w:t xml:space="preserve">Необходимо отметить что, несмотря на актуальность профилактической направленности, в </w:t>
      </w:r>
      <w:r w:rsidRPr="00EA1CD2">
        <w:rPr>
          <w:rFonts w:eastAsia="Times New Roman"/>
          <w:spacing w:val="-2"/>
          <w:sz w:val="28"/>
          <w:szCs w:val="28"/>
        </w:rPr>
        <w:t xml:space="preserve">организации работы амбулаторно-поликлинического звена,    активность медицинских работников </w:t>
      </w:r>
      <w:r w:rsidRPr="00EA1CD2">
        <w:rPr>
          <w:rFonts w:eastAsia="Times New Roman"/>
          <w:sz w:val="28"/>
          <w:szCs w:val="28"/>
        </w:rPr>
        <w:t xml:space="preserve">по этому разделу работы по-прежнему недостаточная. И здесь скорее причина, в отсутствии </w:t>
      </w:r>
      <w:r w:rsidRPr="00EA1CD2">
        <w:rPr>
          <w:rFonts w:eastAsia="Times New Roman"/>
          <w:spacing w:val="2"/>
          <w:sz w:val="28"/>
          <w:szCs w:val="28"/>
        </w:rPr>
        <w:t>координирующей роли, которая возложена на  Кабинет профилактики в поликлинике.</w:t>
      </w: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sz w:val="28"/>
          <w:szCs w:val="28"/>
        </w:rPr>
        <w:t xml:space="preserve">В течение года на заседаниях МС, обсуждались вопросы повышения качества лечебно-диагностических процессов и рационального использования коечного фонда. На заседаниях </w:t>
      </w:r>
      <w:r w:rsidRPr="00EA1CD2">
        <w:rPr>
          <w:rFonts w:eastAsia="Times New Roman"/>
          <w:spacing w:val="-1"/>
          <w:sz w:val="28"/>
          <w:szCs w:val="28"/>
        </w:rPr>
        <w:t>медицинского совета приняты решения по вопросам организации амбулатор</w:t>
      </w:r>
      <w:r w:rsidR="009803F9">
        <w:rPr>
          <w:rFonts w:eastAsia="Times New Roman"/>
          <w:spacing w:val="-1"/>
          <w:sz w:val="28"/>
          <w:szCs w:val="28"/>
        </w:rPr>
        <w:t>н</w:t>
      </w:r>
      <w:r w:rsidRPr="00EA1CD2">
        <w:rPr>
          <w:rFonts w:eastAsia="Times New Roman"/>
          <w:spacing w:val="-1"/>
          <w:sz w:val="28"/>
          <w:szCs w:val="28"/>
        </w:rPr>
        <w:t xml:space="preserve">о-поликлинической помощи в районе, вопросы организации и выполнения плановых показателей всеобщей </w:t>
      </w:r>
      <w:r w:rsidRPr="00EA1CD2">
        <w:rPr>
          <w:rFonts w:eastAsia="Times New Roman"/>
          <w:sz w:val="28"/>
          <w:szCs w:val="28"/>
        </w:rPr>
        <w:t xml:space="preserve">диспансеризации отдельных категорий взрослого населения, эффективность использования </w:t>
      </w:r>
      <w:proofErr w:type="spellStart"/>
      <w:r w:rsidRPr="00EA1CD2">
        <w:rPr>
          <w:rFonts w:eastAsia="Times New Roman"/>
          <w:spacing w:val="-1"/>
          <w:sz w:val="28"/>
          <w:szCs w:val="28"/>
        </w:rPr>
        <w:t>стационарзамещающих</w:t>
      </w:r>
      <w:proofErr w:type="spellEnd"/>
      <w:r w:rsidRPr="00EA1CD2">
        <w:rPr>
          <w:rFonts w:eastAsia="Times New Roman"/>
          <w:spacing w:val="-1"/>
          <w:sz w:val="28"/>
          <w:szCs w:val="28"/>
        </w:rPr>
        <w:t xml:space="preserve"> технологий, организации онкологической помощи,</w:t>
      </w:r>
      <w:r w:rsidR="009803F9">
        <w:rPr>
          <w:rFonts w:eastAsia="Times New Roman"/>
          <w:spacing w:val="-1"/>
          <w:sz w:val="28"/>
          <w:szCs w:val="28"/>
        </w:rPr>
        <w:t xml:space="preserve"> </w:t>
      </w:r>
      <w:r w:rsidRPr="00EA1CD2">
        <w:rPr>
          <w:rFonts w:eastAsia="Times New Roman"/>
          <w:spacing w:val="-1"/>
          <w:sz w:val="28"/>
          <w:szCs w:val="28"/>
        </w:rPr>
        <w:t xml:space="preserve">дерматовенерологической помощи. Считаю необходимым отметить, что ряд принятых решений </w:t>
      </w:r>
      <w:r w:rsidRPr="00EA1CD2">
        <w:rPr>
          <w:rFonts w:eastAsia="Times New Roman"/>
          <w:spacing w:val="-2"/>
          <w:sz w:val="28"/>
          <w:szCs w:val="28"/>
        </w:rPr>
        <w:t>не выполнены, особенно это касается организации работы амбулаторно-поликлинического звена.</w:t>
      </w: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spacing w:val="-1"/>
          <w:sz w:val="28"/>
          <w:szCs w:val="28"/>
        </w:rPr>
        <w:t xml:space="preserve">Проведены два заседания штаба по туберкулезу. Все случаи летальных исходов разбирались на </w:t>
      </w:r>
      <w:r w:rsidRPr="00EA1CD2">
        <w:rPr>
          <w:rFonts w:eastAsia="Times New Roman"/>
          <w:spacing w:val="-2"/>
          <w:sz w:val="28"/>
          <w:szCs w:val="28"/>
        </w:rPr>
        <w:t>заседаниях КИЛИ.</w:t>
      </w: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sz w:val="28"/>
          <w:szCs w:val="28"/>
        </w:rPr>
        <w:t xml:space="preserve">Заседания ЛКК проводились в течение года редко, здесь в основном проводился разбор </w:t>
      </w:r>
      <w:r w:rsidRPr="00EA1CD2">
        <w:rPr>
          <w:rFonts w:eastAsia="Times New Roman"/>
          <w:spacing w:val="-2"/>
          <w:sz w:val="28"/>
          <w:szCs w:val="28"/>
        </w:rPr>
        <w:t xml:space="preserve">тактических ошибок по ведению пациентов на этапах </w:t>
      </w:r>
      <w:r w:rsidRPr="00EA1CD2">
        <w:rPr>
          <w:rFonts w:eastAsia="Times New Roman"/>
          <w:spacing w:val="-2"/>
          <w:sz w:val="28"/>
          <w:szCs w:val="28"/>
        </w:rPr>
        <w:lastRenderedPageBreak/>
        <w:t>медицинской помощи, в случаях выявления</w:t>
      </w:r>
      <w:r w:rsidR="009803F9">
        <w:rPr>
          <w:rFonts w:eastAsia="Times New Roman"/>
          <w:spacing w:val="-2"/>
          <w:sz w:val="28"/>
          <w:szCs w:val="28"/>
        </w:rPr>
        <w:t xml:space="preserve"> </w:t>
      </w:r>
      <w:r w:rsidRPr="00EA1CD2">
        <w:rPr>
          <w:rFonts w:eastAsia="Times New Roman"/>
          <w:sz w:val="28"/>
          <w:szCs w:val="28"/>
        </w:rPr>
        <w:t xml:space="preserve">ошибок в кинической диагностике. Контроль диагностической деятельности отделений и </w:t>
      </w:r>
      <w:r w:rsidRPr="00EA1CD2">
        <w:rPr>
          <w:rFonts w:eastAsia="Times New Roman"/>
          <w:spacing w:val="-1"/>
          <w:sz w:val="28"/>
          <w:szCs w:val="28"/>
        </w:rPr>
        <w:t>правильности организации лечебного процесса отдельными службами не рассматривались, не смотря на возникающие в течение года вопросы.</w:t>
      </w: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sz w:val="28"/>
          <w:szCs w:val="28"/>
        </w:rPr>
        <w:t xml:space="preserve">Комиссия по ВБИ практически в течение года не работала, несмотря на потребность в </w:t>
      </w:r>
      <w:r w:rsidRPr="00EA1CD2">
        <w:rPr>
          <w:rFonts w:eastAsia="Times New Roman"/>
          <w:spacing w:val="-1"/>
          <w:sz w:val="28"/>
          <w:szCs w:val="28"/>
        </w:rPr>
        <w:t xml:space="preserve">усиленном контроле над проведением эпидемиологического надзора за ВБИ и организацией </w:t>
      </w:r>
      <w:r w:rsidRPr="00EA1CD2">
        <w:rPr>
          <w:rFonts w:eastAsia="Times New Roman"/>
          <w:sz w:val="28"/>
          <w:szCs w:val="28"/>
        </w:rPr>
        <w:t xml:space="preserve">санитарно-противоэпидемического режима, в условиях строительства поликлиники и </w:t>
      </w:r>
      <w:r w:rsidRPr="00EA1CD2">
        <w:rPr>
          <w:rFonts w:eastAsia="Times New Roman"/>
          <w:spacing w:val="-1"/>
          <w:sz w:val="28"/>
          <w:szCs w:val="28"/>
        </w:rPr>
        <w:t>реконструкции стационара.</w:t>
      </w:r>
    </w:p>
    <w:p w:rsidR="009803F9" w:rsidRDefault="009803F9" w:rsidP="00EA1CD2">
      <w:pPr>
        <w:pStyle w:val="a3"/>
        <w:ind w:firstLine="709"/>
        <w:jc w:val="both"/>
        <w:rPr>
          <w:rFonts w:eastAsia="Times New Roman"/>
          <w:b/>
          <w:spacing w:val="7"/>
          <w:sz w:val="28"/>
          <w:szCs w:val="28"/>
        </w:rPr>
      </w:pPr>
    </w:p>
    <w:p w:rsidR="004E638C" w:rsidRPr="009803F9" w:rsidRDefault="003B2674" w:rsidP="00EA1CD2">
      <w:pPr>
        <w:pStyle w:val="a3"/>
        <w:ind w:firstLine="709"/>
        <w:jc w:val="both"/>
        <w:rPr>
          <w:b/>
          <w:sz w:val="28"/>
          <w:szCs w:val="28"/>
        </w:rPr>
      </w:pPr>
      <w:r w:rsidRPr="009803F9">
        <w:rPr>
          <w:rFonts w:eastAsia="Times New Roman"/>
          <w:b/>
          <w:spacing w:val="7"/>
          <w:sz w:val="28"/>
          <w:szCs w:val="28"/>
        </w:rPr>
        <w:t>Финансово-хозяйственная деятельность</w:t>
      </w: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spacing w:val="8"/>
          <w:sz w:val="28"/>
          <w:szCs w:val="28"/>
        </w:rPr>
        <w:t xml:space="preserve">За период 2013  года увеличилось финансирование за пролеченных больных в стационаре и </w:t>
      </w:r>
      <w:proofErr w:type="spellStart"/>
      <w:r w:rsidRPr="00EA1CD2">
        <w:rPr>
          <w:rFonts w:eastAsia="Times New Roman"/>
          <w:sz w:val="28"/>
          <w:szCs w:val="28"/>
        </w:rPr>
        <w:t>амбулаторно</w:t>
      </w:r>
      <w:proofErr w:type="spellEnd"/>
      <w:r w:rsidRPr="00EA1CD2">
        <w:rPr>
          <w:rFonts w:eastAsia="Times New Roman"/>
          <w:sz w:val="28"/>
          <w:szCs w:val="28"/>
        </w:rPr>
        <w:t>, по договору с ФОМС 93712,2 т</w:t>
      </w:r>
      <w:proofErr w:type="gramStart"/>
      <w:r w:rsidRPr="00EA1CD2">
        <w:rPr>
          <w:rFonts w:eastAsia="Times New Roman"/>
          <w:sz w:val="28"/>
          <w:szCs w:val="28"/>
        </w:rPr>
        <w:t>.р</w:t>
      </w:r>
      <w:proofErr w:type="gramEnd"/>
      <w:r w:rsidRPr="00EA1CD2">
        <w:rPr>
          <w:rFonts w:eastAsia="Times New Roman"/>
          <w:sz w:val="28"/>
          <w:szCs w:val="28"/>
        </w:rPr>
        <w:t xml:space="preserve">уб. (2012 год 76855,3 тысяч рублей). </w:t>
      </w:r>
      <w:r w:rsidRPr="00EA1CD2">
        <w:rPr>
          <w:rFonts w:eastAsia="Times New Roman"/>
          <w:spacing w:val="7"/>
          <w:sz w:val="28"/>
          <w:szCs w:val="28"/>
        </w:rPr>
        <w:t>Всего в 2013 год общее финансирование по всем источникам составило 99231,2 т.р. (2012г -</w:t>
      </w:r>
      <w:r w:rsidRPr="00EA1CD2">
        <w:rPr>
          <w:rFonts w:eastAsia="Times New Roman"/>
          <w:spacing w:val="-1"/>
          <w:sz w:val="28"/>
          <w:szCs w:val="28"/>
        </w:rPr>
        <w:t>98360,4 тысяч руб.)</w:t>
      </w:r>
    </w:p>
    <w:p w:rsidR="004E638C" w:rsidRPr="00EA1CD2" w:rsidRDefault="003B2674" w:rsidP="00EA1CD2">
      <w:pPr>
        <w:pStyle w:val="a3"/>
        <w:ind w:firstLine="709"/>
        <w:jc w:val="both"/>
        <w:rPr>
          <w:sz w:val="28"/>
          <w:szCs w:val="28"/>
        </w:rPr>
      </w:pPr>
      <w:r w:rsidRPr="00EA1CD2">
        <w:rPr>
          <w:rFonts w:eastAsia="Times New Roman"/>
          <w:spacing w:val="-1"/>
          <w:sz w:val="28"/>
          <w:szCs w:val="28"/>
        </w:rPr>
        <w:t xml:space="preserve">Средняя </w:t>
      </w:r>
      <w:proofErr w:type="spellStart"/>
      <w:r w:rsidRPr="00EA1CD2">
        <w:rPr>
          <w:rFonts w:eastAsia="Times New Roman"/>
          <w:spacing w:val="-1"/>
          <w:sz w:val="28"/>
          <w:szCs w:val="28"/>
        </w:rPr>
        <w:t>з</w:t>
      </w:r>
      <w:proofErr w:type="spellEnd"/>
      <w:r w:rsidRPr="00EA1CD2">
        <w:rPr>
          <w:rFonts w:eastAsia="Times New Roman"/>
          <w:spacing w:val="-1"/>
          <w:sz w:val="28"/>
          <w:szCs w:val="28"/>
        </w:rPr>
        <w:t>/плата работников:</w:t>
      </w:r>
    </w:p>
    <w:p w:rsidR="004E638C" w:rsidRPr="00EA1CD2" w:rsidRDefault="004E638C" w:rsidP="00EA1CD2">
      <w:pPr>
        <w:pStyle w:val="a3"/>
        <w:ind w:firstLine="709"/>
        <w:jc w:val="both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642"/>
        <w:gridCol w:w="1709"/>
        <w:gridCol w:w="1795"/>
        <w:gridCol w:w="1229"/>
      </w:tblGrid>
      <w:tr w:rsidR="004E638C" w:rsidRPr="009803F9" w:rsidTr="009803F9">
        <w:trPr>
          <w:trHeight w:val="20"/>
        </w:trPr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638C" w:rsidRPr="009803F9" w:rsidRDefault="004E638C" w:rsidP="009803F9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638C" w:rsidRPr="009803F9" w:rsidRDefault="003B2674" w:rsidP="009803F9">
            <w:pPr>
              <w:pStyle w:val="a3"/>
              <w:rPr>
                <w:sz w:val="28"/>
                <w:szCs w:val="28"/>
              </w:rPr>
            </w:pPr>
            <w:r w:rsidRPr="009803F9">
              <w:rPr>
                <w:sz w:val="28"/>
                <w:szCs w:val="28"/>
              </w:rPr>
              <w:t>2011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638C" w:rsidRPr="009803F9" w:rsidRDefault="003B2674" w:rsidP="009803F9">
            <w:pPr>
              <w:pStyle w:val="a3"/>
              <w:rPr>
                <w:sz w:val="28"/>
                <w:szCs w:val="28"/>
              </w:rPr>
            </w:pPr>
            <w:r w:rsidRPr="009803F9">
              <w:rPr>
                <w:sz w:val="28"/>
                <w:szCs w:val="28"/>
              </w:rPr>
              <w:t>2012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638C" w:rsidRPr="009803F9" w:rsidRDefault="003B2674" w:rsidP="009803F9">
            <w:pPr>
              <w:pStyle w:val="a3"/>
              <w:rPr>
                <w:sz w:val="28"/>
                <w:szCs w:val="28"/>
              </w:rPr>
            </w:pPr>
            <w:r w:rsidRPr="009803F9">
              <w:rPr>
                <w:sz w:val="28"/>
                <w:szCs w:val="28"/>
              </w:rPr>
              <w:t>2013</w:t>
            </w:r>
          </w:p>
        </w:tc>
      </w:tr>
      <w:tr w:rsidR="004E638C" w:rsidRPr="009803F9" w:rsidTr="009803F9">
        <w:trPr>
          <w:trHeight w:val="20"/>
        </w:trPr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638C" w:rsidRPr="009803F9" w:rsidRDefault="003B2674" w:rsidP="009803F9">
            <w:pPr>
              <w:pStyle w:val="a3"/>
              <w:rPr>
                <w:sz w:val="28"/>
                <w:szCs w:val="28"/>
              </w:rPr>
            </w:pPr>
            <w:r w:rsidRPr="009803F9">
              <w:rPr>
                <w:sz w:val="28"/>
                <w:szCs w:val="28"/>
              </w:rPr>
              <w:t>Врач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638C" w:rsidRPr="009803F9" w:rsidRDefault="003B2674" w:rsidP="009803F9">
            <w:pPr>
              <w:pStyle w:val="a3"/>
              <w:rPr>
                <w:sz w:val="28"/>
                <w:szCs w:val="28"/>
              </w:rPr>
            </w:pPr>
            <w:r w:rsidRPr="009803F9">
              <w:rPr>
                <w:sz w:val="28"/>
                <w:szCs w:val="28"/>
              </w:rPr>
              <w:t>36256,00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638C" w:rsidRPr="009803F9" w:rsidRDefault="003B2674" w:rsidP="009803F9">
            <w:pPr>
              <w:pStyle w:val="a3"/>
              <w:rPr>
                <w:sz w:val="28"/>
                <w:szCs w:val="28"/>
              </w:rPr>
            </w:pPr>
            <w:r w:rsidRPr="009803F9">
              <w:rPr>
                <w:sz w:val="28"/>
                <w:szCs w:val="28"/>
              </w:rPr>
              <w:t>37257,00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638C" w:rsidRPr="009803F9" w:rsidRDefault="003B2674" w:rsidP="009803F9">
            <w:pPr>
              <w:pStyle w:val="a3"/>
              <w:rPr>
                <w:sz w:val="28"/>
                <w:szCs w:val="28"/>
              </w:rPr>
            </w:pPr>
            <w:r w:rsidRPr="009803F9">
              <w:rPr>
                <w:sz w:val="28"/>
                <w:szCs w:val="28"/>
              </w:rPr>
              <w:t>53660,00</w:t>
            </w:r>
          </w:p>
        </w:tc>
      </w:tr>
      <w:tr w:rsidR="004E638C" w:rsidRPr="009803F9" w:rsidTr="009803F9">
        <w:trPr>
          <w:trHeight w:val="20"/>
        </w:trPr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638C" w:rsidRPr="009803F9" w:rsidRDefault="003B2674" w:rsidP="009803F9">
            <w:pPr>
              <w:pStyle w:val="a3"/>
              <w:rPr>
                <w:sz w:val="28"/>
                <w:szCs w:val="28"/>
              </w:rPr>
            </w:pPr>
            <w:proofErr w:type="gramStart"/>
            <w:r w:rsidRPr="009803F9">
              <w:rPr>
                <w:sz w:val="28"/>
                <w:szCs w:val="28"/>
              </w:rPr>
              <w:t>м</w:t>
            </w:r>
            <w:proofErr w:type="gramEnd"/>
            <w:r w:rsidRPr="009803F9">
              <w:rPr>
                <w:sz w:val="28"/>
                <w:szCs w:val="28"/>
              </w:rPr>
              <w:t>/сестра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638C" w:rsidRPr="009803F9" w:rsidRDefault="003B2674" w:rsidP="009803F9">
            <w:pPr>
              <w:pStyle w:val="a3"/>
              <w:rPr>
                <w:sz w:val="28"/>
                <w:szCs w:val="28"/>
              </w:rPr>
            </w:pPr>
            <w:r w:rsidRPr="009803F9">
              <w:rPr>
                <w:sz w:val="28"/>
                <w:szCs w:val="28"/>
              </w:rPr>
              <w:t>13708,00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638C" w:rsidRPr="009803F9" w:rsidRDefault="003B2674" w:rsidP="009803F9">
            <w:pPr>
              <w:pStyle w:val="a3"/>
              <w:rPr>
                <w:sz w:val="28"/>
                <w:szCs w:val="28"/>
              </w:rPr>
            </w:pPr>
            <w:r w:rsidRPr="009803F9">
              <w:rPr>
                <w:sz w:val="28"/>
                <w:szCs w:val="28"/>
              </w:rPr>
              <w:t>16338,00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638C" w:rsidRPr="009803F9" w:rsidRDefault="003B2674" w:rsidP="009803F9">
            <w:pPr>
              <w:pStyle w:val="a3"/>
              <w:rPr>
                <w:sz w:val="28"/>
                <w:szCs w:val="28"/>
              </w:rPr>
            </w:pPr>
            <w:r w:rsidRPr="009803F9">
              <w:rPr>
                <w:sz w:val="28"/>
                <w:szCs w:val="28"/>
              </w:rPr>
              <w:t>19310,00</w:t>
            </w:r>
          </w:p>
        </w:tc>
      </w:tr>
      <w:tr w:rsidR="004E638C" w:rsidRPr="009803F9" w:rsidTr="009803F9">
        <w:trPr>
          <w:trHeight w:val="20"/>
        </w:trPr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638C" w:rsidRPr="009803F9" w:rsidRDefault="003B2674" w:rsidP="009803F9">
            <w:pPr>
              <w:pStyle w:val="a3"/>
              <w:rPr>
                <w:sz w:val="28"/>
                <w:szCs w:val="28"/>
              </w:rPr>
            </w:pPr>
            <w:r w:rsidRPr="009803F9">
              <w:rPr>
                <w:sz w:val="28"/>
                <w:szCs w:val="28"/>
              </w:rPr>
              <w:t>мл. м/</w:t>
            </w:r>
            <w:proofErr w:type="spellStart"/>
            <w:proofErr w:type="gramStart"/>
            <w:r w:rsidRPr="009803F9">
              <w:rPr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638C" w:rsidRPr="009803F9" w:rsidRDefault="003B2674" w:rsidP="009803F9">
            <w:pPr>
              <w:pStyle w:val="a3"/>
              <w:rPr>
                <w:sz w:val="28"/>
                <w:szCs w:val="28"/>
              </w:rPr>
            </w:pPr>
            <w:r w:rsidRPr="009803F9">
              <w:rPr>
                <w:sz w:val="28"/>
                <w:szCs w:val="28"/>
              </w:rPr>
              <w:t>6890,00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638C" w:rsidRPr="009803F9" w:rsidRDefault="003B2674" w:rsidP="009803F9">
            <w:pPr>
              <w:pStyle w:val="a3"/>
              <w:rPr>
                <w:sz w:val="28"/>
                <w:szCs w:val="28"/>
              </w:rPr>
            </w:pPr>
            <w:r w:rsidRPr="009803F9">
              <w:rPr>
                <w:sz w:val="28"/>
                <w:szCs w:val="28"/>
              </w:rPr>
              <w:t>6954,00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638C" w:rsidRPr="009803F9" w:rsidRDefault="003B2674" w:rsidP="009803F9">
            <w:pPr>
              <w:pStyle w:val="a3"/>
              <w:rPr>
                <w:sz w:val="28"/>
                <w:szCs w:val="28"/>
              </w:rPr>
            </w:pPr>
            <w:r w:rsidRPr="009803F9">
              <w:rPr>
                <w:sz w:val="28"/>
                <w:szCs w:val="28"/>
              </w:rPr>
              <w:t>9310,00</w:t>
            </w:r>
          </w:p>
        </w:tc>
      </w:tr>
      <w:tr w:rsidR="004E638C" w:rsidRPr="009803F9" w:rsidTr="009803F9">
        <w:trPr>
          <w:trHeight w:val="20"/>
        </w:trPr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638C" w:rsidRPr="009803F9" w:rsidRDefault="003B2674" w:rsidP="009803F9">
            <w:pPr>
              <w:pStyle w:val="a3"/>
              <w:rPr>
                <w:sz w:val="28"/>
                <w:szCs w:val="28"/>
              </w:rPr>
            </w:pPr>
            <w:r w:rsidRPr="009803F9">
              <w:rPr>
                <w:sz w:val="28"/>
                <w:szCs w:val="28"/>
              </w:rPr>
              <w:t>прочий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638C" w:rsidRPr="009803F9" w:rsidRDefault="003B2674" w:rsidP="009803F9">
            <w:pPr>
              <w:pStyle w:val="a3"/>
              <w:rPr>
                <w:sz w:val="28"/>
                <w:szCs w:val="28"/>
              </w:rPr>
            </w:pPr>
            <w:r w:rsidRPr="009803F9">
              <w:rPr>
                <w:sz w:val="28"/>
                <w:szCs w:val="28"/>
              </w:rPr>
              <w:t>12900,00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638C" w:rsidRPr="009803F9" w:rsidRDefault="003B2674" w:rsidP="009803F9">
            <w:pPr>
              <w:pStyle w:val="a3"/>
              <w:rPr>
                <w:sz w:val="28"/>
                <w:szCs w:val="28"/>
              </w:rPr>
            </w:pPr>
            <w:r w:rsidRPr="009803F9">
              <w:rPr>
                <w:sz w:val="28"/>
                <w:szCs w:val="28"/>
              </w:rPr>
              <w:t>14592,00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638C" w:rsidRPr="009803F9" w:rsidRDefault="003B2674" w:rsidP="009803F9">
            <w:pPr>
              <w:pStyle w:val="a3"/>
              <w:rPr>
                <w:sz w:val="28"/>
                <w:szCs w:val="28"/>
              </w:rPr>
            </w:pPr>
            <w:r w:rsidRPr="009803F9">
              <w:rPr>
                <w:sz w:val="28"/>
                <w:szCs w:val="28"/>
              </w:rPr>
              <w:t>13660,00</w:t>
            </w:r>
          </w:p>
        </w:tc>
      </w:tr>
      <w:tr w:rsidR="004E638C" w:rsidRPr="009803F9" w:rsidTr="009803F9">
        <w:trPr>
          <w:trHeight w:val="20"/>
        </w:trPr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638C" w:rsidRPr="009803F9" w:rsidRDefault="003B2674" w:rsidP="009803F9">
            <w:pPr>
              <w:pStyle w:val="a3"/>
              <w:rPr>
                <w:sz w:val="28"/>
                <w:szCs w:val="28"/>
              </w:rPr>
            </w:pPr>
            <w:proofErr w:type="gramStart"/>
            <w:r w:rsidRPr="009803F9">
              <w:rPr>
                <w:sz w:val="28"/>
                <w:szCs w:val="28"/>
              </w:rPr>
              <w:t>средняя</w:t>
            </w:r>
            <w:proofErr w:type="gramEnd"/>
            <w:r w:rsidRPr="009803F9">
              <w:rPr>
                <w:sz w:val="28"/>
                <w:szCs w:val="28"/>
              </w:rPr>
              <w:t xml:space="preserve"> всего: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638C" w:rsidRPr="009803F9" w:rsidRDefault="003B2674" w:rsidP="009803F9">
            <w:pPr>
              <w:pStyle w:val="a3"/>
              <w:rPr>
                <w:sz w:val="28"/>
                <w:szCs w:val="28"/>
              </w:rPr>
            </w:pPr>
            <w:r w:rsidRPr="009803F9">
              <w:rPr>
                <w:sz w:val="28"/>
                <w:szCs w:val="28"/>
              </w:rPr>
              <w:t>14581,00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638C" w:rsidRPr="009803F9" w:rsidRDefault="003B2674" w:rsidP="009803F9">
            <w:pPr>
              <w:pStyle w:val="a3"/>
              <w:rPr>
                <w:sz w:val="28"/>
                <w:szCs w:val="28"/>
              </w:rPr>
            </w:pPr>
            <w:r w:rsidRPr="009803F9">
              <w:rPr>
                <w:sz w:val="28"/>
                <w:szCs w:val="28"/>
              </w:rPr>
              <w:t>15623,00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638C" w:rsidRPr="009803F9" w:rsidRDefault="003B2674" w:rsidP="009803F9">
            <w:pPr>
              <w:pStyle w:val="a3"/>
              <w:rPr>
                <w:sz w:val="28"/>
                <w:szCs w:val="28"/>
              </w:rPr>
            </w:pPr>
            <w:r w:rsidRPr="009803F9">
              <w:rPr>
                <w:sz w:val="28"/>
                <w:szCs w:val="28"/>
              </w:rPr>
              <w:t>18410,00</w:t>
            </w:r>
          </w:p>
        </w:tc>
      </w:tr>
    </w:tbl>
    <w:p w:rsidR="003B2674" w:rsidRPr="009F511D" w:rsidRDefault="003B2674" w:rsidP="00EA1CD2">
      <w:pPr>
        <w:pStyle w:val="a3"/>
        <w:ind w:firstLine="709"/>
        <w:jc w:val="both"/>
      </w:pPr>
      <w:r w:rsidRPr="00EA1CD2">
        <w:rPr>
          <w:rFonts w:eastAsia="Times New Roman"/>
          <w:spacing w:val="-1"/>
          <w:sz w:val="28"/>
          <w:szCs w:val="28"/>
        </w:rPr>
        <w:t>Рост заработной платы, в основном за счет дополнительных выплат медицинским работникам амбулаторно-поликлинического звена.</w:t>
      </w:r>
    </w:p>
    <w:sectPr w:rsidR="003B2674" w:rsidRPr="009F511D" w:rsidSect="009F511D">
      <w:pgSz w:w="11909" w:h="16834"/>
      <w:pgMar w:top="1134" w:right="710" w:bottom="1134" w:left="1418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E313CC"/>
    <w:multiLevelType w:val="singleLevel"/>
    <w:tmpl w:val="B148AEBC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3B2674"/>
    <w:rsid w:val="00040C96"/>
    <w:rsid w:val="00183A2F"/>
    <w:rsid w:val="00221F99"/>
    <w:rsid w:val="003353FD"/>
    <w:rsid w:val="00383AB1"/>
    <w:rsid w:val="003B2674"/>
    <w:rsid w:val="00490A97"/>
    <w:rsid w:val="004E638C"/>
    <w:rsid w:val="0059540E"/>
    <w:rsid w:val="006D3322"/>
    <w:rsid w:val="00720860"/>
    <w:rsid w:val="00816FCE"/>
    <w:rsid w:val="008646E3"/>
    <w:rsid w:val="00874088"/>
    <w:rsid w:val="009803F9"/>
    <w:rsid w:val="009A1A00"/>
    <w:rsid w:val="009B048C"/>
    <w:rsid w:val="009F511D"/>
    <w:rsid w:val="00B2154B"/>
    <w:rsid w:val="00DB07B7"/>
    <w:rsid w:val="00EA1CD2"/>
    <w:rsid w:val="00F34C7B"/>
    <w:rsid w:val="00FC64B6"/>
    <w:rsid w:val="00FC70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3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53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969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16</Pages>
  <Words>4043</Words>
  <Characters>23051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cp:lastPrinted>2014-07-01T05:37:00Z</cp:lastPrinted>
  <dcterms:created xsi:type="dcterms:W3CDTF">2014-06-25T09:53:00Z</dcterms:created>
  <dcterms:modified xsi:type="dcterms:W3CDTF">2014-07-01T05:42:00Z</dcterms:modified>
</cp:coreProperties>
</file>